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7A866710"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0D4ACE55">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72C48D6B"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@blackhound.co</w:t>
                            </w:r>
                            <w:r w:rsidR="006C26B4">
                              <w:rPr>
                                <w:rFonts w:ascii="Century Gothic" w:hAnsi="Century Gothic"/>
                                <w:b/>
                                <w:bCs/>
                              </w:rPr>
                              <w:t>.za</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72C48D6B"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@blackhound.co</w:t>
                      </w:r>
                      <w:r w:rsidR="006C26B4">
                        <w:rPr>
                          <w:rFonts w:ascii="Century Gothic" w:hAnsi="Century Gothic"/>
                          <w:b/>
                          <w:bCs/>
                        </w:rPr>
                        <w:t>.za</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24DC2F9F"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36309568"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0EE6CC91"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0304C27D"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6598581" w14:textId="135D3E06"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55F5EF84" w14:textId="14B5EDE5" w:rsidR="0040717D" w:rsidRPr="00DB57FC" w:rsidRDefault="0040717D" w:rsidP="0040717D">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Daniel Stucken</w:t>
      </w:r>
    </w:p>
    <w:p w14:paraId="56F27218" w14:textId="77777777" w:rsidR="0040717D" w:rsidRDefault="0040717D" w:rsidP="0040717D">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072 170 7417</w:t>
      </w:r>
    </w:p>
    <w:p w14:paraId="2E0FE613" w14:textId="77777777" w:rsidR="0040717D" w:rsidRPr="00D047D5" w:rsidRDefault="0040717D" w:rsidP="0040717D">
      <w:pPr>
        <w:spacing w:after="0" w:line="240" w:lineRule="auto"/>
        <w:rPr>
          <w:rFonts w:ascii="Century Gothic" w:hAnsi="Century Gothic"/>
        </w:rPr>
      </w:pPr>
      <w:hyperlink r:id="rId10" w:history="1">
        <w:r>
          <w:rPr>
            <w:rStyle w:val="Hyperlink"/>
            <w:rFonts w:ascii="Century Gothic" w:hAnsi="Century Gothic"/>
          </w:rPr>
          <w:t>daniel@hinterveld.com</w:t>
        </w:r>
      </w:hyperlink>
    </w:p>
    <w:p w14:paraId="0430BE40" w14:textId="1A0A55C4"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D22D9F">
        <w:rPr>
          <w:rFonts w:ascii="Century Gothic" w:eastAsia="Times New Roman" w:hAnsi="Century Gothic" w:cs="Arial"/>
          <w:color w:val="222222"/>
          <w:sz w:val="24"/>
          <w:szCs w:val="24"/>
          <w:lang w:eastAsia="en-ZA"/>
        </w:rPr>
        <w:fldChar w:fldCharType="begin"/>
      </w:r>
      <w:r w:rsidR="00D22D9F">
        <w:rPr>
          <w:rFonts w:ascii="Century Gothic" w:eastAsia="Times New Roman" w:hAnsi="Century Gothic" w:cs="Arial"/>
          <w:color w:val="222222"/>
          <w:sz w:val="24"/>
          <w:szCs w:val="24"/>
          <w:lang w:eastAsia="en-ZA"/>
        </w:rPr>
        <w:instrText xml:space="preserve"> DATE \@ "dd MMMM yyyy" </w:instrText>
      </w:r>
      <w:r w:rsidR="00D22D9F">
        <w:rPr>
          <w:rFonts w:ascii="Century Gothic" w:eastAsia="Times New Roman" w:hAnsi="Century Gothic" w:cs="Arial"/>
          <w:color w:val="222222"/>
          <w:sz w:val="24"/>
          <w:szCs w:val="24"/>
          <w:lang w:eastAsia="en-ZA"/>
        </w:rPr>
        <w:fldChar w:fldCharType="separate"/>
      </w:r>
      <w:r w:rsidR="006C26B4">
        <w:rPr>
          <w:rFonts w:ascii="Century Gothic" w:eastAsia="Times New Roman" w:hAnsi="Century Gothic" w:cs="Arial"/>
          <w:noProof/>
          <w:color w:val="222222"/>
          <w:sz w:val="24"/>
          <w:szCs w:val="24"/>
          <w:lang w:eastAsia="en-ZA"/>
        </w:rPr>
        <w:t>03 March 2025</w:t>
      </w:r>
      <w:r w:rsidR="00D22D9F">
        <w:rPr>
          <w:rFonts w:ascii="Century Gothic" w:eastAsia="Times New Roman" w:hAnsi="Century Gothic" w:cs="Arial"/>
          <w:color w:val="222222"/>
          <w:sz w:val="24"/>
          <w:szCs w:val="24"/>
          <w:lang w:eastAsia="en-ZA"/>
        </w:rPr>
        <w:fldChar w:fldCharType="end"/>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47FF3D36" w14:textId="56DD393D" w:rsidR="0040717D" w:rsidRDefault="00C9425F" w:rsidP="00536522">
      <w:p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A</w:t>
      </w:r>
      <w:r w:rsidRPr="00C9425F">
        <w:rPr>
          <w:rFonts w:ascii="Century Gothic" w:hAnsi="Century Gothic"/>
          <w:color w:val="000000" w:themeColor="text1"/>
          <w:sz w:val="24"/>
        </w:rPr>
        <w:t>ppointment for</w:t>
      </w:r>
      <w:r>
        <w:rPr>
          <w:rFonts w:ascii="Century Gothic" w:hAnsi="Century Gothic"/>
          <w:b/>
          <w:bCs/>
          <w:color w:val="000000" w:themeColor="text1"/>
          <w:sz w:val="24"/>
        </w:rPr>
        <w:t xml:space="preserve"> </w:t>
      </w:r>
      <w:r w:rsidR="0040717D" w:rsidRPr="0040717D">
        <w:rPr>
          <w:rFonts w:ascii="Century Gothic" w:hAnsi="Century Gothic"/>
          <w:b/>
          <w:bCs/>
          <w:color w:val="000000" w:themeColor="text1"/>
          <w:sz w:val="24"/>
        </w:rPr>
        <w:t>Stage 5 and Stage 6</w:t>
      </w:r>
      <w:r w:rsidR="0040717D">
        <w:rPr>
          <w:rFonts w:ascii="Century Gothic" w:hAnsi="Century Gothic"/>
          <w:color w:val="000000" w:themeColor="text1"/>
          <w:sz w:val="24"/>
        </w:rPr>
        <w:t xml:space="preserve">, as the </w:t>
      </w:r>
      <w:r>
        <w:rPr>
          <w:rFonts w:ascii="Century Gothic" w:hAnsi="Century Gothic"/>
          <w:color w:val="000000" w:themeColor="text1"/>
          <w:sz w:val="24"/>
        </w:rPr>
        <w:t>a</w:t>
      </w:r>
      <w:r w:rsidRPr="00C9425F">
        <w:rPr>
          <w:rFonts w:ascii="Century Gothic" w:hAnsi="Century Gothic"/>
          <w:color w:val="000000" w:themeColor="text1"/>
          <w:sz w:val="24"/>
        </w:rPr>
        <w:t xml:space="preserve">rchitectural </w:t>
      </w:r>
      <w:r>
        <w:rPr>
          <w:rFonts w:ascii="Century Gothic" w:hAnsi="Century Gothic"/>
          <w:color w:val="000000" w:themeColor="text1"/>
          <w:sz w:val="24"/>
        </w:rPr>
        <w:t>a</w:t>
      </w:r>
      <w:r w:rsidR="0040717D">
        <w:rPr>
          <w:rFonts w:ascii="Century Gothic" w:hAnsi="Century Gothic"/>
          <w:color w:val="000000" w:themeColor="text1"/>
          <w:sz w:val="24"/>
        </w:rPr>
        <w:t xml:space="preserve">gent </w:t>
      </w:r>
      <w:r w:rsidR="0040717D" w:rsidRPr="0040717D">
        <w:rPr>
          <w:rFonts w:ascii="Century Gothic" w:hAnsi="Century Gothic"/>
          <w:color w:val="000000" w:themeColor="text1"/>
          <w:sz w:val="24"/>
        </w:rPr>
        <w:t xml:space="preserve">on the </w:t>
      </w:r>
      <w:r w:rsidR="0040717D">
        <w:rPr>
          <w:rFonts w:ascii="Century Gothic" w:hAnsi="Century Gothic"/>
          <w:color w:val="000000" w:themeColor="text1"/>
          <w:sz w:val="24"/>
        </w:rPr>
        <w:t xml:space="preserve">G&amp;I Office block, G&amp;I </w:t>
      </w:r>
      <w:r w:rsidR="0040717D" w:rsidRPr="0040717D">
        <w:rPr>
          <w:rFonts w:ascii="Century Gothic" w:hAnsi="Century Gothic"/>
          <w:color w:val="000000" w:themeColor="text1"/>
          <w:sz w:val="24"/>
        </w:rPr>
        <w:t>HR Offices</w:t>
      </w:r>
      <w:r w:rsidR="0040717D">
        <w:rPr>
          <w:rFonts w:ascii="Century Gothic" w:hAnsi="Century Gothic"/>
          <w:color w:val="000000" w:themeColor="text1"/>
          <w:sz w:val="24"/>
        </w:rPr>
        <w:t xml:space="preserve"> and </w:t>
      </w:r>
      <w:proofErr w:type="spellStart"/>
      <w:r w:rsidR="0040717D">
        <w:rPr>
          <w:rFonts w:ascii="Century Gothic" w:hAnsi="Century Gothic"/>
          <w:color w:val="000000" w:themeColor="text1"/>
          <w:sz w:val="24"/>
        </w:rPr>
        <w:t>Hinterveld</w:t>
      </w:r>
      <w:proofErr w:type="spellEnd"/>
      <w:r w:rsidR="0040717D" w:rsidRPr="0040717D">
        <w:rPr>
          <w:rFonts w:ascii="Century Gothic" w:hAnsi="Century Gothic"/>
          <w:color w:val="000000" w:themeColor="text1"/>
          <w:sz w:val="24"/>
        </w:rPr>
        <w:t xml:space="preserve"> for Mr Daniel </w:t>
      </w:r>
      <w:proofErr w:type="spellStart"/>
      <w:r w:rsidR="0040717D" w:rsidRPr="0040717D">
        <w:rPr>
          <w:rFonts w:ascii="Century Gothic" w:hAnsi="Century Gothic"/>
          <w:color w:val="000000" w:themeColor="text1"/>
          <w:sz w:val="24"/>
        </w:rPr>
        <w:t>Strucken</w:t>
      </w:r>
      <w:proofErr w:type="spellEnd"/>
      <w:r w:rsidR="0040717D" w:rsidRPr="0040717D">
        <w:rPr>
          <w:rFonts w:ascii="Century Gothic" w:hAnsi="Century Gothic"/>
          <w:color w:val="000000" w:themeColor="text1"/>
          <w:sz w:val="24"/>
        </w:rPr>
        <w:t xml:space="preserve"> at Hendrik van Eck Drive, Riverside Industria, Uitenhage. (No municipal submissions</w:t>
      </w:r>
      <w:r w:rsidR="00203DA3">
        <w:rPr>
          <w:rFonts w:ascii="Century Gothic" w:hAnsi="Century Gothic"/>
          <w:color w:val="000000" w:themeColor="text1"/>
          <w:sz w:val="24"/>
        </w:rPr>
        <w:t>)</w:t>
      </w:r>
    </w:p>
    <w:p w14:paraId="076E7200" w14:textId="77777777" w:rsidR="0040717D" w:rsidRDefault="0040717D" w:rsidP="00536522">
      <w:pPr>
        <w:autoSpaceDE w:val="0"/>
        <w:autoSpaceDN w:val="0"/>
        <w:adjustRightInd w:val="0"/>
        <w:spacing w:after="0" w:line="240" w:lineRule="auto"/>
        <w:rPr>
          <w:rFonts w:ascii="Century Gothic" w:hAnsi="Century Gothic"/>
          <w:color w:val="000000" w:themeColor="text1"/>
          <w:sz w:val="24"/>
        </w:rPr>
      </w:pPr>
    </w:p>
    <w:p w14:paraId="67D04BBB" w14:textId="7076C45B" w:rsidR="006C4CF3" w:rsidRDefault="006C4CF3" w:rsidP="00536522">
      <w:pPr>
        <w:autoSpaceDE w:val="0"/>
        <w:autoSpaceDN w:val="0"/>
        <w:adjustRightInd w:val="0"/>
        <w:spacing w:after="0" w:line="240" w:lineRule="auto"/>
        <w:rPr>
          <w:rFonts w:ascii="Century Gothic" w:hAnsi="Century Gothic"/>
          <w:bCs/>
          <w:color w:val="000000" w:themeColor="text1"/>
          <w:sz w:val="24"/>
        </w:rPr>
      </w:pPr>
    </w:p>
    <w:p w14:paraId="47D29E3E" w14:textId="29648758" w:rsidR="00E02384" w:rsidRDefault="00E02384" w:rsidP="003C6A95">
      <w:pPr>
        <w:tabs>
          <w:tab w:val="left" w:pos="1741"/>
        </w:tabs>
        <w:rPr>
          <w:rFonts w:ascii="Century Gothic" w:hAnsi="Century Gothic"/>
          <w:color w:val="000000" w:themeColor="text1"/>
          <w:sz w:val="24"/>
          <w:u w:val="single"/>
        </w:rPr>
      </w:pPr>
      <w:r w:rsidRPr="00F05E4D">
        <w:rPr>
          <w:rFonts w:ascii="Century Gothic" w:hAnsi="Century Gothic"/>
          <w:color w:val="000000" w:themeColor="text1"/>
          <w:sz w:val="24"/>
          <w:u w:val="single"/>
        </w:rPr>
        <w:t>Project Requirements:</w:t>
      </w:r>
    </w:p>
    <w:p w14:paraId="7BA5AE86" w14:textId="7F889F91" w:rsidR="00B41DBC" w:rsidRDefault="0040717D" w:rsidP="00B41DBC">
      <w:pPr>
        <w:autoSpaceDE w:val="0"/>
        <w:autoSpaceDN w:val="0"/>
        <w:adjustRightInd w:val="0"/>
        <w:spacing w:after="0" w:line="240" w:lineRule="auto"/>
        <w:rPr>
          <w:rFonts w:ascii="Century Gothic" w:eastAsia="Times New Roman" w:hAnsi="Century Gothic"/>
          <w:i/>
          <w:iCs/>
          <w:sz w:val="24"/>
          <w:szCs w:val="24"/>
        </w:rPr>
      </w:pPr>
      <w:r w:rsidRPr="0040717D">
        <w:rPr>
          <w:rFonts w:ascii="Century Gothic" w:eastAsia="Times New Roman" w:hAnsi="Century Gothic"/>
          <w:i/>
          <w:iCs/>
          <w:sz w:val="24"/>
          <w:szCs w:val="24"/>
        </w:rPr>
        <w:t>(</w:t>
      </w:r>
      <w:r w:rsidR="00C9425F">
        <w:rPr>
          <w:rFonts w:ascii="Century Gothic" w:eastAsia="Times New Roman" w:hAnsi="Century Gothic"/>
          <w:i/>
          <w:iCs/>
          <w:sz w:val="24"/>
          <w:szCs w:val="24"/>
        </w:rPr>
        <w:t xml:space="preserve">Architectural </w:t>
      </w:r>
      <w:r w:rsidRPr="0040717D">
        <w:rPr>
          <w:rFonts w:ascii="Century Gothic" w:eastAsia="Times New Roman" w:hAnsi="Century Gothic"/>
          <w:i/>
          <w:iCs/>
          <w:sz w:val="24"/>
          <w:szCs w:val="24"/>
        </w:rPr>
        <w:t>Agent of the JBCC)</w:t>
      </w:r>
    </w:p>
    <w:p w14:paraId="7E38EC90" w14:textId="77777777" w:rsidR="0040717D" w:rsidRPr="0040717D" w:rsidRDefault="0040717D" w:rsidP="00B41DBC">
      <w:pPr>
        <w:autoSpaceDE w:val="0"/>
        <w:autoSpaceDN w:val="0"/>
        <w:adjustRightInd w:val="0"/>
        <w:spacing w:after="0" w:line="240" w:lineRule="auto"/>
        <w:rPr>
          <w:rFonts w:ascii="Century Gothic" w:eastAsia="Times New Roman" w:hAnsi="Century Gothic"/>
          <w:i/>
          <w:iCs/>
          <w:sz w:val="24"/>
          <w:szCs w:val="24"/>
        </w:rPr>
      </w:pPr>
    </w:p>
    <w:p w14:paraId="20E3FD56" w14:textId="72C13464" w:rsidR="0040717D" w:rsidRPr="0040717D" w:rsidRDefault="0040717D" w:rsidP="0040717D">
      <w:pPr>
        <w:pStyle w:val="ListParagraph"/>
        <w:numPr>
          <w:ilvl w:val="0"/>
          <w:numId w:val="23"/>
        </w:numPr>
        <w:autoSpaceDE w:val="0"/>
        <w:autoSpaceDN w:val="0"/>
        <w:adjustRightInd w:val="0"/>
        <w:spacing w:after="0" w:line="240" w:lineRule="auto"/>
        <w:rPr>
          <w:rFonts w:ascii="Century Gothic" w:eastAsia="Times New Roman" w:hAnsi="Century Gothic"/>
          <w:sz w:val="24"/>
          <w:szCs w:val="24"/>
        </w:rPr>
      </w:pPr>
      <w:r w:rsidRPr="0040717D">
        <w:rPr>
          <w:rFonts w:ascii="Century Gothic" w:eastAsia="Times New Roman" w:hAnsi="Century Gothic"/>
          <w:sz w:val="24"/>
          <w:szCs w:val="24"/>
        </w:rPr>
        <w:t>On-going construction drawings</w:t>
      </w:r>
      <w:r>
        <w:rPr>
          <w:rFonts w:ascii="Century Gothic" w:eastAsia="Times New Roman" w:hAnsi="Century Gothic"/>
          <w:sz w:val="24"/>
          <w:szCs w:val="24"/>
        </w:rPr>
        <w:t>.</w:t>
      </w:r>
    </w:p>
    <w:p w14:paraId="29401379" w14:textId="78190427" w:rsidR="0040717D" w:rsidRPr="0040717D" w:rsidRDefault="0040717D" w:rsidP="0040717D">
      <w:pPr>
        <w:pStyle w:val="ListParagraph"/>
        <w:numPr>
          <w:ilvl w:val="0"/>
          <w:numId w:val="23"/>
        </w:numPr>
        <w:autoSpaceDE w:val="0"/>
        <w:autoSpaceDN w:val="0"/>
        <w:adjustRightInd w:val="0"/>
        <w:spacing w:after="0" w:line="240" w:lineRule="auto"/>
        <w:rPr>
          <w:rFonts w:ascii="Century Gothic" w:eastAsia="Times New Roman" w:hAnsi="Century Gothic"/>
          <w:sz w:val="24"/>
          <w:szCs w:val="24"/>
        </w:rPr>
      </w:pPr>
      <w:r>
        <w:rPr>
          <w:rFonts w:ascii="Century Gothic" w:eastAsia="Times New Roman" w:hAnsi="Century Gothic"/>
          <w:sz w:val="24"/>
          <w:szCs w:val="24"/>
        </w:rPr>
        <w:t>F</w:t>
      </w:r>
      <w:r w:rsidRPr="0040717D">
        <w:rPr>
          <w:rFonts w:ascii="Century Gothic" w:eastAsia="Times New Roman" w:hAnsi="Century Gothic"/>
          <w:sz w:val="24"/>
          <w:szCs w:val="24"/>
        </w:rPr>
        <w:t>inishes and specifications</w:t>
      </w:r>
      <w:r>
        <w:rPr>
          <w:rFonts w:ascii="Century Gothic" w:eastAsia="Times New Roman" w:hAnsi="Century Gothic"/>
          <w:sz w:val="24"/>
          <w:szCs w:val="24"/>
        </w:rPr>
        <w:t>.</w:t>
      </w:r>
    </w:p>
    <w:p w14:paraId="60A2BCBC" w14:textId="5F152AEF" w:rsidR="00027ADC" w:rsidRDefault="0040717D" w:rsidP="0040717D">
      <w:pPr>
        <w:pStyle w:val="ListParagraph"/>
        <w:numPr>
          <w:ilvl w:val="0"/>
          <w:numId w:val="23"/>
        </w:numPr>
        <w:autoSpaceDE w:val="0"/>
        <w:autoSpaceDN w:val="0"/>
        <w:adjustRightInd w:val="0"/>
        <w:spacing w:after="0" w:line="240" w:lineRule="auto"/>
        <w:rPr>
          <w:rFonts w:ascii="Century Gothic" w:eastAsia="Times New Roman" w:hAnsi="Century Gothic"/>
          <w:sz w:val="24"/>
          <w:szCs w:val="24"/>
        </w:rPr>
      </w:pPr>
      <w:r>
        <w:rPr>
          <w:rFonts w:ascii="Century Gothic" w:eastAsia="Times New Roman" w:hAnsi="Century Gothic"/>
          <w:sz w:val="24"/>
          <w:szCs w:val="24"/>
        </w:rPr>
        <w:t>C</w:t>
      </w:r>
      <w:r w:rsidRPr="0040717D">
        <w:rPr>
          <w:rFonts w:ascii="Century Gothic" w:eastAsia="Times New Roman" w:hAnsi="Century Gothic"/>
          <w:sz w:val="24"/>
          <w:szCs w:val="24"/>
        </w:rPr>
        <w:t>o-ordination of drawings to contractor, sub-contractor or engineer</w:t>
      </w:r>
      <w:r>
        <w:rPr>
          <w:rFonts w:ascii="Century Gothic" w:eastAsia="Times New Roman" w:hAnsi="Century Gothic"/>
          <w:sz w:val="24"/>
          <w:szCs w:val="24"/>
        </w:rPr>
        <w:t>.</w:t>
      </w:r>
    </w:p>
    <w:p w14:paraId="4A0E8D81" w14:textId="05CBD78E" w:rsidR="0040717D" w:rsidRDefault="0040717D" w:rsidP="0040717D">
      <w:pPr>
        <w:pStyle w:val="ListParagraph"/>
        <w:numPr>
          <w:ilvl w:val="0"/>
          <w:numId w:val="23"/>
        </w:numPr>
        <w:autoSpaceDE w:val="0"/>
        <w:autoSpaceDN w:val="0"/>
        <w:adjustRightInd w:val="0"/>
        <w:spacing w:after="0" w:line="240" w:lineRule="auto"/>
        <w:rPr>
          <w:rFonts w:ascii="Century Gothic" w:eastAsia="Times New Roman" w:hAnsi="Century Gothic"/>
          <w:sz w:val="24"/>
          <w:szCs w:val="24"/>
        </w:rPr>
      </w:pPr>
      <w:r>
        <w:rPr>
          <w:rFonts w:ascii="Century Gothic" w:eastAsia="Times New Roman" w:hAnsi="Century Gothic"/>
          <w:sz w:val="24"/>
          <w:szCs w:val="24"/>
        </w:rPr>
        <w:t>Weekly site meetings.</w:t>
      </w:r>
    </w:p>
    <w:p w14:paraId="2221F5C5" w14:textId="2D7893D3" w:rsidR="0040717D" w:rsidRDefault="0040717D" w:rsidP="0040717D">
      <w:pPr>
        <w:pStyle w:val="ListParagraph"/>
        <w:numPr>
          <w:ilvl w:val="0"/>
          <w:numId w:val="23"/>
        </w:numPr>
        <w:autoSpaceDE w:val="0"/>
        <w:autoSpaceDN w:val="0"/>
        <w:adjustRightInd w:val="0"/>
        <w:spacing w:after="0" w:line="240" w:lineRule="auto"/>
        <w:rPr>
          <w:rFonts w:ascii="Century Gothic" w:eastAsia="Times New Roman" w:hAnsi="Century Gothic"/>
          <w:sz w:val="24"/>
          <w:szCs w:val="24"/>
        </w:rPr>
      </w:pPr>
      <w:r>
        <w:rPr>
          <w:rFonts w:ascii="Century Gothic" w:eastAsia="Times New Roman" w:hAnsi="Century Gothic"/>
          <w:sz w:val="24"/>
          <w:szCs w:val="24"/>
        </w:rPr>
        <w:t>Quality control check.</w:t>
      </w:r>
    </w:p>
    <w:p w14:paraId="06BC9C27" w14:textId="41ECCDBD" w:rsidR="0040717D" w:rsidRPr="0040717D" w:rsidRDefault="0040717D" w:rsidP="0040717D">
      <w:pPr>
        <w:pStyle w:val="ListParagraph"/>
        <w:numPr>
          <w:ilvl w:val="0"/>
          <w:numId w:val="23"/>
        </w:numPr>
        <w:autoSpaceDE w:val="0"/>
        <w:autoSpaceDN w:val="0"/>
        <w:adjustRightInd w:val="0"/>
        <w:spacing w:after="0" w:line="240" w:lineRule="auto"/>
        <w:rPr>
          <w:rFonts w:ascii="Century Gothic" w:eastAsia="Times New Roman" w:hAnsi="Century Gothic"/>
          <w:sz w:val="24"/>
          <w:szCs w:val="24"/>
        </w:rPr>
      </w:pPr>
      <w:r>
        <w:rPr>
          <w:rFonts w:ascii="Century Gothic" w:eastAsia="Times New Roman" w:hAnsi="Century Gothic"/>
          <w:sz w:val="24"/>
          <w:szCs w:val="24"/>
        </w:rPr>
        <w:t>Snagging for practical and final completion.</w:t>
      </w:r>
    </w:p>
    <w:p w14:paraId="122B6198" w14:textId="77777777" w:rsidR="0040717D" w:rsidRDefault="0040717D" w:rsidP="00B41DBC">
      <w:pPr>
        <w:autoSpaceDE w:val="0"/>
        <w:autoSpaceDN w:val="0"/>
        <w:adjustRightInd w:val="0"/>
        <w:spacing w:after="0" w:line="240" w:lineRule="auto"/>
        <w:rPr>
          <w:rFonts w:ascii="Century Gothic" w:eastAsia="Times New Roman" w:hAnsi="Century Gothic"/>
          <w:sz w:val="24"/>
          <w:szCs w:val="24"/>
        </w:rPr>
      </w:pPr>
    </w:p>
    <w:p w14:paraId="5968EF22" w14:textId="61C854F5" w:rsidR="00027ADC" w:rsidRDefault="000528D7" w:rsidP="00B41DBC">
      <w:pPr>
        <w:autoSpaceDE w:val="0"/>
        <w:autoSpaceDN w:val="0"/>
        <w:adjustRightInd w:val="0"/>
        <w:spacing w:after="0" w:line="240" w:lineRule="auto"/>
        <w:rPr>
          <w:rFonts w:ascii="Century Gothic" w:eastAsia="Times New Roman" w:hAnsi="Century Gothic"/>
          <w:sz w:val="24"/>
          <w:szCs w:val="24"/>
        </w:rPr>
      </w:pPr>
      <w:r w:rsidRPr="00D1086C">
        <w:rPr>
          <w:rFonts w:ascii="Century Gothic" w:hAnsi="Century Gothic"/>
          <w:noProof/>
          <w:color w:val="FFD966" w:themeColor="accent4" w:themeTint="99"/>
          <w:sz w:val="16"/>
          <w:szCs w:val="16"/>
          <w:lang w:eastAsia="en-ZA"/>
        </w:rPr>
        <mc:AlternateContent>
          <mc:Choice Requires="wps">
            <w:drawing>
              <wp:anchor distT="0" distB="0" distL="114300" distR="114300" simplePos="0" relativeHeight="251672064" behindDoc="0" locked="0" layoutInCell="1" allowOverlap="1" wp14:anchorId="5D701717" wp14:editId="3032B043">
                <wp:simplePos x="0" y="0"/>
                <wp:positionH relativeFrom="margin">
                  <wp:posOffset>0</wp:posOffset>
                </wp:positionH>
                <wp:positionV relativeFrom="paragraph">
                  <wp:posOffset>18415</wp:posOffset>
                </wp:positionV>
                <wp:extent cx="6268539" cy="19050"/>
                <wp:effectExtent l="19050" t="19050" r="37465" b="19050"/>
                <wp:wrapNone/>
                <wp:docPr id="790799665" name="Straight Connector 790799665"/>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FFA648" id="Straight Connector 790799665" o:spid="_x0000_s1026" style="position:absolute;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p>
    <w:p w14:paraId="1B0D6FED" w14:textId="0DDA3CD4" w:rsidR="00027ADC" w:rsidRDefault="00027ADC" w:rsidP="00B41DBC">
      <w:pPr>
        <w:autoSpaceDE w:val="0"/>
        <w:autoSpaceDN w:val="0"/>
        <w:adjustRightInd w:val="0"/>
        <w:spacing w:after="0" w:line="240" w:lineRule="auto"/>
        <w:rPr>
          <w:rFonts w:ascii="Century Gothic" w:eastAsia="Times New Roman" w:hAnsi="Century Gothic"/>
          <w:sz w:val="24"/>
          <w:szCs w:val="24"/>
        </w:rPr>
      </w:pPr>
    </w:p>
    <w:p w14:paraId="21077045" w14:textId="77777777" w:rsidR="00027ADC" w:rsidRDefault="00027ADC" w:rsidP="00B41DBC">
      <w:pPr>
        <w:autoSpaceDE w:val="0"/>
        <w:autoSpaceDN w:val="0"/>
        <w:adjustRightInd w:val="0"/>
        <w:spacing w:after="0" w:line="240" w:lineRule="auto"/>
        <w:rPr>
          <w:rFonts w:ascii="Century Gothic" w:eastAsia="Times New Roman" w:hAnsi="Century Gothic"/>
          <w:sz w:val="24"/>
          <w:szCs w:val="24"/>
        </w:rPr>
      </w:pPr>
    </w:p>
    <w:p w14:paraId="5D015B75" w14:textId="77777777" w:rsidR="00027ADC" w:rsidRDefault="00027ADC" w:rsidP="00B41DBC">
      <w:pPr>
        <w:autoSpaceDE w:val="0"/>
        <w:autoSpaceDN w:val="0"/>
        <w:adjustRightInd w:val="0"/>
        <w:spacing w:after="0" w:line="240" w:lineRule="auto"/>
        <w:rPr>
          <w:rFonts w:ascii="Century Gothic" w:eastAsia="Times New Roman" w:hAnsi="Century Gothic"/>
          <w:sz w:val="24"/>
          <w:szCs w:val="24"/>
        </w:rPr>
      </w:pPr>
    </w:p>
    <w:p w14:paraId="63BE0554" w14:textId="77777777" w:rsidR="00027ADC" w:rsidRDefault="00027ADC" w:rsidP="00B41DBC">
      <w:pPr>
        <w:autoSpaceDE w:val="0"/>
        <w:autoSpaceDN w:val="0"/>
        <w:adjustRightInd w:val="0"/>
        <w:spacing w:after="0" w:line="240" w:lineRule="auto"/>
        <w:rPr>
          <w:rFonts w:ascii="Century Gothic" w:eastAsia="Times New Roman" w:hAnsi="Century Gothic"/>
          <w:sz w:val="24"/>
          <w:szCs w:val="24"/>
        </w:rPr>
      </w:pPr>
    </w:p>
    <w:p w14:paraId="1050C0EC" w14:textId="77777777" w:rsidR="00027ADC" w:rsidRDefault="00027ADC" w:rsidP="00B41DBC">
      <w:pPr>
        <w:autoSpaceDE w:val="0"/>
        <w:autoSpaceDN w:val="0"/>
        <w:adjustRightInd w:val="0"/>
        <w:spacing w:after="0" w:line="240" w:lineRule="auto"/>
        <w:rPr>
          <w:rFonts w:ascii="Century Gothic" w:eastAsia="Times New Roman" w:hAnsi="Century Gothic"/>
          <w:sz w:val="24"/>
          <w:szCs w:val="24"/>
        </w:rPr>
      </w:pPr>
    </w:p>
    <w:p w14:paraId="4B5A54BD" w14:textId="77777777" w:rsidR="00027ADC" w:rsidRDefault="00027ADC" w:rsidP="00B41DBC">
      <w:pPr>
        <w:autoSpaceDE w:val="0"/>
        <w:autoSpaceDN w:val="0"/>
        <w:adjustRightInd w:val="0"/>
        <w:spacing w:after="0" w:line="240" w:lineRule="auto"/>
        <w:rPr>
          <w:rFonts w:ascii="Century Gothic" w:eastAsia="Times New Roman" w:hAnsi="Century Gothic"/>
          <w:sz w:val="24"/>
          <w:szCs w:val="24"/>
        </w:rPr>
      </w:pPr>
    </w:p>
    <w:p w14:paraId="19D24417" w14:textId="77777777" w:rsidR="00027ADC" w:rsidRDefault="00027ADC" w:rsidP="00B41DBC">
      <w:pPr>
        <w:autoSpaceDE w:val="0"/>
        <w:autoSpaceDN w:val="0"/>
        <w:adjustRightInd w:val="0"/>
        <w:spacing w:after="0" w:line="240" w:lineRule="auto"/>
        <w:rPr>
          <w:rFonts w:ascii="Century Gothic" w:eastAsia="Times New Roman" w:hAnsi="Century Gothic"/>
          <w:sz w:val="24"/>
          <w:szCs w:val="24"/>
        </w:rPr>
      </w:pPr>
    </w:p>
    <w:p w14:paraId="16E16EE0" w14:textId="77777777" w:rsidR="00027ADC" w:rsidRDefault="00027ADC" w:rsidP="00B41DBC">
      <w:pPr>
        <w:autoSpaceDE w:val="0"/>
        <w:autoSpaceDN w:val="0"/>
        <w:adjustRightInd w:val="0"/>
        <w:spacing w:after="0" w:line="240" w:lineRule="auto"/>
        <w:rPr>
          <w:rFonts w:ascii="Century Gothic" w:eastAsia="Times New Roman" w:hAnsi="Century Gothic"/>
          <w:sz w:val="24"/>
          <w:szCs w:val="24"/>
        </w:rPr>
      </w:pPr>
    </w:p>
    <w:p w14:paraId="54B61BE9" w14:textId="77777777" w:rsidR="00027ADC" w:rsidRDefault="00027ADC" w:rsidP="00B41DBC">
      <w:pPr>
        <w:autoSpaceDE w:val="0"/>
        <w:autoSpaceDN w:val="0"/>
        <w:adjustRightInd w:val="0"/>
        <w:spacing w:after="0" w:line="240" w:lineRule="auto"/>
        <w:rPr>
          <w:rFonts w:ascii="Century Gothic" w:eastAsia="Times New Roman" w:hAnsi="Century Gothic"/>
          <w:sz w:val="24"/>
          <w:szCs w:val="24"/>
        </w:rPr>
      </w:pPr>
    </w:p>
    <w:p w14:paraId="304D21C0" w14:textId="77777777" w:rsidR="00027ADC" w:rsidRDefault="00027ADC" w:rsidP="00B41DBC">
      <w:pPr>
        <w:autoSpaceDE w:val="0"/>
        <w:autoSpaceDN w:val="0"/>
        <w:adjustRightInd w:val="0"/>
        <w:spacing w:after="0" w:line="240" w:lineRule="auto"/>
        <w:rPr>
          <w:rFonts w:ascii="Century Gothic" w:eastAsia="Times New Roman" w:hAnsi="Century Gothic"/>
          <w:sz w:val="24"/>
          <w:szCs w:val="24"/>
        </w:rPr>
      </w:pPr>
    </w:p>
    <w:p w14:paraId="20B481F7" w14:textId="77777777" w:rsidR="00027ADC" w:rsidRDefault="00027ADC" w:rsidP="00B41DBC">
      <w:pPr>
        <w:autoSpaceDE w:val="0"/>
        <w:autoSpaceDN w:val="0"/>
        <w:adjustRightInd w:val="0"/>
        <w:spacing w:after="0" w:line="240" w:lineRule="auto"/>
        <w:rPr>
          <w:rFonts w:ascii="Century Gothic" w:eastAsia="Times New Roman" w:hAnsi="Century Gothic"/>
          <w:sz w:val="24"/>
          <w:szCs w:val="24"/>
        </w:rPr>
      </w:pPr>
    </w:p>
    <w:p w14:paraId="0FB16AFF" w14:textId="77777777" w:rsidR="00027ADC" w:rsidRDefault="00027ADC" w:rsidP="00B41DBC">
      <w:pPr>
        <w:autoSpaceDE w:val="0"/>
        <w:autoSpaceDN w:val="0"/>
        <w:adjustRightInd w:val="0"/>
        <w:spacing w:after="0" w:line="240" w:lineRule="auto"/>
        <w:rPr>
          <w:rFonts w:ascii="Century Gothic" w:eastAsia="Times New Roman" w:hAnsi="Century Gothic"/>
          <w:sz w:val="24"/>
          <w:szCs w:val="24"/>
        </w:rPr>
      </w:pPr>
    </w:p>
    <w:p w14:paraId="6D9E346E" w14:textId="77777777" w:rsidR="00027ADC" w:rsidRDefault="00027ADC" w:rsidP="00B41DBC">
      <w:pPr>
        <w:autoSpaceDE w:val="0"/>
        <w:autoSpaceDN w:val="0"/>
        <w:adjustRightInd w:val="0"/>
        <w:spacing w:after="0" w:line="240" w:lineRule="auto"/>
        <w:rPr>
          <w:rFonts w:ascii="Century Gothic" w:eastAsia="Times New Roman" w:hAnsi="Century Gothic"/>
          <w:sz w:val="24"/>
          <w:szCs w:val="24"/>
        </w:rPr>
      </w:pPr>
    </w:p>
    <w:p w14:paraId="0B963A58" w14:textId="77777777" w:rsidR="00027ADC" w:rsidRDefault="00027ADC" w:rsidP="00B41DBC">
      <w:pPr>
        <w:autoSpaceDE w:val="0"/>
        <w:autoSpaceDN w:val="0"/>
        <w:adjustRightInd w:val="0"/>
        <w:spacing w:after="0" w:line="240" w:lineRule="auto"/>
        <w:rPr>
          <w:rFonts w:ascii="Century Gothic" w:eastAsia="Times New Roman" w:hAnsi="Century Gothic"/>
          <w:sz w:val="24"/>
          <w:szCs w:val="24"/>
        </w:rPr>
      </w:pPr>
    </w:p>
    <w:tbl>
      <w:tblPr>
        <w:tblW w:w="10446" w:type="dxa"/>
        <w:tblLook w:val="04A0" w:firstRow="1" w:lastRow="0" w:firstColumn="1" w:lastColumn="0" w:noHBand="0" w:noVBand="1"/>
      </w:tblPr>
      <w:tblGrid>
        <w:gridCol w:w="3109"/>
        <w:gridCol w:w="992"/>
        <w:gridCol w:w="1662"/>
        <w:gridCol w:w="2292"/>
        <w:gridCol w:w="2391"/>
      </w:tblGrid>
      <w:tr w:rsidR="003F0F7B" w:rsidRPr="003F0F7B" w14:paraId="49B6F3F5" w14:textId="77777777" w:rsidTr="003F0F7B">
        <w:trPr>
          <w:trHeight w:val="840"/>
        </w:trPr>
        <w:tc>
          <w:tcPr>
            <w:tcW w:w="10446" w:type="dxa"/>
            <w:gridSpan w:val="5"/>
            <w:tcBorders>
              <w:top w:val="single" w:sz="8" w:space="0" w:color="auto"/>
              <w:left w:val="single" w:sz="8" w:space="0" w:color="auto"/>
              <w:bottom w:val="single" w:sz="8" w:space="0" w:color="auto"/>
              <w:right w:val="single" w:sz="8" w:space="0" w:color="000000"/>
            </w:tcBorders>
            <w:shd w:val="clear" w:color="000000" w:fill="D9D9D9"/>
            <w:vAlign w:val="center"/>
            <w:hideMark/>
          </w:tcPr>
          <w:p w14:paraId="323C2DD4" w14:textId="6AB63AAC" w:rsidR="003F0F7B" w:rsidRPr="003F0F7B" w:rsidRDefault="003F0F7B" w:rsidP="003F0F7B">
            <w:pPr>
              <w:spacing w:after="0" w:line="240" w:lineRule="auto"/>
              <w:jc w:val="center"/>
              <w:rPr>
                <w:rFonts w:ascii="Century Gothic" w:eastAsia="Times New Roman" w:hAnsi="Century Gothic" w:cs="Times New Roman"/>
                <w:b/>
                <w:bCs/>
                <w:i/>
                <w:iCs/>
                <w:color w:val="000000"/>
                <w:sz w:val="28"/>
                <w:szCs w:val="28"/>
                <w:lang w:eastAsia="en-ZA"/>
              </w:rPr>
            </w:pPr>
            <w:r w:rsidRPr="003F0F7B">
              <w:rPr>
                <w:rFonts w:ascii="Century Gothic" w:eastAsia="Times New Roman" w:hAnsi="Century Gothic" w:cs="Times New Roman"/>
                <w:b/>
                <w:bCs/>
                <w:i/>
                <w:iCs/>
                <w:color w:val="000000"/>
                <w:sz w:val="28"/>
                <w:szCs w:val="28"/>
                <w:lang w:eastAsia="en-ZA"/>
              </w:rPr>
              <w:lastRenderedPageBreak/>
              <w:t xml:space="preserve">Professional Fees in terms of Section 34 (2) of the Architectural Profession Act, 2000 </w:t>
            </w:r>
            <w:hyperlink r:id="rId11" w:history="1">
              <w:r w:rsidRPr="003F0F7B">
                <w:rPr>
                  <w:rStyle w:val="Hyperlink"/>
                  <w:rFonts w:ascii="Century Gothic" w:eastAsia="Times New Roman" w:hAnsi="Century Gothic" w:cs="Times New Roman"/>
                  <w:b/>
                  <w:bCs/>
                  <w:i/>
                  <w:iCs/>
                  <w:sz w:val="28"/>
                  <w:szCs w:val="28"/>
                  <w:lang w:eastAsia="en-ZA"/>
                </w:rPr>
                <w:t xml:space="preserve">Act 44 of 2000 </w:t>
              </w:r>
            </w:hyperlink>
            <w:r w:rsidRPr="003F0F7B">
              <w:rPr>
                <w:rFonts w:ascii="Century Gothic" w:eastAsia="Times New Roman" w:hAnsi="Century Gothic" w:cs="Times New Roman"/>
                <w:b/>
                <w:bCs/>
                <w:i/>
                <w:iCs/>
                <w:color w:val="000000"/>
                <w:sz w:val="28"/>
                <w:szCs w:val="28"/>
                <w:lang w:eastAsia="en-ZA"/>
              </w:rPr>
              <w:t>- 4 Oct 2024</w:t>
            </w:r>
          </w:p>
        </w:tc>
      </w:tr>
      <w:tr w:rsidR="003F0F7B" w:rsidRPr="003F0F7B" w14:paraId="50A3249A" w14:textId="77777777" w:rsidTr="003F0F7B">
        <w:trPr>
          <w:trHeight w:val="315"/>
        </w:trPr>
        <w:tc>
          <w:tcPr>
            <w:tcW w:w="3109" w:type="dxa"/>
            <w:tcBorders>
              <w:top w:val="nil"/>
              <w:left w:val="nil"/>
              <w:bottom w:val="nil"/>
              <w:right w:val="nil"/>
            </w:tcBorders>
            <w:shd w:val="clear" w:color="auto" w:fill="auto"/>
            <w:noWrap/>
            <w:vAlign w:val="bottom"/>
            <w:hideMark/>
          </w:tcPr>
          <w:p w14:paraId="0AB9E4F5" w14:textId="77777777" w:rsidR="003F0F7B" w:rsidRPr="003F0F7B" w:rsidRDefault="003F0F7B" w:rsidP="003F0F7B">
            <w:pPr>
              <w:spacing w:after="0" w:line="240" w:lineRule="auto"/>
              <w:jc w:val="center"/>
              <w:rPr>
                <w:rFonts w:ascii="Century Gothic" w:eastAsia="Times New Roman" w:hAnsi="Century Gothic" w:cs="Times New Roman"/>
                <w:b/>
                <w:bCs/>
                <w:i/>
                <w:iCs/>
                <w:color w:val="000000"/>
                <w:sz w:val="28"/>
                <w:szCs w:val="28"/>
                <w:lang w:eastAsia="en-ZA"/>
              </w:rPr>
            </w:pPr>
          </w:p>
        </w:tc>
        <w:tc>
          <w:tcPr>
            <w:tcW w:w="992" w:type="dxa"/>
            <w:tcBorders>
              <w:top w:val="nil"/>
              <w:left w:val="nil"/>
              <w:bottom w:val="nil"/>
              <w:right w:val="nil"/>
            </w:tcBorders>
            <w:shd w:val="clear" w:color="auto" w:fill="auto"/>
            <w:noWrap/>
            <w:vAlign w:val="bottom"/>
            <w:hideMark/>
          </w:tcPr>
          <w:p w14:paraId="18915483" w14:textId="77777777" w:rsidR="003F0F7B" w:rsidRPr="003F0F7B" w:rsidRDefault="003F0F7B" w:rsidP="003F0F7B">
            <w:pPr>
              <w:spacing w:after="0" w:line="240" w:lineRule="auto"/>
              <w:rPr>
                <w:rFonts w:ascii="Times New Roman" w:eastAsia="Times New Roman" w:hAnsi="Times New Roman" w:cs="Times New Roman"/>
                <w:sz w:val="20"/>
                <w:szCs w:val="20"/>
                <w:lang w:eastAsia="en-ZA"/>
              </w:rPr>
            </w:pPr>
          </w:p>
        </w:tc>
        <w:tc>
          <w:tcPr>
            <w:tcW w:w="1662" w:type="dxa"/>
            <w:tcBorders>
              <w:top w:val="nil"/>
              <w:left w:val="nil"/>
              <w:bottom w:val="nil"/>
              <w:right w:val="nil"/>
            </w:tcBorders>
            <w:shd w:val="clear" w:color="auto" w:fill="auto"/>
            <w:noWrap/>
            <w:vAlign w:val="bottom"/>
            <w:hideMark/>
          </w:tcPr>
          <w:p w14:paraId="1A63E056" w14:textId="77777777" w:rsidR="003F0F7B" w:rsidRPr="003F0F7B" w:rsidRDefault="003F0F7B" w:rsidP="003F0F7B">
            <w:pPr>
              <w:spacing w:after="0" w:line="240" w:lineRule="auto"/>
              <w:rPr>
                <w:rFonts w:ascii="Times New Roman" w:eastAsia="Times New Roman" w:hAnsi="Times New Roman" w:cs="Times New Roman"/>
                <w:sz w:val="20"/>
                <w:szCs w:val="20"/>
                <w:lang w:eastAsia="en-ZA"/>
              </w:rPr>
            </w:pPr>
          </w:p>
        </w:tc>
        <w:tc>
          <w:tcPr>
            <w:tcW w:w="2292" w:type="dxa"/>
            <w:tcBorders>
              <w:top w:val="nil"/>
              <w:left w:val="nil"/>
              <w:bottom w:val="nil"/>
              <w:right w:val="nil"/>
            </w:tcBorders>
            <w:shd w:val="clear" w:color="auto" w:fill="auto"/>
            <w:noWrap/>
            <w:vAlign w:val="bottom"/>
            <w:hideMark/>
          </w:tcPr>
          <w:p w14:paraId="04A2064F" w14:textId="77777777" w:rsidR="003F0F7B" w:rsidRPr="003F0F7B" w:rsidRDefault="003F0F7B" w:rsidP="003F0F7B">
            <w:pPr>
              <w:spacing w:after="0" w:line="240" w:lineRule="auto"/>
              <w:rPr>
                <w:rFonts w:ascii="Times New Roman" w:eastAsia="Times New Roman" w:hAnsi="Times New Roman" w:cs="Times New Roman"/>
                <w:sz w:val="20"/>
                <w:szCs w:val="20"/>
                <w:lang w:eastAsia="en-ZA"/>
              </w:rPr>
            </w:pPr>
          </w:p>
        </w:tc>
        <w:tc>
          <w:tcPr>
            <w:tcW w:w="2391" w:type="dxa"/>
            <w:tcBorders>
              <w:top w:val="nil"/>
              <w:left w:val="nil"/>
              <w:bottom w:val="nil"/>
              <w:right w:val="nil"/>
            </w:tcBorders>
            <w:shd w:val="clear" w:color="auto" w:fill="auto"/>
            <w:noWrap/>
            <w:vAlign w:val="bottom"/>
            <w:hideMark/>
          </w:tcPr>
          <w:p w14:paraId="56D8A79D" w14:textId="77777777" w:rsidR="003F0F7B" w:rsidRPr="003F0F7B" w:rsidRDefault="003F0F7B" w:rsidP="003F0F7B">
            <w:pPr>
              <w:spacing w:after="0" w:line="240" w:lineRule="auto"/>
              <w:rPr>
                <w:rFonts w:ascii="Times New Roman" w:eastAsia="Times New Roman" w:hAnsi="Times New Roman" w:cs="Times New Roman"/>
                <w:sz w:val="20"/>
                <w:szCs w:val="20"/>
                <w:lang w:eastAsia="en-ZA"/>
              </w:rPr>
            </w:pPr>
          </w:p>
        </w:tc>
      </w:tr>
      <w:tr w:rsidR="003F0F7B" w:rsidRPr="003F0F7B" w14:paraId="6881BFAA" w14:textId="77777777" w:rsidTr="003F0F7B">
        <w:trPr>
          <w:trHeight w:val="375"/>
        </w:trPr>
        <w:tc>
          <w:tcPr>
            <w:tcW w:w="10446" w:type="dxa"/>
            <w:gridSpan w:val="5"/>
            <w:tcBorders>
              <w:top w:val="single" w:sz="8" w:space="0" w:color="auto"/>
              <w:left w:val="single" w:sz="8" w:space="0" w:color="auto"/>
              <w:bottom w:val="single" w:sz="8" w:space="0" w:color="auto"/>
              <w:right w:val="single" w:sz="8" w:space="0" w:color="000000"/>
            </w:tcBorders>
            <w:shd w:val="clear" w:color="000000" w:fill="D9D9D9"/>
            <w:noWrap/>
            <w:vAlign w:val="bottom"/>
            <w:hideMark/>
          </w:tcPr>
          <w:p w14:paraId="1DBFF75F" w14:textId="77777777" w:rsidR="003F0F7B" w:rsidRPr="003F0F7B" w:rsidRDefault="003F0F7B" w:rsidP="003F0F7B">
            <w:pPr>
              <w:spacing w:after="0" w:line="240" w:lineRule="auto"/>
              <w:jc w:val="center"/>
              <w:rPr>
                <w:rFonts w:ascii="Century Gothic" w:eastAsia="Times New Roman" w:hAnsi="Century Gothic" w:cs="Times New Roman"/>
                <w:b/>
                <w:bCs/>
                <w:color w:val="000000"/>
                <w:sz w:val="28"/>
                <w:szCs w:val="28"/>
                <w:lang w:eastAsia="en-ZA"/>
              </w:rPr>
            </w:pPr>
            <w:r w:rsidRPr="003F0F7B">
              <w:rPr>
                <w:rFonts w:ascii="Century Gothic" w:eastAsia="Times New Roman" w:hAnsi="Century Gothic" w:cs="Times New Roman"/>
                <w:b/>
                <w:bCs/>
                <w:color w:val="000000"/>
                <w:sz w:val="28"/>
                <w:szCs w:val="28"/>
                <w:lang w:eastAsia="en-ZA"/>
              </w:rPr>
              <w:t>Estimated Build Cost: (For Cost Based Fees)</w:t>
            </w:r>
          </w:p>
        </w:tc>
      </w:tr>
      <w:tr w:rsidR="003F0F7B" w:rsidRPr="003F0F7B" w14:paraId="0718B282" w14:textId="77777777" w:rsidTr="00793635">
        <w:trPr>
          <w:trHeight w:val="360"/>
        </w:trPr>
        <w:tc>
          <w:tcPr>
            <w:tcW w:w="8055" w:type="dxa"/>
            <w:gridSpan w:val="4"/>
            <w:tcBorders>
              <w:top w:val="single" w:sz="8" w:space="0" w:color="auto"/>
              <w:left w:val="single" w:sz="8" w:space="0" w:color="auto"/>
              <w:bottom w:val="single" w:sz="8" w:space="0" w:color="auto"/>
              <w:right w:val="single" w:sz="4" w:space="0" w:color="000000"/>
            </w:tcBorders>
            <w:shd w:val="clear" w:color="000000" w:fill="D9D9D9"/>
            <w:noWrap/>
            <w:vAlign w:val="center"/>
            <w:hideMark/>
          </w:tcPr>
          <w:p w14:paraId="54A2D9E3" w14:textId="77777777" w:rsidR="003F0F7B" w:rsidRPr="003F0F7B" w:rsidRDefault="003F0F7B" w:rsidP="00793635">
            <w:pPr>
              <w:spacing w:after="0" w:line="240" w:lineRule="auto"/>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Buildings:</w:t>
            </w:r>
          </w:p>
        </w:tc>
        <w:tc>
          <w:tcPr>
            <w:tcW w:w="2391" w:type="dxa"/>
            <w:tcBorders>
              <w:top w:val="nil"/>
              <w:left w:val="nil"/>
              <w:bottom w:val="single" w:sz="8" w:space="0" w:color="auto"/>
              <w:right w:val="single" w:sz="8" w:space="0" w:color="auto"/>
            </w:tcBorders>
            <w:shd w:val="clear" w:color="000000" w:fill="D9D9D9"/>
            <w:noWrap/>
            <w:vAlign w:val="bottom"/>
            <w:hideMark/>
          </w:tcPr>
          <w:p w14:paraId="068DC058" w14:textId="77777777" w:rsidR="003F0F7B" w:rsidRPr="003F0F7B" w:rsidRDefault="003F0F7B" w:rsidP="003F0F7B">
            <w:pPr>
              <w:spacing w:after="0" w:line="240" w:lineRule="auto"/>
              <w:jc w:val="center"/>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Est. Build cost</w:t>
            </w:r>
          </w:p>
        </w:tc>
      </w:tr>
      <w:tr w:rsidR="003F0F7B" w:rsidRPr="003F0F7B" w14:paraId="478C7D6D" w14:textId="77777777" w:rsidTr="003F0F7B">
        <w:trPr>
          <w:trHeight w:val="345"/>
        </w:trPr>
        <w:tc>
          <w:tcPr>
            <w:tcW w:w="3109" w:type="dxa"/>
            <w:tcBorders>
              <w:top w:val="nil"/>
              <w:left w:val="single" w:sz="8" w:space="0" w:color="auto"/>
              <w:bottom w:val="nil"/>
              <w:right w:val="nil"/>
            </w:tcBorders>
            <w:shd w:val="clear" w:color="auto" w:fill="auto"/>
            <w:noWrap/>
            <w:vAlign w:val="bottom"/>
            <w:hideMark/>
          </w:tcPr>
          <w:p w14:paraId="5984E417" w14:textId="77777777" w:rsidR="003F0F7B" w:rsidRPr="003F0F7B" w:rsidRDefault="003F0F7B" w:rsidP="003F0F7B">
            <w:pPr>
              <w:spacing w:after="0" w:line="240" w:lineRule="auto"/>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G&amp;I - Office Block</w:t>
            </w:r>
          </w:p>
        </w:tc>
        <w:tc>
          <w:tcPr>
            <w:tcW w:w="992" w:type="dxa"/>
            <w:tcBorders>
              <w:top w:val="nil"/>
              <w:left w:val="nil"/>
              <w:bottom w:val="nil"/>
              <w:right w:val="nil"/>
            </w:tcBorders>
            <w:shd w:val="clear" w:color="auto" w:fill="auto"/>
            <w:noWrap/>
            <w:vAlign w:val="bottom"/>
            <w:hideMark/>
          </w:tcPr>
          <w:p w14:paraId="5A2F2F67" w14:textId="77777777" w:rsidR="003F0F7B" w:rsidRPr="003F0F7B" w:rsidRDefault="003F0F7B" w:rsidP="003F0F7B">
            <w:pPr>
              <w:spacing w:after="0" w:line="240" w:lineRule="auto"/>
              <w:rPr>
                <w:rFonts w:ascii="Century Gothic" w:eastAsia="Times New Roman" w:hAnsi="Century Gothic" w:cs="Times New Roman"/>
                <w:color w:val="000000"/>
                <w:sz w:val="24"/>
                <w:szCs w:val="24"/>
                <w:lang w:eastAsia="en-ZA"/>
              </w:rPr>
            </w:pPr>
          </w:p>
        </w:tc>
        <w:tc>
          <w:tcPr>
            <w:tcW w:w="1662" w:type="dxa"/>
            <w:tcBorders>
              <w:top w:val="nil"/>
              <w:left w:val="nil"/>
              <w:bottom w:val="nil"/>
              <w:right w:val="nil"/>
            </w:tcBorders>
            <w:shd w:val="clear" w:color="auto" w:fill="auto"/>
            <w:noWrap/>
            <w:vAlign w:val="bottom"/>
            <w:hideMark/>
          </w:tcPr>
          <w:p w14:paraId="5F3A7595" w14:textId="77777777" w:rsidR="003F0F7B" w:rsidRPr="003F0F7B" w:rsidRDefault="003F0F7B" w:rsidP="003F0F7B">
            <w:pPr>
              <w:spacing w:after="0" w:line="240" w:lineRule="auto"/>
              <w:rPr>
                <w:rFonts w:ascii="Times New Roman" w:eastAsia="Times New Roman" w:hAnsi="Times New Roman" w:cs="Times New Roman"/>
                <w:sz w:val="20"/>
                <w:szCs w:val="20"/>
                <w:lang w:eastAsia="en-ZA"/>
              </w:rPr>
            </w:pPr>
          </w:p>
        </w:tc>
        <w:tc>
          <w:tcPr>
            <w:tcW w:w="2292" w:type="dxa"/>
            <w:tcBorders>
              <w:top w:val="nil"/>
              <w:left w:val="nil"/>
              <w:bottom w:val="nil"/>
              <w:right w:val="nil"/>
            </w:tcBorders>
            <w:shd w:val="clear" w:color="auto" w:fill="auto"/>
            <w:noWrap/>
            <w:vAlign w:val="bottom"/>
            <w:hideMark/>
          </w:tcPr>
          <w:p w14:paraId="60BDB5EF" w14:textId="77777777" w:rsidR="003F0F7B" w:rsidRPr="003F0F7B" w:rsidRDefault="003F0F7B" w:rsidP="003F0F7B">
            <w:pPr>
              <w:spacing w:after="0" w:line="240" w:lineRule="auto"/>
              <w:jc w:val="center"/>
              <w:rPr>
                <w:rFonts w:ascii="Times New Roman" w:eastAsia="Times New Roman" w:hAnsi="Times New Roman" w:cs="Times New Roman"/>
                <w:sz w:val="20"/>
                <w:szCs w:val="20"/>
                <w:lang w:eastAsia="en-ZA"/>
              </w:rPr>
            </w:pPr>
          </w:p>
        </w:tc>
        <w:tc>
          <w:tcPr>
            <w:tcW w:w="2391" w:type="dxa"/>
            <w:tcBorders>
              <w:top w:val="nil"/>
              <w:left w:val="single" w:sz="4" w:space="0" w:color="auto"/>
              <w:bottom w:val="nil"/>
              <w:right w:val="single" w:sz="8" w:space="0" w:color="auto"/>
            </w:tcBorders>
            <w:shd w:val="clear" w:color="auto" w:fill="auto"/>
            <w:noWrap/>
            <w:vAlign w:val="bottom"/>
            <w:hideMark/>
          </w:tcPr>
          <w:p w14:paraId="68F985BC" w14:textId="77777777" w:rsidR="003F0F7B" w:rsidRPr="003F0F7B" w:rsidRDefault="003F0F7B" w:rsidP="003F0F7B">
            <w:pPr>
              <w:spacing w:after="0" w:line="240" w:lineRule="auto"/>
              <w:jc w:val="center"/>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R2 504 575,00</w:t>
            </w:r>
          </w:p>
        </w:tc>
      </w:tr>
      <w:tr w:rsidR="003F0F7B" w:rsidRPr="003F0F7B" w14:paraId="7537D36D" w14:textId="77777777" w:rsidTr="003F0F7B">
        <w:trPr>
          <w:trHeight w:val="345"/>
        </w:trPr>
        <w:tc>
          <w:tcPr>
            <w:tcW w:w="3109" w:type="dxa"/>
            <w:tcBorders>
              <w:top w:val="nil"/>
              <w:left w:val="single" w:sz="8" w:space="0" w:color="auto"/>
              <w:bottom w:val="nil"/>
              <w:right w:val="nil"/>
            </w:tcBorders>
            <w:shd w:val="clear" w:color="auto" w:fill="auto"/>
            <w:noWrap/>
            <w:vAlign w:val="bottom"/>
            <w:hideMark/>
          </w:tcPr>
          <w:p w14:paraId="73B4894C" w14:textId="77777777" w:rsidR="003F0F7B" w:rsidRPr="003F0F7B" w:rsidRDefault="003F0F7B" w:rsidP="003F0F7B">
            <w:pPr>
              <w:spacing w:after="0" w:line="240" w:lineRule="auto"/>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G&amp;I - HR Offices</w:t>
            </w:r>
          </w:p>
        </w:tc>
        <w:tc>
          <w:tcPr>
            <w:tcW w:w="992" w:type="dxa"/>
            <w:tcBorders>
              <w:top w:val="nil"/>
              <w:left w:val="nil"/>
              <w:bottom w:val="nil"/>
              <w:right w:val="nil"/>
            </w:tcBorders>
            <w:shd w:val="clear" w:color="auto" w:fill="auto"/>
            <w:noWrap/>
            <w:vAlign w:val="bottom"/>
            <w:hideMark/>
          </w:tcPr>
          <w:p w14:paraId="70042C7B" w14:textId="77777777" w:rsidR="003F0F7B" w:rsidRPr="003F0F7B" w:rsidRDefault="003F0F7B" w:rsidP="003F0F7B">
            <w:pPr>
              <w:spacing w:after="0" w:line="240" w:lineRule="auto"/>
              <w:rPr>
                <w:rFonts w:ascii="Century Gothic" w:eastAsia="Times New Roman" w:hAnsi="Century Gothic" w:cs="Times New Roman"/>
                <w:color w:val="000000"/>
                <w:sz w:val="24"/>
                <w:szCs w:val="24"/>
                <w:lang w:eastAsia="en-ZA"/>
              </w:rPr>
            </w:pPr>
          </w:p>
        </w:tc>
        <w:tc>
          <w:tcPr>
            <w:tcW w:w="1662" w:type="dxa"/>
            <w:tcBorders>
              <w:top w:val="nil"/>
              <w:left w:val="nil"/>
              <w:bottom w:val="nil"/>
              <w:right w:val="nil"/>
            </w:tcBorders>
            <w:shd w:val="clear" w:color="auto" w:fill="auto"/>
            <w:noWrap/>
            <w:vAlign w:val="bottom"/>
            <w:hideMark/>
          </w:tcPr>
          <w:p w14:paraId="6B2B5EE5" w14:textId="77777777" w:rsidR="003F0F7B" w:rsidRPr="003F0F7B" w:rsidRDefault="003F0F7B" w:rsidP="003F0F7B">
            <w:pPr>
              <w:spacing w:after="0" w:line="240" w:lineRule="auto"/>
              <w:rPr>
                <w:rFonts w:ascii="Times New Roman" w:eastAsia="Times New Roman" w:hAnsi="Times New Roman" w:cs="Times New Roman"/>
                <w:sz w:val="20"/>
                <w:szCs w:val="20"/>
                <w:lang w:eastAsia="en-ZA"/>
              </w:rPr>
            </w:pPr>
          </w:p>
        </w:tc>
        <w:tc>
          <w:tcPr>
            <w:tcW w:w="2292" w:type="dxa"/>
            <w:tcBorders>
              <w:top w:val="nil"/>
              <w:left w:val="nil"/>
              <w:bottom w:val="nil"/>
              <w:right w:val="nil"/>
            </w:tcBorders>
            <w:shd w:val="clear" w:color="auto" w:fill="auto"/>
            <w:noWrap/>
            <w:vAlign w:val="bottom"/>
            <w:hideMark/>
          </w:tcPr>
          <w:p w14:paraId="79E46CE7" w14:textId="77777777" w:rsidR="003F0F7B" w:rsidRPr="003F0F7B" w:rsidRDefault="003F0F7B" w:rsidP="003F0F7B">
            <w:pPr>
              <w:spacing w:after="0" w:line="240" w:lineRule="auto"/>
              <w:jc w:val="center"/>
              <w:rPr>
                <w:rFonts w:ascii="Times New Roman" w:eastAsia="Times New Roman" w:hAnsi="Times New Roman" w:cs="Times New Roman"/>
                <w:sz w:val="20"/>
                <w:szCs w:val="20"/>
                <w:lang w:eastAsia="en-ZA"/>
              </w:rPr>
            </w:pPr>
          </w:p>
        </w:tc>
        <w:tc>
          <w:tcPr>
            <w:tcW w:w="2391" w:type="dxa"/>
            <w:tcBorders>
              <w:top w:val="nil"/>
              <w:left w:val="single" w:sz="4" w:space="0" w:color="auto"/>
              <w:bottom w:val="nil"/>
              <w:right w:val="single" w:sz="8" w:space="0" w:color="auto"/>
            </w:tcBorders>
            <w:shd w:val="clear" w:color="auto" w:fill="auto"/>
            <w:noWrap/>
            <w:vAlign w:val="bottom"/>
            <w:hideMark/>
          </w:tcPr>
          <w:p w14:paraId="4B32C18B" w14:textId="77777777" w:rsidR="003F0F7B" w:rsidRPr="003F0F7B" w:rsidRDefault="003F0F7B" w:rsidP="003F0F7B">
            <w:pPr>
              <w:spacing w:after="0" w:line="240" w:lineRule="auto"/>
              <w:jc w:val="center"/>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R1 470 672,00</w:t>
            </w:r>
          </w:p>
        </w:tc>
      </w:tr>
      <w:tr w:rsidR="003F0F7B" w:rsidRPr="003F0F7B" w14:paraId="0ABF3D29" w14:textId="77777777" w:rsidTr="003F0F7B">
        <w:trPr>
          <w:trHeight w:val="360"/>
        </w:trPr>
        <w:tc>
          <w:tcPr>
            <w:tcW w:w="3109" w:type="dxa"/>
            <w:tcBorders>
              <w:top w:val="nil"/>
              <w:left w:val="single" w:sz="8" w:space="0" w:color="auto"/>
              <w:bottom w:val="single" w:sz="8" w:space="0" w:color="auto"/>
              <w:right w:val="nil"/>
            </w:tcBorders>
            <w:shd w:val="clear" w:color="auto" w:fill="auto"/>
            <w:noWrap/>
            <w:vAlign w:val="bottom"/>
            <w:hideMark/>
          </w:tcPr>
          <w:p w14:paraId="79B6E5F2" w14:textId="77777777" w:rsidR="003F0F7B" w:rsidRPr="003F0F7B" w:rsidRDefault="003F0F7B" w:rsidP="003F0F7B">
            <w:pPr>
              <w:spacing w:after="0" w:line="240" w:lineRule="auto"/>
              <w:rPr>
                <w:rFonts w:ascii="Century Gothic" w:eastAsia="Times New Roman" w:hAnsi="Century Gothic" w:cs="Times New Roman"/>
                <w:color w:val="000000"/>
                <w:sz w:val="24"/>
                <w:szCs w:val="24"/>
                <w:lang w:eastAsia="en-ZA"/>
              </w:rPr>
            </w:pPr>
            <w:proofErr w:type="spellStart"/>
            <w:r w:rsidRPr="003F0F7B">
              <w:rPr>
                <w:rFonts w:ascii="Century Gothic" w:eastAsia="Times New Roman" w:hAnsi="Century Gothic" w:cs="Times New Roman"/>
                <w:color w:val="000000"/>
                <w:sz w:val="24"/>
                <w:szCs w:val="24"/>
                <w:lang w:eastAsia="en-ZA"/>
              </w:rPr>
              <w:t>Hinterveld</w:t>
            </w:r>
            <w:proofErr w:type="spellEnd"/>
          </w:p>
        </w:tc>
        <w:tc>
          <w:tcPr>
            <w:tcW w:w="992" w:type="dxa"/>
            <w:tcBorders>
              <w:top w:val="nil"/>
              <w:left w:val="nil"/>
              <w:bottom w:val="single" w:sz="8" w:space="0" w:color="auto"/>
              <w:right w:val="nil"/>
            </w:tcBorders>
            <w:shd w:val="clear" w:color="auto" w:fill="auto"/>
            <w:noWrap/>
            <w:vAlign w:val="bottom"/>
            <w:hideMark/>
          </w:tcPr>
          <w:p w14:paraId="78A05DBC" w14:textId="77777777" w:rsidR="003F0F7B" w:rsidRPr="003F0F7B" w:rsidRDefault="003F0F7B" w:rsidP="003F0F7B">
            <w:pPr>
              <w:spacing w:after="0" w:line="240" w:lineRule="auto"/>
              <w:rPr>
                <w:rFonts w:ascii="Aptos Narrow" w:eastAsia="Times New Roman" w:hAnsi="Aptos Narrow" w:cs="Times New Roman"/>
                <w:color w:val="000000"/>
                <w:lang w:eastAsia="en-ZA"/>
              </w:rPr>
            </w:pPr>
            <w:r w:rsidRPr="003F0F7B">
              <w:rPr>
                <w:rFonts w:ascii="Aptos Narrow" w:eastAsia="Times New Roman" w:hAnsi="Aptos Narrow" w:cs="Times New Roman"/>
                <w:color w:val="000000"/>
                <w:lang w:eastAsia="en-ZA"/>
              </w:rPr>
              <w:t> </w:t>
            </w:r>
          </w:p>
        </w:tc>
        <w:tc>
          <w:tcPr>
            <w:tcW w:w="1662" w:type="dxa"/>
            <w:tcBorders>
              <w:top w:val="nil"/>
              <w:left w:val="nil"/>
              <w:bottom w:val="single" w:sz="8" w:space="0" w:color="auto"/>
              <w:right w:val="nil"/>
            </w:tcBorders>
            <w:shd w:val="clear" w:color="auto" w:fill="auto"/>
            <w:noWrap/>
            <w:vAlign w:val="bottom"/>
            <w:hideMark/>
          </w:tcPr>
          <w:p w14:paraId="3B38F9FF" w14:textId="77777777" w:rsidR="003F0F7B" w:rsidRPr="003F0F7B" w:rsidRDefault="003F0F7B" w:rsidP="003F0F7B">
            <w:pPr>
              <w:spacing w:after="0" w:line="240" w:lineRule="auto"/>
              <w:jc w:val="center"/>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 </w:t>
            </w:r>
          </w:p>
        </w:tc>
        <w:tc>
          <w:tcPr>
            <w:tcW w:w="2292" w:type="dxa"/>
            <w:tcBorders>
              <w:top w:val="nil"/>
              <w:left w:val="nil"/>
              <w:bottom w:val="single" w:sz="8" w:space="0" w:color="auto"/>
              <w:right w:val="nil"/>
            </w:tcBorders>
            <w:shd w:val="clear" w:color="auto" w:fill="auto"/>
            <w:noWrap/>
            <w:vAlign w:val="bottom"/>
            <w:hideMark/>
          </w:tcPr>
          <w:p w14:paraId="13DB797E" w14:textId="77777777" w:rsidR="003F0F7B" w:rsidRPr="003F0F7B" w:rsidRDefault="003F0F7B" w:rsidP="003F0F7B">
            <w:pPr>
              <w:spacing w:after="0" w:line="240" w:lineRule="auto"/>
              <w:jc w:val="center"/>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 </w:t>
            </w:r>
          </w:p>
        </w:tc>
        <w:tc>
          <w:tcPr>
            <w:tcW w:w="2391" w:type="dxa"/>
            <w:tcBorders>
              <w:top w:val="nil"/>
              <w:left w:val="single" w:sz="4" w:space="0" w:color="auto"/>
              <w:bottom w:val="single" w:sz="8" w:space="0" w:color="auto"/>
              <w:right w:val="single" w:sz="8" w:space="0" w:color="auto"/>
            </w:tcBorders>
            <w:shd w:val="clear" w:color="auto" w:fill="auto"/>
            <w:noWrap/>
            <w:vAlign w:val="bottom"/>
            <w:hideMark/>
          </w:tcPr>
          <w:p w14:paraId="65D07FAF" w14:textId="77777777" w:rsidR="003F0F7B" w:rsidRPr="003F0F7B" w:rsidRDefault="003F0F7B" w:rsidP="003F0F7B">
            <w:pPr>
              <w:spacing w:after="0" w:line="240" w:lineRule="auto"/>
              <w:jc w:val="center"/>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R2 225 992,00</w:t>
            </w:r>
          </w:p>
        </w:tc>
      </w:tr>
      <w:tr w:rsidR="003F0F7B" w:rsidRPr="003F0F7B" w14:paraId="1656B2B8" w14:textId="77777777" w:rsidTr="003F0F7B">
        <w:trPr>
          <w:trHeight w:val="360"/>
        </w:trPr>
        <w:tc>
          <w:tcPr>
            <w:tcW w:w="3109" w:type="dxa"/>
            <w:tcBorders>
              <w:top w:val="nil"/>
              <w:left w:val="nil"/>
              <w:bottom w:val="nil"/>
              <w:right w:val="nil"/>
            </w:tcBorders>
            <w:shd w:val="clear" w:color="auto" w:fill="auto"/>
            <w:noWrap/>
            <w:vAlign w:val="bottom"/>
            <w:hideMark/>
          </w:tcPr>
          <w:p w14:paraId="659A068A" w14:textId="77777777" w:rsidR="003F0F7B" w:rsidRPr="003F0F7B" w:rsidRDefault="003F0F7B" w:rsidP="003F0F7B">
            <w:pPr>
              <w:spacing w:after="0" w:line="240" w:lineRule="auto"/>
              <w:jc w:val="center"/>
              <w:rPr>
                <w:rFonts w:ascii="Century Gothic" w:eastAsia="Times New Roman" w:hAnsi="Century Gothic" w:cs="Times New Roman"/>
                <w:color w:val="000000"/>
                <w:sz w:val="24"/>
                <w:szCs w:val="24"/>
                <w:lang w:eastAsia="en-ZA"/>
              </w:rPr>
            </w:pPr>
          </w:p>
        </w:tc>
        <w:tc>
          <w:tcPr>
            <w:tcW w:w="992" w:type="dxa"/>
            <w:tcBorders>
              <w:top w:val="nil"/>
              <w:left w:val="nil"/>
              <w:bottom w:val="nil"/>
              <w:right w:val="nil"/>
            </w:tcBorders>
            <w:shd w:val="clear" w:color="auto" w:fill="auto"/>
            <w:noWrap/>
            <w:vAlign w:val="bottom"/>
            <w:hideMark/>
          </w:tcPr>
          <w:p w14:paraId="60F9C242" w14:textId="77777777" w:rsidR="003F0F7B" w:rsidRPr="003F0F7B" w:rsidRDefault="003F0F7B" w:rsidP="003F0F7B">
            <w:pPr>
              <w:spacing w:after="0" w:line="240" w:lineRule="auto"/>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 xml:space="preserve"> </w:t>
            </w:r>
          </w:p>
        </w:tc>
        <w:tc>
          <w:tcPr>
            <w:tcW w:w="3954" w:type="dxa"/>
            <w:gridSpan w:val="2"/>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689E4DEB" w14:textId="1BB3A1C3" w:rsidR="003F0F7B" w:rsidRPr="003F0F7B" w:rsidRDefault="003F0F7B" w:rsidP="003F0F7B">
            <w:pPr>
              <w:spacing w:after="0" w:line="240" w:lineRule="auto"/>
              <w:rPr>
                <w:rFonts w:ascii="Century Gothic" w:eastAsia="Times New Roman" w:hAnsi="Century Gothic" w:cs="Times New Roman"/>
                <w:b/>
                <w:bCs/>
                <w:sz w:val="24"/>
                <w:szCs w:val="24"/>
                <w:lang w:eastAsia="en-ZA"/>
              </w:rPr>
            </w:pPr>
            <w:r w:rsidRPr="003F0F7B">
              <w:rPr>
                <w:rFonts w:ascii="Century Gothic" w:eastAsia="Times New Roman" w:hAnsi="Century Gothic" w:cs="Times New Roman"/>
                <w:b/>
                <w:bCs/>
                <w:sz w:val="24"/>
                <w:szCs w:val="24"/>
                <w:lang w:eastAsia="en-ZA"/>
              </w:rPr>
              <w:t>Total (Ex</w:t>
            </w:r>
            <w:r>
              <w:rPr>
                <w:rFonts w:ascii="Century Gothic" w:eastAsia="Times New Roman" w:hAnsi="Century Gothic" w:cs="Times New Roman"/>
                <w:b/>
                <w:bCs/>
                <w:sz w:val="24"/>
                <w:szCs w:val="24"/>
                <w:lang w:eastAsia="en-ZA"/>
              </w:rPr>
              <w:t xml:space="preserve">cl. </w:t>
            </w:r>
            <w:r w:rsidRPr="003F0F7B">
              <w:rPr>
                <w:rFonts w:ascii="Century Gothic" w:eastAsia="Times New Roman" w:hAnsi="Century Gothic" w:cs="Times New Roman"/>
                <w:b/>
                <w:bCs/>
                <w:sz w:val="24"/>
                <w:szCs w:val="24"/>
                <w:lang w:eastAsia="en-ZA"/>
              </w:rPr>
              <w:t xml:space="preserve">VAT &amp; </w:t>
            </w:r>
            <w:r>
              <w:rPr>
                <w:rFonts w:ascii="Century Gothic" w:eastAsia="Times New Roman" w:hAnsi="Century Gothic" w:cs="Times New Roman"/>
                <w:b/>
                <w:bCs/>
                <w:sz w:val="24"/>
                <w:szCs w:val="24"/>
                <w:lang w:eastAsia="en-ZA"/>
              </w:rPr>
              <w:t>C</w:t>
            </w:r>
            <w:r w:rsidRPr="003F0F7B">
              <w:rPr>
                <w:rFonts w:ascii="Century Gothic" w:eastAsia="Times New Roman" w:hAnsi="Century Gothic" w:cs="Times New Roman"/>
                <w:b/>
                <w:bCs/>
                <w:sz w:val="24"/>
                <w:szCs w:val="24"/>
                <w:lang w:eastAsia="en-ZA"/>
              </w:rPr>
              <w:t>ontingency)</w:t>
            </w:r>
          </w:p>
        </w:tc>
        <w:tc>
          <w:tcPr>
            <w:tcW w:w="2391" w:type="dxa"/>
            <w:tcBorders>
              <w:top w:val="nil"/>
              <w:left w:val="nil"/>
              <w:bottom w:val="single" w:sz="8" w:space="0" w:color="auto"/>
              <w:right w:val="single" w:sz="8" w:space="0" w:color="auto"/>
            </w:tcBorders>
            <w:shd w:val="clear" w:color="auto" w:fill="auto"/>
            <w:noWrap/>
            <w:vAlign w:val="bottom"/>
            <w:hideMark/>
          </w:tcPr>
          <w:p w14:paraId="1C201873" w14:textId="77777777" w:rsidR="003F0F7B" w:rsidRPr="003F0F7B" w:rsidRDefault="003F0F7B" w:rsidP="003F0F7B">
            <w:pPr>
              <w:spacing w:after="0" w:line="240" w:lineRule="auto"/>
              <w:jc w:val="center"/>
              <w:rPr>
                <w:rFonts w:ascii="Century Gothic" w:eastAsia="Times New Roman" w:hAnsi="Century Gothic" w:cs="Times New Roman"/>
                <w:b/>
                <w:bCs/>
                <w:color w:val="000000"/>
                <w:sz w:val="24"/>
                <w:szCs w:val="24"/>
                <w:lang w:eastAsia="en-ZA"/>
              </w:rPr>
            </w:pPr>
            <w:r w:rsidRPr="003F0F7B">
              <w:rPr>
                <w:rFonts w:ascii="Century Gothic" w:eastAsia="Times New Roman" w:hAnsi="Century Gothic" w:cs="Times New Roman"/>
                <w:b/>
                <w:bCs/>
                <w:color w:val="000000"/>
                <w:sz w:val="24"/>
                <w:szCs w:val="24"/>
                <w:lang w:eastAsia="en-ZA"/>
              </w:rPr>
              <w:t>R6 201 239,00</w:t>
            </w:r>
          </w:p>
        </w:tc>
      </w:tr>
      <w:tr w:rsidR="003F0F7B" w:rsidRPr="003F0F7B" w14:paraId="025A053B" w14:textId="77777777" w:rsidTr="003F0F7B">
        <w:trPr>
          <w:trHeight w:val="360"/>
        </w:trPr>
        <w:tc>
          <w:tcPr>
            <w:tcW w:w="3109" w:type="dxa"/>
            <w:tcBorders>
              <w:top w:val="nil"/>
              <w:left w:val="nil"/>
              <w:bottom w:val="nil"/>
              <w:right w:val="nil"/>
            </w:tcBorders>
            <w:shd w:val="clear" w:color="auto" w:fill="auto"/>
            <w:noWrap/>
            <w:vAlign w:val="bottom"/>
            <w:hideMark/>
          </w:tcPr>
          <w:p w14:paraId="17130680" w14:textId="77777777" w:rsidR="003F0F7B" w:rsidRPr="003F0F7B" w:rsidRDefault="003F0F7B" w:rsidP="003F0F7B">
            <w:pPr>
              <w:spacing w:after="0" w:line="240" w:lineRule="auto"/>
              <w:jc w:val="center"/>
              <w:rPr>
                <w:rFonts w:ascii="Century Gothic" w:eastAsia="Times New Roman" w:hAnsi="Century Gothic" w:cs="Times New Roman"/>
                <w:b/>
                <w:bCs/>
                <w:color w:val="000000"/>
                <w:sz w:val="24"/>
                <w:szCs w:val="24"/>
                <w:lang w:eastAsia="en-ZA"/>
              </w:rPr>
            </w:pPr>
          </w:p>
        </w:tc>
        <w:tc>
          <w:tcPr>
            <w:tcW w:w="992" w:type="dxa"/>
            <w:tcBorders>
              <w:top w:val="nil"/>
              <w:left w:val="nil"/>
              <w:bottom w:val="nil"/>
              <w:right w:val="nil"/>
            </w:tcBorders>
            <w:shd w:val="clear" w:color="auto" w:fill="auto"/>
            <w:noWrap/>
            <w:vAlign w:val="bottom"/>
            <w:hideMark/>
          </w:tcPr>
          <w:p w14:paraId="4FED252E" w14:textId="77777777" w:rsidR="003F0F7B" w:rsidRPr="003F0F7B" w:rsidRDefault="003F0F7B" w:rsidP="003F0F7B">
            <w:pPr>
              <w:spacing w:after="0" w:line="240" w:lineRule="auto"/>
              <w:rPr>
                <w:rFonts w:ascii="Times New Roman" w:eastAsia="Times New Roman" w:hAnsi="Times New Roman" w:cs="Times New Roman"/>
                <w:sz w:val="20"/>
                <w:szCs w:val="20"/>
                <w:lang w:eastAsia="en-ZA"/>
              </w:rPr>
            </w:pPr>
          </w:p>
        </w:tc>
        <w:tc>
          <w:tcPr>
            <w:tcW w:w="1662" w:type="dxa"/>
            <w:tcBorders>
              <w:top w:val="nil"/>
              <w:left w:val="nil"/>
              <w:bottom w:val="nil"/>
              <w:right w:val="nil"/>
            </w:tcBorders>
            <w:shd w:val="clear" w:color="auto" w:fill="auto"/>
            <w:noWrap/>
            <w:vAlign w:val="bottom"/>
            <w:hideMark/>
          </w:tcPr>
          <w:p w14:paraId="57B836E4" w14:textId="77777777" w:rsidR="003F0F7B" w:rsidRPr="003F0F7B" w:rsidRDefault="003F0F7B" w:rsidP="003F0F7B">
            <w:pPr>
              <w:spacing w:after="0" w:line="240" w:lineRule="auto"/>
              <w:rPr>
                <w:rFonts w:ascii="Times New Roman" w:eastAsia="Times New Roman" w:hAnsi="Times New Roman" w:cs="Times New Roman"/>
                <w:sz w:val="20"/>
                <w:szCs w:val="20"/>
                <w:lang w:eastAsia="en-ZA"/>
              </w:rPr>
            </w:pPr>
          </w:p>
        </w:tc>
        <w:tc>
          <w:tcPr>
            <w:tcW w:w="2292" w:type="dxa"/>
            <w:tcBorders>
              <w:top w:val="nil"/>
              <w:left w:val="nil"/>
              <w:bottom w:val="nil"/>
              <w:right w:val="nil"/>
            </w:tcBorders>
            <w:shd w:val="clear" w:color="auto" w:fill="auto"/>
            <w:noWrap/>
            <w:vAlign w:val="bottom"/>
            <w:hideMark/>
          </w:tcPr>
          <w:p w14:paraId="511EB938" w14:textId="77777777" w:rsidR="003F0F7B" w:rsidRPr="003F0F7B" w:rsidRDefault="003F0F7B" w:rsidP="003F0F7B">
            <w:pPr>
              <w:spacing w:after="0" w:line="240" w:lineRule="auto"/>
              <w:rPr>
                <w:rFonts w:ascii="Times New Roman" w:eastAsia="Times New Roman" w:hAnsi="Times New Roman" w:cs="Times New Roman"/>
                <w:sz w:val="20"/>
                <w:szCs w:val="20"/>
                <w:lang w:eastAsia="en-ZA"/>
              </w:rPr>
            </w:pPr>
          </w:p>
        </w:tc>
        <w:tc>
          <w:tcPr>
            <w:tcW w:w="2391" w:type="dxa"/>
            <w:tcBorders>
              <w:top w:val="nil"/>
              <w:left w:val="nil"/>
              <w:bottom w:val="nil"/>
              <w:right w:val="nil"/>
            </w:tcBorders>
            <w:shd w:val="clear" w:color="auto" w:fill="auto"/>
            <w:noWrap/>
            <w:vAlign w:val="bottom"/>
            <w:hideMark/>
          </w:tcPr>
          <w:p w14:paraId="22B484DE" w14:textId="77777777" w:rsidR="003F0F7B" w:rsidRPr="003F0F7B" w:rsidRDefault="003F0F7B" w:rsidP="003F0F7B">
            <w:pPr>
              <w:spacing w:after="0" w:line="240" w:lineRule="auto"/>
              <w:rPr>
                <w:rFonts w:ascii="Times New Roman" w:eastAsia="Times New Roman" w:hAnsi="Times New Roman" w:cs="Times New Roman"/>
                <w:sz w:val="20"/>
                <w:szCs w:val="20"/>
                <w:lang w:eastAsia="en-ZA"/>
              </w:rPr>
            </w:pPr>
          </w:p>
        </w:tc>
      </w:tr>
      <w:tr w:rsidR="003F0F7B" w:rsidRPr="003F0F7B" w14:paraId="27C0B95D" w14:textId="77777777" w:rsidTr="003F0F7B">
        <w:trPr>
          <w:trHeight w:val="375"/>
        </w:trPr>
        <w:tc>
          <w:tcPr>
            <w:tcW w:w="3109" w:type="dxa"/>
            <w:tcBorders>
              <w:top w:val="single" w:sz="8" w:space="0" w:color="auto"/>
              <w:left w:val="single" w:sz="8" w:space="0" w:color="auto"/>
              <w:bottom w:val="single" w:sz="8" w:space="0" w:color="auto"/>
              <w:right w:val="nil"/>
            </w:tcBorders>
            <w:shd w:val="clear" w:color="000000" w:fill="D0D0D0"/>
            <w:noWrap/>
            <w:vAlign w:val="bottom"/>
            <w:hideMark/>
          </w:tcPr>
          <w:p w14:paraId="52874DF9" w14:textId="77777777" w:rsidR="003F0F7B" w:rsidRPr="003F0F7B" w:rsidRDefault="003F0F7B" w:rsidP="003F0F7B">
            <w:pPr>
              <w:spacing w:after="0" w:line="240" w:lineRule="auto"/>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Project Cost</w:t>
            </w:r>
          </w:p>
        </w:tc>
        <w:tc>
          <w:tcPr>
            <w:tcW w:w="992" w:type="dxa"/>
            <w:tcBorders>
              <w:top w:val="single" w:sz="8" w:space="0" w:color="auto"/>
              <w:left w:val="nil"/>
              <w:bottom w:val="single" w:sz="8" w:space="0" w:color="auto"/>
              <w:right w:val="nil"/>
            </w:tcBorders>
            <w:shd w:val="clear" w:color="000000" w:fill="D0D0D0"/>
            <w:noWrap/>
            <w:vAlign w:val="bottom"/>
            <w:hideMark/>
          </w:tcPr>
          <w:p w14:paraId="2BC72360" w14:textId="77777777" w:rsidR="003F0F7B" w:rsidRPr="003F0F7B" w:rsidRDefault="003F0F7B" w:rsidP="003F0F7B">
            <w:pPr>
              <w:spacing w:after="0" w:line="240" w:lineRule="auto"/>
              <w:jc w:val="center"/>
              <w:rPr>
                <w:rFonts w:ascii="Century Gothic" w:eastAsia="Times New Roman" w:hAnsi="Century Gothic" w:cs="Times New Roman"/>
                <w:color w:val="000000"/>
                <w:sz w:val="28"/>
                <w:szCs w:val="28"/>
                <w:lang w:eastAsia="en-ZA"/>
              </w:rPr>
            </w:pPr>
            <w:r w:rsidRPr="003F0F7B">
              <w:rPr>
                <w:rFonts w:ascii="Century Gothic" w:eastAsia="Times New Roman" w:hAnsi="Century Gothic" w:cs="Times New Roman"/>
                <w:color w:val="000000"/>
                <w:sz w:val="28"/>
                <w:szCs w:val="28"/>
                <w:lang w:eastAsia="en-ZA"/>
              </w:rPr>
              <w:t> </w:t>
            </w:r>
          </w:p>
        </w:tc>
        <w:tc>
          <w:tcPr>
            <w:tcW w:w="1662" w:type="dxa"/>
            <w:tcBorders>
              <w:top w:val="single" w:sz="8" w:space="0" w:color="auto"/>
              <w:left w:val="nil"/>
              <w:bottom w:val="single" w:sz="8" w:space="0" w:color="auto"/>
              <w:right w:val="nil"/>
            </w:tcBorders>
            <w:shd w:val="clear" w:color="000000" w:fill="D0D0D0"/>
            <w:noWrap/>
            <w:vAlign w:val="bottom"/>
            <w:hideMark/>
          </w:tcPr>
          <w:p w14:paraId="11A4E328" w14:textId="77777777" w:rsidR="003F0F7B" w:rsidRPr="003F0F7B" w:rsidRDefault="003F0F7B" w:rsidP="003F0F7B">
            <w:pPr>
              <w:spacing w:after="0" w:line="240" w:lineRule="auto"/>
              <w:jc w:val="center"/>
              <w:rPr>
                <w:rFonts w:ascii="Century Gothic" w:eastAsia="Times New Roman" w:hAnsi="Century Gothic" w:cs="Times New Roman"/>
                <w:color w:val="000000"/>
                <w:sz w:val="28"/>
                <w:szCs w:val="28"/>
                <w:lang w:eastAsia="en-ZA"/>
              </w:rPr>
            </w:pPr>
            <w:r w:rsidRPr="003F0F7B">
              <w:rPr>
                <w:rFonts w:ascii="Century Gothic" w:eastAsia="Times New Roman" w:hAnsi="Century Gothic" w:cs="Times New Roman"/>
                <w:color w:val="000000"/>
                <w:sz w:val="28"/>
                <w:szCs w:val="28"/>
                <w:lang w:eastAsia="en-ZA"/>
              </w:rPr>
              <w:t> </w:t>
            </w:r>
          </w:p>
        </w:tc>
        <w:tc>
          <w:tcPr>
            <w:tcW w:w="2292" w:type="dxa"/>
            <w:tcBorders>
              <w:top w:val="single" w:sz="8" w:space="0" w:color="auto"/>
              <w:left w:val="nil"/>
              <w:bottom w:val="single" w:sz="8" w:space="0" w:color="auto"/>
              <w:right w:val="single" w:sz="8" w:space="0" w:color="auto"/>
            </w:tcBorders>
            <w:shd w:val="clear" w:color="000000" w:fill="D0D0D0"/>
            <w:noWrap/>
            <w:vAlign w:val="bottom"/>
            <w:hideMark/>
          </w:tcPr>
          <w:p w14:paraId="7DAB41BB" w14:textId="77777777" w:rsidR="003F0F7B" w:rsidRPr="003F0F7B" w:rsidRDefault="003F0F7B" w:rsidP="003F0F7B">
            <w:pPr>
              <w:spacing w:after="0" w:line="240" w:lineRule="auto"/>
              <w:jc w:val="center"/>
              <w:rPr>
                <w:rFonts w:ascii="Century Gothic" w:eastAsia="Times New Roman" w:hAnsi="Century Gothic" w:cs="Times New Roman"/>
                <w:color w:val="000000"/>
                <w:sz w:val="28"/>
                <w:szCs w:val="28"/>
                <w:lang w:eastAsia="en-ZA"/>
              </w:rPr>
            </w:pPr>
            <w:r w:rsidRPr="003F0F7B">
              <w:rPr>
                <w:rFonts w:ascii="Century Gothic" w:eastAsia="Times New Roman" w:hAnsi="Century Gothic" w:cs="Times New Roman"/>
                <w:color w:val="000000"/>
                <w:sz w:val="28"/>
                <w:szCs w:val="28"/>
                <w:lang w:eastAsia="en-ZA"/>
              </w:rPr>
              <w:t> </w:t>
            </w:r>
          </w:p>
        </w:tc>
        <w:tc>
          <w:tcPr>
            <w:tcW w:w="2391" w:type="dxa"/>
            <w:tcBorders>
              <w:top w:val="single" w:sz="8" w:space="0" w:color="auto"/>
              <w:left w:val="nil"/>
              <w:bottom w:val="single" w:sz="8" w:space="0" w:color="auto"/>
              <w:right w:val="single" w:sz="8" w:space="0" w:color="auto"/>
            </w:tcBorders>
            <w:shd w:val="clear" w:color="000000" w:fill="616D39"/>
            <w:noWrap/>
            <w:vAlign w:val="center"/>
            <w:hideMark/>
          </w:tcPr>
          <w:p w14:paraId="2E0598B9" w14:textId="77777777" w:rsidR="003F0F7B" w:rsidRPr="003F0F7B" w:rsidRDefault="003F0F7B" w:rsidP="003F0F7B">
            <w:pPr>
              <w:spacing w:after="0" w:line="240" w:lineRule="auto"/>
              <w:jc w:val="right"/>
              <w:rPr>
                <w:rFonts w:ascii="Century Gothic" w:eastAsia="Times New Roman" w:hAnsi="Century Gothic" w:cs="Times New Roman"/>
                <w:b/>
                <w:bCs/>
                <w:sz w:val="28"/>
                <w:szCs w:val="28"/>
                <w:lang w:eastAsia="en-ZA"/>
              </w:rPr>
            </w:pPr>
            <w:r w:rsidRPr="003F0F7B">
              <w:rPr>
                <w:rFonts w:ascii="Century Gothic" w:eastAsia="Times New Roman" w:hAnsi="Century Gothic" w:cs="Times New Roman"/>
                <w:b/>
                <w:bCs/>
                <w:sz w:val="28"/>
                <w:szCs w:val="28"/>
                <w:lang w:eastAsia="en-ZA"/>
              </w:rPr>
              <w:t>R6 201 239,00</w:t>
            </w:r>
          </w:p>
        </w:tc>
      </w:tr>
      <w:tr w:rsidR="003F0F7B" w:rsidRPr="003F0F7B" w14:paraId="48BB77F7" w14:textId="77777777" w:rsidTr="003F0F7B">
        <w:trPr>
          <w:trHeight w:val="375"/>
        </w:trPr>
        <w:tc>
          <w:tcPr>
            <w:tcW w:w="3109" w:type="dxa"/>
            <w:tcBorders>
              <w:top w:val="nil"/>
              <w:left w:val="single" w:sz="4" w:space="0" w:color="auto"/>
              <w:bottom w:val="single" w:sz="4" w:space="0" w:color="auto"/>
              <w:right w:val="nil"/>
            </w:tcBorders>
            <w:shd w:val="clear" w:color="auto" w:fill="auto"/>
            <w:noWrap/>
            <w:vAlign w:val="bottom"/>
            <w:hideMark/>
          </w:tcPr>
          <w:p w14:paraId="2793FB8E" w14:textId="77777777" w:rsidR="003F0F7B" w:rsidRPr="003F0F7B" w:rsidRDefault="003F0F7B" w:rsidP="003F0F7B">
            <w:pPr>
              <w:spacing w:after="0" w:line="240" w:lineRule="auto"/>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Complexity</w:t>
            </w:r>
          </w:p>
        </w:tc>
        <w:tc>
          <w:tcPr>
            <w:tcW w:w="992" w:type="dxa"/>
            <w:tcBorders>
              <w:top w:val="nil"/>
              <w:left w:val="nil"/>
              <w:bottom w:val="single" w:sz="4" w:space="0" w:color="auto"/>
              <w:right w:val="nil"/>
            </w:tcBorders>
            <w:shd w:val="clear" w:color="auto" w:fill="auto"/>
            <w:noWrap/>
            <w:vAlign w:val="bottom"/>
            <w:hideMark/>
          </w:tcPr>
          <w:p w14:paraId="73263719" w14:textId="77777777" w:rsidR="003F0F7B" w:rsidRPr="003F0F7B" w:rsidRDefault="003F0F7B" w:rsidP="003F0F7B">
            <w:pPr>
              <w:spacing w:after="0" w:line="240" w:lineRule="auto"/>
              <w:jc w:val="center"/>
              <w:rPr>
                <w:rFonts w:ascii="Century Gothic" w:eastAsia="Times New Roman" w:hAnsi="Century Gothic" w:cs="Times New Roman"/>
                <w:color w:val="000000"/>
                <w:sz w:val="28"/>
                <w:szCs w:val="28"/>
                <w:lang w:eastAsia="en-ZA"/>
              </w:rPr>
            </w:pPr>
            <w:r w:rsidRPr="003F0F7B">
              <w:rPr>
                <w:rFonts w:ascii="Century Gothic" w:eastAsia="Times New Roman" w:hAnsi="Century Gothic" w:cs="Times New Roman"/>
                <w:color w:val="000000"/>
                <w:sz w:val="28"/>
                <w:szCs w:val="28"/>
                <w:lang w:eastAsia="en-ZA"/>
              </w:rPr>
              <w:t> </w:t>
            </w:r>
          </w:p>
        </w:tc>
        <w:tc>
          <w:tcPr>
            <w:tcW w:w="1662" w:type="dxa"/>
            <w:tcBorders>
              <w:top w:val="nil"/>
              <w:left w:val="nil"/>
              <w:bottom w:val="single" w:sz="4" w:space="0" w:color="auto"/>
              <w:right w:val="nil"/>
            </w:tcBorders>
            <w:shd w:val="clear" w:color="auto" w:fill="auto"/>
            <w:noWrap/>
            <w:vAlign w:val="bottom"/>
            <w:hideMark/>
          </w:tcPr>
          <w:p w14:paraId="1C1CA2FC" w14:textId="77777777" w:rsidR="003F0F7B" w:rsidRPr="003F0F7B" w:rsidRDefault="003F0F7B" w:rsidP="003F0F7B">
            <w:pPr>
              <w:spacing w:after="0" w:line="240" w:lineRule="auto"/>
              <w:rPr>
                <w:rFonts w:ascii="Aptos Narrow" w:eastAsia="Times New Roman" w:hAnsi="Aptos Narrow" w:cs="Times New Roman"/>
                <w:color w:val="000000"/>
                <w:lang w:eastAsia="en-ZA"/>
              </w:rPr>
            </w:pPr>
            <w:r w:rsidRPr="003F0F7B">
              <w:rPr>
                <w:rFonts w:ascii="Aptos Narrow" w:eastAsia="Times New Roman" w:hAnsi="Aptos Narrow" w:cs="Times New Roman"/>
                <w:color w:val="000000"/>
                <w:lang w:eastAsia="en-ZA"/>
              </w:rPr>
              <w:t> </w:t>
            </w:r>
          </w:p>
        </w:tc>
        <w:tc>
          <w:tcPr>
            <w:tcW w:w="2292" w:type="dxa"/>
            <w:tcBorders>
              <w:top w:val="nil"/>
              <w:left w:val="nil"/>
              <w:bottom w:val="single" w:sz="4" w:space="0" w:color="auto"/>
              <w:right w:val="nil"/>
            </w:tcBorders>
            <w:shd w:val="clear" w:color="auto" w:fill="auto"/>
            <w:noWrap/>
            <w:vAlign w:val="bottom"/>
            <w:hideMark/>
          </w:tcPr>
          <w:p w14:paraId="11A55C6A" w14:textId="77777777" w:rsidR="003F0F7B" w:rsidRPr="003F0F7B" w:rsidRDefault="003F0F7B" w:rsidP="003F0F7B">
            <w:pPr>
              <w:spacing w:after="0" w:line="240" w:lineRule="auto"/>
              <w:rPr>
                <w:rFonts w:ascii="Century Gothic" w:eastAsia="Times New Roman" w:hAnsi="Century Gothic" w:cs="Times New Roman"/>
                <w:color w:val="000000"/>
                <w:sz w:val="28"/>
                <w:szCs w:val="28"/>
                <w:lang w:eastAsia="en-ZA"/>
              </w:rPr>
            </w:pPr>
            <w:r w:rsidRPr="003F0F7B">
              <w:rPr>
                <w:rFonts w:ascii="Century Gothic" w:eastAsia="Times New Roman" w:hAnsi="Century Gothic" w:cs="Times New Roman"/>
                <w:color w:val="000000"/>
                <w:sz w:val="28"/>
                <w:szCs w:val="28"/>
                <w:lang w:eastAsia="en-ZA"/>
              </w:rPr>
              <w:t> </w:t>
            </w:r>
          </w:p>
        </w:tc>
        <w:tc>
          <w:tcPr>
            <w:tcW w:w="2391" w:type="dxa"/>
            <w:tcBorders>
              <w:top w:val="nil"/>
              <w:left w:val="nil"/>
              <w:bottom w:val="single" w:sz="4" w:space="0" w:color="auto"/>
              <w:right w:val="single" w:sz="4" w:space="0" w:color="auto"/>
            </w:tcBorders>
            <w:shd w:val="clear" w:color="auto" w:fill="auto"/>
            <w:noWrap/>
            <w:vAlign w:val="bottom"/>
            <w:hideMark/>
          </w:tcPr>
          <w:p w14:paraId="0FD71132" w14:textId="77777777" w:rsidR="003F0F7B" w:rsidRPr="003F0F7B" w:rsidRDefault="003F0F7B" w:rsidP="003F0F7B">
            <w:pPr>
              <w:spacing w:after="0" w:line="240" w:lineRule="auto"/>
              <w:jc w:val="center"/>
              <w:rPr>
                <w:rFonts w:ascii="Century Gothic" w:eastAsia="Times New Roman" w:hAnsi="Century Gothic" w:cs="Times New Roman"/>
                <w:color w:val="000000"/>
                <w:sz w:val="28"/>
                <w:szCs w:val="28"/>
                <w:lang w:eastAsia="en-ZA"/>
              </w:rPr>
            </w:pPr>
            <w:r w:rsidRPr="003F0F7B">
              <w:rPr>
                <w:rFonts w:ascii="Century Gothic" w:eastAsia="Times New Roman" w:hAnsi="Century Gothic" w:cs="Times New Roman"/>
                <w:color w:val="000000"/>
                <w:sz w:val="28"/>
                <w:szCs w:val="28"/>
                <w:lang w:eastAsia="en-ZA"/>
              </w:rPr>
              <w:t>Medium</w:t>
            </w:r>
          </w:p>
        </w:tc>
      </w:tr>
      <w:tr w:rsidR="003F0F7B" w:rsidRPr="003F0F7B" w14:paraId="5F9E3A77" w14:textId="77777777" w:rsidTr="003F0F7B">
        <w:trPr>
          <w:trHeight w:val="315"/>
        </w:trPr>
        <w:tc>
          <w:tcPr>
            <w:tcW w:w="3109" w:type="dxa"/>
            <w:tcBorders>
              <w:top w:val="nil"/>
              <w:left w:val="nil"/>
              <w:bottom w:val="nil"/>
              <w:right w:val="nil"/>
            </w:tcBorders>
            <w:shd w:val="clear" w:color="auto" w:fill="auto"/>
            <w:noWrap/>
            <w:vAlign w:val="bottom"/>
            <w:hideMark/>
          </w:tcPr>
          <w:p w14:paraId="5AF61F89" w14:textId="77777777" w:rsidR="003F0F7B" w:rsidRPr="003F0F7B" w:rsidRDefault="003F0F7B" w:rsidP="003F0F7B">
            <w:pPr>
              <w:spacing w:after="0" w:line="240" w:lineRule="auto"/>
              <w:jc w:val="center"/>
              <w:rPr>
                <w:rFonts w:ascii="Century Gothic" w:eastAsia="Times New Roman" w:hAnsi="Century Gothic" w:cs="Times New Roman"/>
                <w:color w:val="000000"/>
                <w:sz w:val="28"/>
                <w:szCs w:val="28"/>
                <w:lang w:eastAsia="en-ZA"/>
              </w:rPr>
            </w:pPr>
          </w:p>
        </w:tc>
        <w:tc>
          <w:tcPr>
            <w:tcW w:w="992" w:type="dxa"/>
            <w:tcBorders>
              <w:top w:val="nil"/>
              <w:left w:val="nil"/>
              <w:bottom w:val="nil"/>
              <w:right w:val="nil"/>
            </w:tcBorders>
            <w:shd w:val="clear" w:color="auto" w:fill="auto"/>
            <w:noWrap/>
            <w:vAlign w:val="bottom"/>
            <w:hideMark/>
          </w:tcPr>
          <w:p w14:paraId="2F24BEAF" w14:textId="77777777" w:rsidR="003F0F7B" w:rsidRPr="003F0F7B" w:rsidRDefault="003F0F7B" w:rsidP="003F0F7B">
            <w:pPr>
              <w:spacing w:after="0" w:line="240" w:lineRule="auto"/>
              <w:rPr>
                <w:rFonts w:ascii="Times New Roman" w:eastAsia="Times New Roman" w:hAnsi="Times New Roman" w:cs="Times New Roman"/>
                <w:sz w:val="20"/>
                <w:szCs w:val="20"/>
                <w:lang w:eastAsia="en-ZA"/>
              </w:rPr>
            </w:pPr>
          </w:p>
        </w:tc>
        <w:tc>
          <w:tcPr>
            <w:tcW w:w="1662" w:type="dxa"/>
            <w:tcBorders>
              <w:top w:val="nil"/>
              <w:left w:val="nil"/>
              <w:bottom w:val="nil"/>
              <w:right w:val="nil"/>
            </w:tcBorders>
            <w:shd w:val="clear" w:color="auto" w:fill="auto"/>
            <w:noWrap/>
            <w:vAlign w:val="bottom"/>
            <w:hideMark/>
          </w:tcPr>
          <w:p w14:paraId="2FB41957" w14:textId="77777777" w:rsidR="003F0F7B" w:rsidRPr="003F0F7B" w:rsidRDefault="003F0F7B" w:rsidP="003F0F7B">
            <w:pPr>
              <w:spacing w:after="0" w:line="240" w:lineRule="auto"/>
              <w:rPr>
                <w:rFonts w:ascii="Times New Roman" w:eastAsia="Times New Roman" w:hAnsi="Times New Roman" w:cs="Times New Roman"/>
                <w:sz w:val="20"/>
                <w:szCs w:val="20"/>
                <w:lang w:eastAsia="en-ZA"/>
              </w:rPr>
            </w:pPr>
          </w:p>
        </w:tc>
        <w:tc>
          <w:tcPr>
            <w:tcW w:w="2292" w:type="dxa"/>
            <w:tcBorders>
              <w:top w:val="nil"/>
              <w:left w:val="nil"/>
              <w:bottom w:val="nil"/>
              <w:right w:val="nil"/>
            </w:tcBorders>
            <w:shd w:val="clear" w:color="auto" w:fill="auto"/>
            <w:noWrap/>
            <w:vAlign w:val="bottom"/>
            <w:hideMark/>
          </w:tcPr>
          <w:p w14:paraId="2B3CE950" w14:textId="77777777" w:rsidR="003F0F7B" w:rsidRPr="003F0F7B" w:rsidRDefault="003F0F7B" w:rsidP="003F0F7B">
            <w:pPr>
              <w:spacing w:after="0" w:line="240" w:lineRule="auto"/>
              <w:rPr>
                <w:rFonts w:ascii="Times New Roman" w:eastAsia="Times New Roman" w:hAnsi="Times New Roman" w:cs="Times New Roman"/>
                <w:sz w:val="20"/>
                <w:szCs w:val="20"/>
                <w:lang w:eastAsia="en-ZA"/>
              </w:rPr>
            </w:pPr>
          </w:p>
        </w:tc>
        <w:tc>
          <w:tcPr>
            <w:tcW w:w="2391" w:type="dxa"/>
            <w:tcBorders>
              <w:top w:val="nil"/>
              <w:left w:val="nil"/>
              <w:bottom w:val="nil"/>
              <w:right w:val="nil"/>
            </w:tcBorders>
            <w:shd w:val="clear" w:color="auto" w:fill="auto"/>
            <w:noWrap/>
            <w:vAlign w:val="bottom"/>
            <w:hideMark/>
          </w:tcPr>
          <w:p w14:paraId="5ACF5935" w14:textId="77777777" w:rsidR="003F0F7B" w:rsidRPr="003F0F7B" w:rsidRDefault="003F0F7B" w:rsidP="003F0F7B">
            <w:pPr>
              <w:spacing w:after="0" w:line="240" w:lineRule="auto"/>
              <w:rPr>
                <w:rFonts w:ascii="Times New Roman" w:eastAsia="Times New Roman" w:hAnsi="Times New Roman" w:cs="Times New Roman"/>
                <w:sz w:val="20"/>
                <w:szCs w:val="20"/>
                <w:lang w:eastAsia="en-ZA"/>
              </w:rPr>
            </w:pPr>
          </w:p>
        </w:tc>
      </w:tr>
      <w:tr w:rsidR="003F0F7B" w:rsidRPr="003F0F7B" w14:paraId="3B7E4C2E" w14:textId="77777777" w:rsidTr="00793635">
        <w:trPr>
          <w:trHeight w:val="405"/>
        </w:trPr>
        <w:tc>
          <w:tcPr>
            <w:tcW w:w="5763" w:type="dxa"/>
            <w:gridSpan w:val="3"/>
            <w:tcBorders>
              <w:top w:val="single" w:sz="8" w:space="0" w:color="auto"/>
              <w:left w:val="single" w:sz="8" w:space="0" w:color="auto"/>
              <w:bottom w:val="single" w:sz="8" w:space="0" w:color="auto"/>
              <w:right w:val="nil"/>
            </w:tcBorders>
            <w:shd w:val="clear" w:color="000000" w:fill="D0D0D0"/>
            <w:noWrap/>
            <w:vAlign w:val="center"/>
            <w:hideMark/>
          </w:tcPr>
          <w:p w14:paraId="5435DCDE" w14:textId="77777777" w:rsidR="003F0F7B" w:rsidRPr="003F0F7B" w:rsidRDefault="003F0F7B" w:rsidP="00793635">
            <w:pPr>
              <w:spacing w:after="0" w:line="240" w:lineRule="auto"/>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Professional Fees: (ex. VAT)</w:t>
            </w:r>
          </w:p>
        </w:tc>
        <w:tc>
          <w:tcPr>
            <w:tcW w:w="2292" w:type="dxa"/>
            <w:tcBorders>
              <w:top w:val="single" w:sz="8" w:space="0" w:color="auto"/>
              <w:left w:val="nil"/>
              <w:bottom w:val="single" w:sz="8" w:space="0" w:color="auto"/>
              <w:right w:val="nil"/>
            </w:tcBorders>
            <w:shd w:val="clear" w:color="000000" w:fill="D0D0D0"/>
            <w:noWrap/>
            <w:vAlign w:val="center"/>
            <w:hideMark/>
          </w:tcPr>
          <w:p w14:paraId="3167113B" w14:textId="77777777" w:rsidR="003F0F7B" w:rsidRPr="003F0F7B" w:rsidRDefault="003F0F7B" w:rsidP="00793635">
            <w:pPr>
              <w:spacing w:after="0" w:line="240" w:lineRule="auto"/>
              <w:rPr>
                <w:rFonts w:ascii="Century Gothic" w:eastAsia="Times New Roman" w:hAnsi="Century Gothic" w:cs="Times New Roman"/>
                <w:color w:val="000000"/>
                <w:sz w:val="32"/>
                <w:szCs w:val="32"/>
                <w:lang w:eastAsia="en-ZA"/>
              </w:rPr>
            </w:pPr>
            <w:r w:rsidRPr="003F0F7B">
              <w:rPr>
                <w:rFonts w:ascii="Century Gothic" w:eastAsia="Times New Roman" w:hAnsi="Century Gothic" w:cs="Times New Roman"/>
                <w:color w:val="000000"/>
                <w:sz w:val="32"/>
                <w:szCs w:val="32"/>
                <w:lang w:eastAsia="en-ZA"/>
              </w:rPr>
              <w:t> </w:t>
            </w:r>
          </w:p>
        </w:tc>
        <w:tc>
          <w:tcPr>
            <w:tcW w:w="2391" w:type="dxa"/>
            <w:tcBorders>
              <w:top w:val="single" w:sz="8" w:space="0" w:color="auto"/>
              <w:left w:val="nil"/>
              <w:bottom w:val="single" w:sz="8" w:space="0" w:color="auto"/>
              <w:right w:val="single" w:sz="8" w:space="0" w:color="auto"/>
            </w:tcBorders>
            <w:shd w:val="clear" w:color="000000" w:fill="D0D0D0"/>
            <w:noWrap/>
            <w:vAlign w:val="center"/>
            <w:hideMark/>
          </w:tcPr>
          <w:p w14:paraId="5A0CE371" w14:textId="77777777" w:rsidR="003F0F7B" w:rsidRPr="003F0F7B" w:rsidRDefault="003F0F7B" w:rsidP="00793635">
            <w:pPr>
              <w:spacing w:after="0" w:line="240" w:lineRule="auto"/>
              <w:rPr>
                <w:rFonts w:ascii="Century Gothic" w:eastAsia="Times New Roman" w:hAnsi="Century Gothic" w:cs="Times New Roman"/>
                <w:color w:val="000000"/>
                <w:sz w:val="32"/>
                <w:szCs w:val="32"/>
                <w:lang w:eastAsia="en-ZA"/>
              </w:rPr>
            </w:pPr>
            <w:r w:rsidRPr="003F0F7B">
              <w:rPr>
                <w:rFonts w:ascii="Century Gothic" w:eastAsia="Times New Roman" w:hAnsi="Century Gothic" w:cs="Times New Roman"/>
                <w:color w:val="000000"/>
                <w:sz w:val="32"/>
                <w:szCs w:val="32"/>
                <w:lang w:eastAsia="en-ZA"/>
              </w:rPr>
              <w:t> </w:t>
            </w:r>
          </w:p>
        </w:tc>
      </w:tr>
      <w:tr w:rsidR="003F0F7B" w:rsidRPr="003F0F7B" w14:paraId="4D1BEF0B" w14:textId="77777777" w:rsidTr="003F0F7B">
        <w:trPr>
          <w:trHeight w:val="345"/>
        </w:trPr>
        <w:tc>
          <w:tcPr>
            <w:tcW w:w="3109" w:type="dxa"/>
            <w:tcBorders>
              <w:top w:val="nil"/>
              <w:left w:val="single" w:sz="8" w:space="0" w:color="auto"/>
              <w:bottom w:val="nil"/>
              <w:right w:val="nil"/>
            </w:tcBorders>
            <w:shd w:val="clear" w:color="auto" w:fill="auto"/>
            <w:noWrap/>
            <w:vAlign w:val="center"/>
            <w:hideMark/>
          </w:tcPr>
          <w:p w14:paraId="773D4A4A" w14:textId="77777777" w:rsidR="003F0F7B" w:rsidRPr="003F0F7B" w:rsidRDefault="003F0F7B" w:rsidP="003F0F7B">
            <w:pPr>
              <w:spacing w:after="0" w:line="240" w:lineRule="auto"/>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Primary Fee</w:t>
            </w:r>
          </w:p>
        </w:tc>
        <w:tc>
          <w:tcPr>
            <w:tcW w:w="992" w:type="dxa"/>
            <w:tcBorders>
              <w:top w:val="nil"/>
              <w:left w:val="nil"/>
              <w:bottom w:val="nil"/>
              <w:right w:val="nil"/>
            </w:tcBorders>
            <w:shd w:val="clear" w:color="auto" w:fill="auto"/>
            <w:noWrap/>
            <w:vAlign w:val="center"/>
            <w:hideMark/>
          </w:tcPr>
          <w:p w14:paraId="0557E0F6" w14:textId="77777777" w:rsidR="003F0F7B" w:rsidRPr="003F0F7B" w:rsidRDefault="003F0F7B" w:rsidP="003F0F7B">
            <w:pPr>
              <w:spacing w:after="0" w:line="240" w:lineRule="auto"/>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 </w:t>
            </w:r>
          </w:p>
        </w:tc>
        <w:tc>
          <w:tcPr>
            <w:tcW w:w="1662" w:type="dxa"/>
            <w:tcBorders>
              <w:top w:val="nil"/>
              <w:left w:val="nil"/>
              <w:bottom w:val="nil"/>
              <w:right w:val="nil"/>
            </w:tcBorders>
            <w:shd w:val="clear" w:color="auto" w:fill="auto"/>
            <w:noWrap/>
            <w:vAlign w:val="bottom"/>
            <w:hideMark/>
          </w:tcPr>
          <w:p w14:paraId="175DFC62" w14:textId="77777777" w:rsidR="003F0F7B" w:rsidRPr="003F0F7B" w:rsidRDefault="003F0F7B" w:rsidP="003F0F7B">
            <w:pPr>
              <w:spacing w:after="0" w:line="240" w:lineRule="auto"/>
              <w:rPr>
                <w:rFonts w:ascii="Aptos Narrow" w:eastAsia="Times New Roman" w:hAnsi="Aptos Narrow" w:cs="Times New Roman"/>
                <w:color w:val="000000"/>
                <w:lang w:eastAsia="en-ZA"/>
              </w:rPr>
            </w:pPr>
            <w:r w:rsidRPr="003F0F7B">
              <w:rPr>
                <w:rFonts w:ascii="Aptos Narrow" w:eastAsia="Times New Roman" w:hAnsi="Aptos Narrow" w:cs="Times New Roman"/>
                <w:color w:val="000000"/>
                <w:lang w:eastAsia="en-ZA"/>
              </w:rPr>
              <w:t> </w:t>
            </w:r>
          </w:p>
        </w:tc>
        <w:tc>
          <w:tcPr>
            <w:tcW w:w="2292" w:type="dxa"/>
            <w:tcBorders>
              <w:top w:val="nil"/>
              <w:left w:val="nil"/>
              <w:bottom w:val="nil"/>
              <w:right w:val="single" w:sz="4" w:space="0" w:color="auto"/>
            </w:tcBorders>
            <w:shd w:val="clear" w:color="auto" w:fill="auto"/>
            <w:noWrap/>
            <w:vAlign w:val="bottom"/>
            <w:hideMark/>
          </w:tcPr>
          <w:p w14:paraId="0BA80C3A" w14:textId="77777777" w:rsidR="003F0F7B" w:rsidRPr="003F0F7B" w:rsidRDefault="003F0F7B" w:rsidP="003F0F7B">
            <w:pPr>
              <w:spacing w:after="0" w:line="240" w:lineRule="auto"/>
              <w:rPr>
                <w:rFonts w:ascii="Aptos Narrow" w:eastAsia="Times New Roman" w:hAnsi="Aptos Narrow" w:cs="Times New Roman"/>
                <w:color w:val="000000"/>
                <w:lang w:eastAsia="en-ZA"/>
              </w:rPr>
            </w:pPr>
            <w:r w:rsidRPr="003F0F7B">
              <w:rPr>
                <w:rFonts w:ascii="Aptos Narrow" w:eastAsia="Times New Roman" w:hAnsi="Aptos Narrow" w:cs="Times New Roman"/>
                <w:color w:val="000000"/>
                <w:lang w:eastAsia="en-ZA"/>
              </w:rPr>
              <w:t> </w:t>
            </w:r>
          </w:p>
        </w:tc>
        <w:tc>
          <w:tcPr>
            <w:tcW w:w="2391" w:type="dxa"/>
            <w:tcBorders>
              <w:top w:val="nil"/>
              <w:left w:val="nil"/>
              <w:bottom w:val="nil"/>
              <w:right w:val="single" w:sz="8" w:space="0" w:color="auto"/>
            </w:tcBorders>
            <w:shd w:val="clear" w:color="auto" w:fill="auto"/>
            <w:noWrap/>
            <w:vAlign w:val="center"/>
            <w:hideMark/>
          </w:tcPr>
          <w:p w14:paraId="48E9D1A1" w14:textId="77777777" w:rsidR="003F0F7B" w:rsidRPr="003F0F7B" w:rsidRDefault="003F0F7B" w:rsidP="003F0F7B">
            <w:pPr>
              <w:spacing w:after="0" w:line="240" w:lineRule="auto"/>
              <w:jc w:val="center"/>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R606 078,35</w:t>
            </w:r>
          </w:p>
        </w:tc>
      </w:tr>
      <w:tr w:rsidR="003F0F7B" w:rsidRPr="003F0F7B" w14:paraId="037E2F70" w14:textId="77777777" w:rsidTr="003F0F7B">
        <w:trPr>
          <w:trHeight w:val="360"/>
        </w:trPr>
        <w:tc>
          <w:tcPr>
            <w:tcW w:w="3109" w:type="dxa"/>
            <w:tcBorders>
              <w:top w:val="nil"/>
              <w:left w:val="single" w:sz="8" w:space="0" w:color="auto"/>
              <w:bottom w:val="single" w:sz="8" w:space="0" w:color="auto"/>
              <w:right w:val="nil"/>
            </w:tcBorders>
            <w:shd w:val="clear" w:color="auto" w:fill="auto"/>
            <w:noWrap/>
            <w:vAlign w:val="center"/>
            <w:hideMark/>
          </w:tcPr>
          <w:p w14:paraId="43AE65DE" w14:textId="77777777" w:rsidR="003F0F7B" w:rsidRPr="003F0F7B" w:rsidRDefault="003F0F7B" w:rsidP="003F0F7B">
            <w:pPr>
              <w:spacing w:after="0" w:line="240" w:lineRule="auto"/>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Secondary fee</w:t>
            </w:r>
          </w:p>
        </w:tc>
        <w:tc>
          <w:tcPr>
            <w:tcW w:w="992" w:type="dxa"/>
            <w:tcBorders>
              <w:top w:val="nil"/>
              <w:left w:val="nil"/>
              <w:bottom w:val="single" w:sz="8" w:space="0" w:color="auto"/>
              <w:right w:val="nil"/>
            </w:tcBorders>
            <w:shd w:val="clear" w:color="auto" w:fill="auto"/>
            <w:noWrap/>
            <w:vAlign w:val="center"/>
            <w:hideMark/>
          </w:tcPr>
          <w:p w14:paraId="1486CC91" w14:textId="77777777" w:rsidR="003F0F7B" w:rsidRPr="003F0F7B" w:rsidRDefault="003F0F7B" w:rsidP="003F0F7B">
            <w:pPr>
              <w:spacing w:after="0" w:line="240" w:lineRule="auto"/>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 </w:t>
            </w:r>
          </w:p>
        </w:tc>
        <w:tc>
          <w:tcPr>
            <w:tcW w:w="1662" w:type="dxa"/>
            <w:tcBorders>
              <w:top w:val="nil"/>
              <w:left w:val="nil"/>
              <w:bottom w:val="single" w:sz="8" w:space="0" w:color="auto"/>
              <w:right w:val="nil"/>
            </w:tcBorders>
            <w:shd w:val="clear" w:color="auto" w:fill="auto"/>
            <w:noWrap/>
            <w:vAlign w:val="bottom"/>
            <w:hideMark/>
          </w:tcPr>
          <w:p w14:paraId="1262A521" w14:textId="77777777" w:rsidR="003F0F7B" w:rsidRPr="003F0F7B" w:rsidRDefault="003F0F7B" w:rsidP="003F0F7B">
            <w:pPr>
              <w:spacing w:after="0" w:line="240" w:lineRule="auto"/>
              <w:rPr>
                <w:rFonts w:ascii="Aptos Narrow" w:eastAsia="Times New Roman" w:hAnsi="Aptos Narrow" w:cs="Times New Roman"/>
                <w:color w:val="000000"/>
                <w:lang w:eastAsia="en-ZA"/>
              </w:rPr>
            </w:pPr>
            <w:r w:rsidRPr="003F0F7B">
              <w:rPr>
                <w:rFonts w:ascii="Aptos Narrow" w:eastAsia="Times New Roman" w:hAnsi="Aptos Narrow" w:cs="Times New Roman"/>
                <w:color w:val="000000"/>
                <w:lang w:eastAsia="en-ZA"/>
              </w:rPr>
              <w:t> </w:t>
            </w:r>
          </w:p>
        </w:tc>
        <w:tc>
          <w:tcPr>
            <w:tcW w:w="2292" w:type="dxa"/>
            <w:tcBorders>
              <w:top w:val="nil"/>
              <w:left w:val="nil"/>
              <w:bottom w:val="single" w:sz="8" w:space="0" w:color="auto"/>
              <w:right w:val="single" w:sz="4" w:space="0" w:color="auto"/>
            </w:tcBorders>
            <w:shd w:val="clear" w:color="auto" w:fill="auto"/>
            <w:noWrap/>
            <w:vAlign w:val="bottom"/>
            <w:hideMark/>
          </w:tcPr>
          <w:p w14:paraId="6D659D48" w14:textId="77777777" w:rsidR="003F0F7B" w:rsidRPr="003F0F7B" w:rsidRDefault="003F0F7B" w:rsidP="003F0F7B">
            <w:pPr>
              <w:spacing w:after="0" w:line="240" w:lineRule="auto"/>
              <w:rPr>
                <w:rFonts w:ascii="Aptos Narrow" w:eastAsia="Times New Roman" w:hAnsi="Aptos Narrow" w:cs="Times New Roman"/>
                <w:color w:val="000000"/>
                <w:lang w:eastAsia="en-ZA"/>
              </w:rPr>
            </w:pPr>
            <w:r w:rsidRPr="003F0F7B">
              <w:rPr>
                <w:rFonts w:ascii="Aptos Narrow" w:eastAsia="Times New Roman" w:hAnsi="Aptos Narrow" w:cs="Times New Roman"/>
                <w:color w:val="000000"/>
                <w:lang w:eastAsia="en-ZA"/>
              </w:rPr>
              <w:t> </w:t>
            </w:r>
          </w:p>
        </w:tc>
        <w:tc>
          <w:tcPr>
            <w:tcW w:w="2391" w:type="dxa"/>
            <w:tcBorders>
              <w:top w:val="nil"/>
              <w:left w:val="nil"/>
              <w:bottom w:val="single" w:sz="8" w:space="0" w:color="auto"/>
              <w:right w:val="single" w:sz="8" w:space="0" w:color="auto"/>
            </w:tcBorders>
            <w:shd w:val="clear" w:color="auto" w:fill="auto"/>
            <w:noWrap/>
            <w:vAlign w:val="center"/>
            <w:hideMark/>
          </w:tcPr>
          <w:p w14:paraId="6E4FB922" w14:textId="77777777" w:rsidR="003F0F7B" w:rsidRPr="003F0F7B" w:rsidRDefault="003F0F7B" w:rsidP="003F0F7B">
            <w:pPr>
              <w:spacing w:after="0" w:line="240" w:lineRule="auto"/>
              <w:jc w:val="center"/>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R277 796,24</w:t>
            </w:r>
          </w:p>
        </w:tc>
      </w:tr>
      <w:tr w:rsidR="003F0F7B" w:rsidRPr="003F0F7B" w14:paraId="74CDD071" w14:textId="77777777" w:rsidTr="003F0F7B">
        <w:trPr>
          <w:trHeight w:val="375"/>
        </w:trPr>
        <w:tc>
          <w:tcPr>
            <w:tcW w:w="3109" w:type="dxa"/>
            <w:tcBorders>
              <w:top w:val="nil"/>
              <w:left w:val="nil"/>
              <w:bottom w:val="nil"/>
              <w:right w:val="nil"/>
            </w:tcBorders>
            <w:shd w:val="clear" w:color="auto" w:fill="auto"/>
            <w:noWrap/>
            <w:vAlign w:val="bottom"/>
            <w:hideMark/>
          </w:tcPr>
          <w:p w14:paraId="1AEE8653" w14:textId="77777777" w:rsidR="003F0F7B" w:rsidRPr="003F0F7B" w:rsidRDefault="003F0F7B" w:rsidP="003F0F7B">
            <w:pPr>
              <w:spacing w:after="0" w:line="240" w:lineRule="auto"/>
              <w:jc w:val="center"/>
              <w:rPr>
                <w:rFonts w:ascii="Century Gothic" w:eastAsia="Times New Roman" w:hAnsi="Century Gothic" w:cs="Times New Roman"/>
                <w:color w:val="000000"/>
                <w:sz w:val="24"/>
                <w:szCs w:val="24"/>
                <w:lang w:eastAsia="en-ZA"/>
              </w:rPr>
            </w:pPr>
          </w:p>
        </w:tc>
        <w:tc>
          <w:tcPr>
            <w:tcW w:w="992" w:type="dxa"/>
            <w:tcBorders>
              <w:top w:val="nil"/>
              <w:left w:val="nil"/>
              <w:bottom w:val="nil"/>
              <w:right w:val="nil"/>
            </w:tcBorders>
            <w:shd w:val="clear" w:color="auto" w:fill="auto"/>
            <w:noWrap/>
            <w:vAlign w:val="bottom"/>
            <w:hideMark/>
          </w:tcPr>
          <w:p w14:paraId="4BA3DF31" w14:textId="77777777" w:rsidR="003F0F7B" w:rsidRPr="003F0F7B" w:rsidRDefault="003F0F7B" w:rsidP="003F0F7B">
            <w:pPr>
              <w:spacing w:after="0" w:line="240" w:lineRule="auto"/>
              <w:rPr>
                <w:rFonts w:ascii="Times New Roman" w:eastAsia="Times New Roman" w:hAnsi="Times New Roman" w:cs="Times New Roman"/>
                <w:sz w:val="20"/>
                <w:szCs w:val="20"/>
                <w:lang w:eastAsia="en-ZA"/>
              </w:rPr>
            </w:pPr>
          </w:p>
        </w:tc>
        <w:tc>
          <w:tcPr>
            <w:tcW w:w="3954" w:type="dxa"/>
            <w:gridSpan w:val="2"/>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68B627C0" w14:textId="77777777" w:rsidR="003F0F7B" w:rsidRPr="003F0F7B" w:rsidRDefault="003F0F7B" w:rsidP="003F0F7B">
            <w:pPr>
              <w:spacing w:after="0" w:line="240" w:lineRule="auto"/>
              <w:jc w:val="right"/>
              <w:rPr>
                <w:rFonts w:ascii="Century Gothic" w:eastAsia="Times New Roman" w:hAnsi="Century Gothic" w:cs="Times New Roman"/>
                <w:b/>
                <w:bCs/>
                <w:sz w:val="24"/>
                <w:szCs w:val="24"/>
                <w:lang w:eastAsia="en-ZA"/>
              </w:rPr>
            </w:pPr>
            <w:r w:rsidRPr="003F0F7B">
              <w:rPr>
                <w:rFonts w:ascii="Century Gothic" w:eastAsia="Times New Roman" w:hAnsi="Century Gothic" w:cs="Times New Roman"/>
                <w:b/>
                <w:bCs/>
                <w:sz w:val="24"/>
                <w:szCs w:val="24"/>
                <w:lang w:eastAsia="en-ZA"/>
              </w:rPr>
              <w:t>Total Stages 1 - 6 (</w:t>
            </w:r>
            <w:proofErr w:type="spellStart"/>
            <w:r w:rsidRPr="003F0F7B">
              <w:rPr>
                <w:rFonts w:ascii="Century Gothic" w:eastAsia="Times New Roman" w:hAnsi="Century Gothic" w:cs="Times New Roman"/>
                <w:b/>
                <w:bCs/>
                <w:sz w:val="24"/>
                <w:szCs w:val="24"/>
                <w:lang w:eastAsia="en-ZA"/>
              </w:rPr>
              <w:t>Ex.VAT</w:t>
            </w:r>
            <w:proofErr w:type="spellEnd"/>
            <w:r w:rsidRPr="003F0F7B">
              <w:rPr>
                <w:rFonts w:ascii="Century Gothic" w:eastAsia="Times New Roman" w:hAnsi="Century Gothic" w:cs="Times New Roman"/>
                <w:b/>
                <w:bCs/>
                <w:sz w:val="24"/>
                <w:szCs w:val="24"/>
                <w:lang w:eastAsia="en-ZA"/>
              </w:rPr>
              <w:t>)</w:t>
            </w:r>
          </w:p>
        </w:tc>
        <w:tc>
          <w:tcPr>
            <w:tcW w:w="2391" w:type="dxa"/>
            <w:tcBorders>
              <w:top w:val="nil"/>
              <w:left w:val="nil"/>
              <w:bottom w:val="single" w:sz="8" w:space="0" w:color="auto"/>
              <w:right w:val="single" w:sz="8" w:space="0" w:color="auto"/>
            </w:tcBorders>
            <w:shd w:val="clear" w:color="000000" w:fill="616D39"/>
            <w:noWrap/>
            <w:vAlign w:val="center"/>
            <w:hideMark/>
          </w:tcPr>
          <w:p w14:paraId="2F1FDF7F" w14:textId="77777777" w:rsidR="003F0F7B" w:rsidRPr="003F0F7B" w:rsidRDefault="003F0F7B" w:rsidP="003F0F7B">
            <w:pPr>
              <w:spacing w:after="0" w:line="240" w:lineRule="auto"/>
              <w:jc w:val="center"/>
              <w:rPr>
                <w:rFonts w:ascii="Century Gothic" w:eastAsia="Times New Roman" w:hAnsi="Century Gothic" w:cs="Times New Roman"/>
                <w:b/>
                <w:bCs/>
                <w:color w:val="000000"/>
                <w:sz w:val="28"/>
                <w:szCs w:val="28"/>
                <w:lang w:eastAsia="en-ZA"/>
              </w:rPr>
            </w:pPr>
            <w:r w:rsidRPr="003F0F7B">
              <w:rPr>
                <w:rFonts w:ascii="Century Gothic" w:eastAsia="Times New Roman" w:hAnsi="Century Gothic" w:cs="Times New Roman"/>
                <w:b/>
                <w:bCs/>
                <w:color w:val="000000"/>
                <w:sz w:val="28"/>
                <w:szCs w:val="28"/>
                <w:lang w:eastAsia="en-ZA"/>
              </w:rPr>
              <w:t>R883 874,59</w:t>
            </w:r>
          </w:p>
        </w:tc>
      </w:tr>
      <w:tr w:rsidR="003F0F7B" w:rsidRPr="003F0F7B" w14:paraId="4FA5DA56" w14:textId="77777777" w:rsidTr="00793635">
        <w:trPr>
          <w:trHeight w:val="390"/>
        </w:trPr>
        <w:tc>
          <w:tcPr>
            <w:tcW w:w="4101" w:type="dxa"/>
            <w:gridSpan w:val="2"/>
            <w:tcBorders>
              <w:top w:val="single" w:sz="8" w:space="0" w:color="auto"/>
              <w:left w:val="single" w:sz="8" w:space="0" w:color="auto"/>
              <w:bottom w:val="single" w:sz="8" w:space="0" w:color="auto"/>
              <w:right w:val="single" w:sz="4" w:space="0" w:color="auto"/>
            </w:tcBorders>
            <w:shd w:val="clear" w:color="000000" w:fill="BFBFBF"/>
            <w:noWrap/>
            <w:vAlign w:val="center"/>
            <w:hideMark/>
          </w:tcPr>
          <w:p w14:paraId="3EB2911F" w14:textId="44770CD9" w:rsidR="003F0F7B" w:rsidRPr="003F0F7B" w:rsidRDefault="003F0F7B" w:rsidP="00793635">
            <w:pPr>
              <w:spacing w:after="0" w:line="240" w:lineRule="auto"/>
              <w:rPr>
                <w:rFonts w:ascii="Century Gothic" w:eastAsia="Times New Roman" w:hAnsi="Century Gothic" w:cs="Times New Roman"/>
                <w:sz w:val="24"/>
                <w:szCs w:val="24"/>
                <w:lang w:eastAsia="en-ZA"/>
              </w:rPr>
            </w:pPr>
            <w:r w:rsidRPr="003F0F7B">
              <w:rPr>
                <w:rFonts w:ascii="Century Gothic" w:eastAsia="Times New Roman" w:hAnsi="Century Gothic" w:cs="Times New Roman"/>
                <w:sz w:val="24"/>
                <w:szCs w:val="24"/>
                <w:lang w:eastAsia="en-ZA"/>
              </w:rPr>
              <w:t>Work Stages:</w:t>
            </w:r>
          </w:p>
        </w:tc>
        <w:tc>
          <w:tcPr>
            <w:tcW w:w="1662" w:type="dxa"/>
            <w:tcBorders>
              <w:top w:val="nil"/>
              <w:left w:val="nil"/>
              <w:bottom w:val="single" w:sz="8" w:space="0" w:color="auto"/>
              <w:right w:val="single" w:sz="4" w:space="0" w:color="auto"/>
            </w:tcBorders>
            <w:shd w:val="clear" w:color="000000" w:fill="BFBFBF"/>
            <w:noWrap/>
            <w:vAlign w:val="center"/>
            <w:hideMark/>
          </w:tcPr>
          <w:p w14:paraId="63762CEC" w14:textId="77777777" w:rsidR="003F0F7B" w:rsidRPr="003F0F7B" w:rsidRDefault="003F0F7B" w:rsidP="00793635">
            <w:pPr>
              <w:spacing w:after="0" w:line="240" w:lineRule="auto"/>
              <w:rPr>
                <w:rFonts w:ascii="Century Gothic" w:eastAsia="Times New Roman" w:hAnsi="Century Gothic" w:cs="Times New Roman"/>
                <w:sz w:val="24"/>
                <w:szCs w:val="24"/>
                <w:lang w:eastAsia="en-ZA"/>
              </w:rPr>
            </w:pPr>
            <w:r w:rsidRPr="003F0F7B">
              <w:rPr>
                <w:rFonts w:ascii="Century Gothic" w:eastAsia="Times New Roman" w:hAnsi="Century Gothic" w:cs="Times New Roman"/>
                <w:sz w:val="24"/>
                <w:szCs w:val="24"/>
                <w:lang w:eastAsia="en-ZA"/>
              </w:rPr>
              <w:t>% of Fee</w:t>
            </w:r>
          </w:p>
        </w:tc>
        <w:tc>
          <w:tcPr>
            <w:tcW w:w="2292" w:type="dxa"/>
            <w:tcBorders>
              <w:top w:val="nil"/>
              <w:left w:val="nil"/>
              <w:bottom w:val="single" w:sz="8" w:space="0" w:color="auto"/>
              <w:right w:val="single" w:sz="8" w:space="0" w:color="auto"/>
            </w:tcBorders>
            <w:shd w:val="clear" w:color="000000" w:fill="BFBFBF"/>
            <w:noWrap/>
            <w:vAlign w:val="center"/>
            <w:hideMark/>
          </w:tcPr>
          <w:p w14:paraId="47A651B2" w14:textId="77777777" w:rsidR="003F0F7B" w:rsidRPr="003F0F7B" w:rsidRDefault="003F0F7B" w:rsidP="00793635">
            <w:pPr>
              <w:spacing w:after="0" w:line="240" w:lineRule="auto"/>
              <w:rPr>
                <w:rFonts w:ascii="Century Gothic" w:eastAsia="Times New Roman" w:hAnsi="Century Gothic" w:cs="Times New Roman"/>
                <w:sz w:val="24"/>
                <w:szCs w:val="24"/>
                <w:lang w:eastAsia="en-ZA"/>
              </w:rPr>
            </w:pPr>
            <w:r w:rsidRPr="003F0F7B">
              <w:rPr>
                <w:rFonts w:ascii="Century Gothic" w:eastAsia="Times New Roman" w:hAnsi="Century Gothic" w:cs="Times New Roman"/>
                <w:sz w:val="24"/>
                <w:szCs w:val="24"/>
                <w:lang w:eastAsia="en-ZA"/>
              </w:rPr>
              <w:t>Fee (ex VAT)</w:t>
            </w:r>
          </w:p>
        </w:tc>
        <w:tc>
          <w:tcPr>
            <w:tcW w:w="2391" w:type="dxa"/>
            <w:tcBorders>
              <w:top w:val="nil"/>
              <w:left w:val="nil"/>
              <w:bottom w:val="single" w:sz="8" w:space="0" w:color="auto"/>
              <w:right w:val="single" w:sz="8" w:space="0" w:color="auto"/>
            </w:tcBorders>
            <w:shd w:val="clear" w:color="000000" w:fill="BFBFBF"/>
            <w:noWrap/>
            <w:vAlign w:val="center"/>
            <w:hideMark/>
          </w:tcPr>
          <w:p w14:paraId="5298EC16" w14:textId="77777777" w:rsidR="003F0F7B" w:rsidRPr="003F0F7B" w:rsidRDefault="003F0F7B" w:rsidP="00793635">
            <w:pPr>
              <w:spacing w:after="0" w:line="240" w:lineRule="auto"/>
              <w:rPr>
                <w:rFonts w:ascii="Century Gothic" w:eastAsia="Times New Roman" w:hAnsi="Century Gothic" w:cs="Times New Roman"/>
                <w:sz w:val="24"/>
                <w:szCs w:val="24"/>
                <w:lang w:eastAsia="en-ZA"/>
              </w:rPr>
            </w:pPr>
            <w:r w:rsidRPr="003F0F7B">
              <w:rPr>
                <w:rFonts w:ascii="Century Gothic" w:eastAsia="Times New Roman" w:hAnsi="Century Gothic" w:cs="Times New Roman"/>
                <w:sz w:val="24"/>
                <w:szCs w:val="24"/>
                <w:lang w:eastAsia="en-ZA"/>
              </w:rPr>
              <w:t>Final Fees (ex VAT)</w:t>
            </w:r>
          </w:p>
        </w:tc>
      </w:tr>
      <w:tr w:rsidR="003F0F7B" w:rsidRPr="003F0F7B" w14:paraId="361116C0" w14:textId="77777777" w:rsidTr="003F0F7B">
        <w:trPr>
          <w:trHeight w:val="345"/>
        </w:trPr>
        <w:tc>
          <w:tcPr>
            <w:tcW w:w="3109" w:type="dxa"/>
            <w:tcBorders>
              <w:top w:val="nil"/>
              <w:left w:val="single" w:sz="8" w:space="0" w:color="auto"/>
              <w:bottom w:val="nil"/>
              <w:right w:val="nil"/>
            </w:tcBorders>
            <w:shd w:val="clear" w:color="auto" w:fill="auto"/>
            <w:noWrap/>
            <w:vAlign w:val="bottom"/>
            <w:hideMark/>
          </w:tcPr>
          <w:p w14:paraId="28B606FC" w14:textId="77777777" w:rsidR="003F0F7B" w:rsidRPr="003F0F7B" w:rsidRDefault="003F0F7B" w:rsidP="003F0F7B">
            <w:pPr>
              <w:spacing w:after="0" w:line="240" w:lineRule="auto"/>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Inception</w:t>
            </w:r>
          </w:p>
        </w:tc>
        <w:tc>
          <w:tcPr>
            <w:tcW w:w="992" w:type="dxa"/>
            <w:tcBorders>
              <w:top w:val="nil"/>
              <w:left w:val="nil"/>
              <w:bottom w:val="nil"/>
              <w:right w:val="nil"/>
            </w:tcBorders>
            <w:shd w:val="clear" w:color="auto" w:fill="auto"/>
            <w:noWrap/>
            <w:vAlign w:val="bottom"/>
            <w:hideMark/>
          </w:tcPr>
          <w:p w14:paraId="6A36C10B" w14:textId="77777777" w:rsidR="003F0F7B" w:rsidRPr="003F0F7B" w:rsidRDefault="003F0F7B" w:rsidP="003F0F7B">
            <w:pPr>
              <w:spacing w:after="0" w:line="240" w:lineRule="auto"/>
              <w:jc w:val="center"/>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1</w:t>
            </w:r>
          </w:p>
        </w:tc>
        <w:tc>
          <w:tcPr>
            <w:tcW w:w="1662" w:type="dxa"/>
            <w:tcBorders>
              <w:top w:val="nil"/>
              <w:left w:val="nil"/>
              <w:bottom w:val="nil"/>
              <w:right w:val="nil"/>
            </w:tcBorders>
            <w:shd w:val="clear" w:color="auto" w:fill="auto"/>
            <w:noWrap/>
            <w:vAlign w:val="bottom"/>
            <w:hideMark/>
          </w:tcPr>
          <w:p w14:paraId="5198B87C" w14:textId="77777777" w:rsidR="003F0F7B" w:rsidRPr="003F0F7B" w:rsidRDefault="003F0F7B" w:rsidP="003F0F7B">
            <w:pPr>
              <w:spacing w:after="0" w:line="240" w:lineRule="auto"/>
              <w:jc w:val="center"/>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2%</w:t>
            </w:r>
          </w:p>
        </w:tc>
        <w:tc>
          <w:tcPr>
            <w:tcW w:w="2292" w:type="dxa"/>
            <w:tcBorders>
              <w:top w:val="nil"/>
              <w:left w:val="nil"/>
              <w:bottom w:val="nil"/>
              <w:right w:val="nil"/>
            </w:tcBorders>
            <w:shd w:val="clear" w:color="auto" w:fill="auto"/>
            <w:noWrap/>
            <w:vAlign w:val="bottom"/>
            <w:hideMark/>
          </w:tcPr>
          <w:p w14:paraId="6AEA3FB1" w14:textId="77777777" w:rsidR="003F0F7B" w:rsidRPr="003F0F7B" w:rsidRDefault="003F0F7B" w:rsidP="003F0F7B">
            <w:pPr>
              <w:spacing w:after="0" w:line="240" w:lineRule="auto"/>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 xml:space="preserve"> R         17 677,49 </w:t>
            </w:r>
          </w:p>
        </w:tc>
        <w:tc>
          <w:tcPr>
            <w:tcW w:w="2391" w:type="dxa"/>
            <w:tcBorders>
              <w:top w:val="nil"/>
              <w:left w:val="nil"/>
              <w:bottom w:val="nil"/>
              <w:right w:val="single" w:sz="8" w:space="0" w:color="auto"/>
            </w:tcBorders>
            <w:shd w:val="clear" w:color="auto" w:fill="auto"/>
            <w:noWrap/>
            <w:vAlign w:val="bottom"/>
            <w:hideMark/>
          </w:tcPr>
          <w:p w14:paraId="379A508E" w14:textId="7D370E3B" w:rsidR="003F0F7B" w:rsidRPr="003F0F7B" w:rsidRDefault="003F0F7B" w:rsidP="003F0F7B">
            <w:pPr>
              <w:spacing w:after="0" w:line="240" w:lineRule="auto"/>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 xml:space="preserve"> R                            -   </w:t>
            </w:r>
          </w:p>
        </w:tc>
      </w:tr>
      <w:tr w:rsidR="003F0F7B" w:rsidRPr="003F0F7B" w14:paraId="4C6F34E7" w14:textId="77777777" w:rsidTr="003F0F7B">
        <w:trPr>
          <w:trHeight w:val="345"/>
        </w:trPr>
        <w:tc>
          <w:tcPr>
            <w:tcW w:w="3109" w:type="dxa"/>
            <w:tcBorders>
              <w:top w:val="nil"/>
              <w:left w:val="single" w:sz="8" w:space="0" w:color="auto"/>
              <w:bottom w:val="nil"/>
              <w:right w:val="nil"/>
            </w:tcBorders>
            <w:shd w:val="clear" w:color="auto" w:fill="auto"/>
            <w:noWrap/>
            <w:vAlign w:val="bottom"/>
            <w:hideMark/>
          </w:tcPr>
          <w:p w14:paraId="48A2A24F" w14:textId="77777777" w:rsidR="003F0F7B" w:rsidRPr="003F0F7B" w:rsidRDefault="003F0F7B" w:rsidP="003F0F7B">
            <w:pPr>
              <w:spacing w:after="0" w:line="240" w:lineRule="auto"/>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Concept design</w:t>
            </w:r>
          </w:p>
        </w:tc>
        <w:tc>
          <w:tcPr>
            <w:tcW w:w="992" w:type="dxa"/>
            <w:tcBorders>
              <w:top w:val="nil"/>
              <w:left w:val="nil"/>
              <w:bottom w:val="nil"/>
              <w:right w:val="nil"/>
            </w:tcBorders>
            <w:shd w:val="clear" w:color="auto" w:fill="auto"/>
            <w:noWrap/>
            <w:vAlign w:val="bottom"/>
            <w:hideMark/>
          </w:tcPr>
          <w:p w14:paraId="22399362" w14:textId="77777777" w:rsidR="003F0F7B" w:rsidRPr="003F0F7B" w:rsidRDefault="003F0F7B" w:rsidP="003F0F7B">
            <w:pPr>
              <w:spacing w:after="0" w:line="240" w:lineRule="auto"/>
              <w:jc w:val="center"/>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2</w:t>
            </w:r>
          </w:p>
        </w:tc>
        <w:tc>
          <w:tcPr>
            <w:tcW w:w="1662" w:type="dxa"/>
            <w:tcBorders>
              <w:top w:val="nil"/>
              <w:left w:val="nil"/>
              <w:bottom w:val="nil"/>
              <w:right w:val="nil"/>
            </w:tcBorders>
            <w:shd w:val="clear" w:color="auto" w:fill="auto"/>
            <w:noWrap/>
            <w:vAlign w:val="bottom"/>
            <w:hideMark/>
          </w:tcPr>
          <w:p w14:paraId="15D7D28C" w14:textId="77777777" w:rsidR="003F0F7B" w:rsidRPr="003F0F7B" w:rsidRDefault="003F0F7B" w:rsidP="003F0F7B">
            <w:pPr>
              <w:spacing w:after="0" w:line="240" w:lineRule="auto"/>
              <w:jc w:val="center"/>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15%</w:t>
            </w:r>
          </w:p>
        </w:tc>
        <w:tc>
          <w:tcPr>
            <w:tcW w:w="2292" w:type="dxa"/>
            <w:tcBorders>
              <w:top w:val="nil"/>
              <w:left w:val="nil"/>
              <w:bottom w:val="nil"/>
              <w:right w:val="nil"/>
            </w:tcBorders>
            <w:shd w:val="clear" w:color="auto" w:fill="auto"/>
            <w:noWrap/>
            <w:vAlign w:val="bottom"/>
            <w:hideMark/>
          </w:tcPr>
          <w:p w14:paraId="13B50454" w14:textId="77777777" w:rsidR="003F0F7B" w:rsidRPr="003F0F7B" w:rsidRDefault="003F0F7B" w:rsidP="003F0F7B">
            <w:pPr>
              <w:spacing w:after="0" w:line="240" w:lineRule="auto"/>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 xml:space="preserve"> R       132 581,19 </w:t>
            </w:r>
          </w:p>
        </w:tc>
        <w:tc>
          <w:tcPr>
            <w:tcW w:w="2391" w:type="dxa"/>
            <w:tcBorders>
              <w:top w:val="nil"/>
              <w:left w:val="nil"/>
              <w:bottom w:val="nil"/>
              <w:right w:val="single" w:sz="8" w:space="0" w:color="auto"/>
            </w:tcBorders>
            <w:shd w:val="clear" w:color="auto" w:fill="auto"/>
            <w:noWrap/>
            <w:vAlign w:val="bottom"/>
            <w:hideMark/>
          </w:tcPr>
          <w:p w14:paraId="2273B839" w14:textId="4429EC4A" w:rsidR="003F0F7B" w:rsidRPr="003F0F7B" w:rsidRDefault="003F0F7B" w:rsidP="003F0F7B">
            <w:pPr>
              <w:spacing w:after="0" w:line="240" w:lineRule="auto"/>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 xml:space="preserve"> R                            -   </w:t>
            </w:r>
          </w:p>
        </w:tc>
      </w:tr>
      <w:tr w:rsidR="003F0F7B" w:rsidRPr="003F0F7B" w14:paraId="5AE5F5F1" w14:textId="77777777" w:rsidTr="003F0F7B">
        <w:trPr>
          <w:trHeight w:val="345"/>
        </w:trPr>
        <w:tc>
          <w:tcPr>
            <w:tcW w:w="3109" w:type="dxa"/>
            <w:tcBorders>
              <w:top w:val="nil"/>
              <w:left w:val="single" w:sz="8" w:space="0" w:color="auto"/>
              <w:bottom w:val="nil"/>
              <w:right w:val="nil"/>
            </w:tcBorders>
            <w:shd w:val="clear" w:color="auto" w:fill="auto"/>
            <w:noWrap/>
            <w:vAlign w:val="bottom"/>
            <w:hideMark/>
          </w:tcPr>
          <w:p w14:paraId="614D65B9" w14:textId="77777777" w:rsidR="003F0F7B" w:rsidRPr="003F0F7B" w:rsidRDefault="003F0F7B" w:rsidP="003F0F7B">
            <w:pPr>
              <w:spacing w:after="0" w:line="240" w:lineRule="auto"/>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Design Development</w:t>
            </w:r>
          </w:p>
        </w:tc>
        <w:tc>
          <w:tcPr>
            <w:tcW w:w="992" w:type="dxa"/>
            <w:tcBorders>
              <w:top w:val="nil"/>
              <w:left w:val="nil"/>
              <w:bottom w:val="nil"/>
              <w:right w:val="nil"/>
            </w:tcBorders>
            <w:shd w:val="clear" w:color="auto" w:fill="auto"/>
            <w:noWrap/>
            <w:vAlign w:val="bottom"/>
            <w:hideMark/>
          </w:tcPr>
          <w:p w14:paraId="714441F2" w14:textId="77777777" w:rsidR="003F0F7B" w:rsidRPr="003F0F7B" w:rsidRDefault="003F0F7B" w:rsidP="003F0F7B">
            <w:pPr>
              <w:spacing w:after="0" w:line="240" w:lineRule="auto"/>
              <w:jc w:val="center"/>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3</w:t>
            </w:r>
          </w:p>
        </w:tc>
        <w:tc>
          <w:tcPr>
            <w:tcW w:w="1662" w:type="dxa"/>
            <w:tcBorders>
              <w:top w:val="nil"/>
              <w:left w:val="nil"/>
              <w:bottom w:val="nil"/>
              <w:right w:val="nil"/>
            </w:tcBorders>
            <w:shd w:val="clear" w:color="auto" w:fill="auto"/>
            <w:noWrap/>
            <w:vAlign w:val="bottom"/>
            <w:hideMark/>
          </w:tcPr>
          <w:p w14:paraId="62A2D5A7" w14:textId="77777777" w:rsidR="003F0F7B" w:rsidRPr="003F0F7B" w:rsidRDefault="003F0F7B" w:rsidP="003F0F7B">
            <w:pPr>
              <w:spacing w:after="0" w:line="240" w:lineRule="auto"/>
              <w:jc w:val="center"/>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20%</w:t>
            </w:r>
          </w:p>
        </w:tc>
        <w:tc>
          <w:tcPr>
            <w:tcW w:w="2292" w:type="dxa"/>
            <w:tcBorders>
              <w:top w:val="nil"/>
              <w:left w:val="nil"/>
              <w:bottom w:val="nil"/>
              <w:right w:val="nil"/>
            </w:tcBorders>
            <w:shd w:val="clear" w:color="auto" w:fill="auto"/>
            <w:noWrap/>
            <w:vAlign w:val="bottom"/>
            <w:hideMark/>
          </w:tcPr>
          <w:p w14:paraId="1BEB4182" w14:textId="77777777" w:rsidR="003F0F7B" w:rsidRPr="003F0F7B" w:rsidRDefault="003F0F7B" w:rsidP="003F0F7B">
            <w:pPr>
              <w:spacing w:after="0" w:line="240" w:lineRule="auto"/>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 xml:space="preserve"> R       176 774,92 </w:t>
            </w:r>
          </w:p>
        </w:tc>
        <w:tc>
          <w:tcPr>
            <w:tcW w:w="2391" w:type="dxa"/>
            <w:tcBorders>
              <w:top w:val="nil"/>
              <w:left w:val="nil"/>
              <w:bottom w:val="nil"/>
              <w:right w:val="single" w:sz="8" w:space="0" w:color="auto"/>
            </w:tcBorders>
            <w:shd w:val="clear" w:color="auto" w:fill="auto"/>
            <w:noWrap/>
            <w:vAlign w:val="bottom"/>
            <w:hideMark/>
          </w:tcPr>
          <w:p w14:paraId="2B3CE9E6" w14:textId="175A9A4B" w:rsidR="003F0F7B" w:rsidRPr="003F0F7B" w:rsidRDefault="003F0F7B" w:rsidP="003F0F7B">
            <w:pPr>
              <w:spacing w:after="0" w:line="240" w:lineRule="auto"/>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 xml:space="preserve"> R                            -   </w:t>
            </w:r>
          </w:p>
        </w:tc>
      </w:tr>
      <w:tr w:rsidR="003F0F7B" w:rsidRPr="003F0F7B" w14:paraId="0076BE30" w14:textId="77777777" w:rsidTr="003F0F7B">
        <w:trPr>
          <w:trHeight w:val="345"/>
        </w:trPr>
        <w:tc>
          <w:tcPr>
            <w:tcW w:w="3109" w:type="dxa"/>
            <w:tcBorders>
              <w:top w:val="nil"/>
              <w:left w:val="single" w:sz="8" w:space="0" w:color="auto"/>
              <w:bottom w:val="nil"/>
              <w:right w:val="nil"/>
            </w:tcBorders>
            <w:shd w:val="clear" w:color="auto" w:fill="auto"/>
            <w:noWrap/>
            <w:vAlign w:val="bottom"/>
            <w:hideMark/>
          </w:tcPr>
          <w:p w14:paraId="43191324" w14:textId="77777777" w:rsidR="003F0F7B" w:rsidRPr="003F0F7B" w:rsidRDefault="003F0F7B" w:rsidP="003F0F7B">
            <w:pPr>
              <w:spacing w:after="0" w:line="240" w:lineRule="auto"/>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Municipal Submission</w:t>
            </w:r>
          </w:p>
        </w:tc>
        <w:tc>
          <w:tcPr>
            <w:tcW w:w="992" w:type="dxa"/>
            <w:tcBorders>
              <w:top w:val="nil"/>
              <w:left w:val="nil"/>
              <w:bottom w:val="nil"/>
              <w:right w:val="nil"/>
            </w:tcBorders>
            <w:shd w:val="clear" w:color="auto" w:fill="auto"/>
            <w:noWrap/>
            <w:vAlign w:val="bottom"/>
            <w:hideMark/>
          </w:tcPr>
          <w:p w14:paraId="340017D5" w14:textId="77777777" w:rsidR="003F0F7B" w:rsidRPr="003F0F7B" w:rsidRDefault="003F0F7B" w:rsidP="003F0F7B">
            <w:pPr>
              <w:spacing w:after="0" w:line="240" w:lineRule="auto"/>
              <w:jc w:val="center"/>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4.1</w:t>
            </w:r>
          </w:p>
        </w:tc>
        <w:tc>
          <w:tcPr>
            <w:tcW w:w="1662" w:type="dxa"/>
            <w:tcBorders>
              <w:top w:val="nil"/>
              <w:left w:val="nil"/>
              <w:bottom w:val="nil"/>
              <w:right w:val="nil"/>
            </w:tcBorders>
            <w:shd w:val="clear" w:color="auto" w:fill="auto"/>
            <w:noWrap/>
            <w:vAlign w:val="bottom"/>
            <w:hideMark/>
          </w:tcPr>
          <w:p w14:paraId="029F125C" w14:textId="77777777" w:rsidR="003F0F7B" w:rsidRPr="003F0F7B" w:rsidRDefault="003F0F7B" w:rsidP="003F0F7B">
            <w:pPr>
              <w:spacing w:after="0" w:line="240" w:lineRule="auto"/>
              <w:jc w:val="center"/>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10%</w:t>
            </w:r>
          </w:p>
        </w:tc>
        <w:tc>
          <w:tcPr>
            <w:tcW w:w="2292" w:type="dxa"/>
            <w:tcBorders>
              <w:top w:val="nil"/>
              <w:left w:val="nil"/>
              <w:bottom w:val="nil"/>
              <w:right w:val="nil"/>
            </w:tcBorders>
            <w:shd w:val="clear" w:color="auto" w:fill="auto"/>
            <w:noWrap/>
            <w:vAlign w:val="bottom"/>
            <w:hideMark/>
          </w:tcPr>
          <w:p w14:paraId="2B900DF1" w14:textId="77777777" w:rsidR="003F0F7B" w:rsidRPr="003F0F7B" w:rsidRDefault="003F0F7B" w:rsidP="003F0F7B">
            <w:pPr>
              <w:spacing w:after="0" w:line="240" w:lineRule="auto"/>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 xml:space="preserve"> R         88 387,46 </w:t>
            </w:r>
          </w:p>
        </w:tc>
        <w:tc>
          <w:tcPr>
            <w:tcW w:w="2391" w:type="dxa"/>
            <w:tcBorders>
              <w:top w:val="nil"/>
              <w:left w:val="nil"/>
              <w:bottom w:val="nil"/>
              <w:right w:val="single" w:sz="8" w:space="0" w:color="auto"/>
            </w:tcBorders>
            <w:shd w:val="clear" w:color="auto" w:fill="auto"/>
            <w:noWrap/>
            <w:vAlign w:val="bottom"/>
            <w:hideMark/>
          </w:tcPr>
          <w:p w14:paraId="5073AB12" w14:textId="09DDE6B2" w:rsidR="003F0F7B" w:rsidRPr="003F0F7B" w:rsidRDefault="003F0F7B" w:rsidP="003F0F7B">
            <w:pPr>
              <w:spacing w:after="0" w:line="240" w:lineRule="auto"/>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 xml:space="preserve"> R                            -   </w:t>
            </w:r>
          </w:p>
        </w:tc>
      </w:tr>
      <w:tr w:rsidR="003F0F7B" w:rsidRPr="003F0F7B" w14:paraId="1E01EAAA" w14:textId="77777777" w:rsidTr="003F0F7B">
        <w:trPr>
          <w:trHeight w:val="345"/>
        </w:trPr>
        <w:tc>
          <w:tcPr>
            <w:tcW w:w="3109" w:type="dxa"/>
            <w:tcBorders>
              <w:top w:val="nil"/>
              <w:left w:val="single" w:sz="8" w:space="0" w:color="auto"/>
              <w:bottom w:val="nil"/>
              <w:right w:val="nil"/>
            </w:tcBorders>
            <w:shd w:val="clear" w:color="auto" w:fill="auto"/>
            <w:noWrap/>
            <w:vAlign w:val="bottom"/>
            <w:hideMark/>
          </w:tcPr>
          <w:p w14:paraId="666AF973" w14:textId="77777777" w:rsidR="003F0F7B" w:rsidRPr="003F0F7B" w:rsidRDefault="003F0F7B" w:rsidP="003F0F7B">
            <w:pPr>
              <w:spacing w:after="0" w:line="240" w:lineRule="auto"/>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Tender &amp; Tech Drawings</w:t>
            </w:r>
          </w:p>
        </w:tc>
        <w:tc>
          <w:tcPr>
            <w:tcW w:w="992" w:type="dxa"/>
            <w:tcBorders>
              <w:top w:val="nil"/>
              <w:left w:val="nil"/>
              <w:bottom w:val="nil"/>
              <w:right w:val="nil"/>
            </w:tcBorders>
            <w:shd w:val="clear" w:color="auto" w:fill="auto"/>
            <w:noWrap/>
            <w:vAlign w:val="bottom"/>
            <w:hideMark/>
          </w:tcPr>
          <w:p w14:paraId="30F08B98" w14:textId="77777777" w:rsidR="003F0F7B" w:rsidRPr="003F0F7B" w:rsidRDefault="003F0F7B" w:rsidP="003F0F7B">
            <w:pPr>
              <w:spacing w:after="0" w:line="240" w:lineRule="auto"/>
              <w:jc w:val="center"/>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4.2</w:t>
            </w:r>
          </w:p>
        </w:tc>
        <w:tc>
          <w:tcPr>
            <w:tcW w:w="1662" w:type="dxa"/>
            <w:tcBorders>
              <w:top w:val="nil"/>
              <w:left w:val="nil"/>
              <w:bottom w:val="nil"/>
              <w:right w:val="nil"/>
            </w:tcBorders>
            <w:shd w:val="clear" w:color="auto" w:fill="auto"/>
            <w:noWrap/>
            <w:vAlign w:val="bottom"/>
            <w:hideMark/>
          </w:tcPr>
          <w:p w14:paraId="17280ADB" w14:textId="77777777" w:rsidR="003F0F7B" w:rsidRPr="003F0F7B" w:rsidRDefault="003F0F7B" w:rsidP="003F0F7B">
            <w:pPr>
              <w:spacing w:after="0" w:line="240" w:lineRule="auto"/>
              <w:jc w:val="center"/>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20%</w:t>
            </w:r>
          </w:p>
        </w:tc>
        <w:tc>
          <w:tcPr>
            <w:tcW w:w="2292" w:type="dxa"/>
            <w:tcBorders>
              <w:top w:val="nil"/>
              <w:left w:val="nil"/>
              <w:bottom w:val="nil"/>
              <w:right w:val="nil"/>
            </w:tcBorders>
            <w:shd w:val="clear" w:color="auto" w:fill="auto"/>
            <w:noWrap/>
            <w:vAlign w:val="bottom"/>
            <w:hideMark/>
          </w:tcPr>
          <w:p w14:paraId="763535B8" w14:textId="77777777" w:rsidR="003F0F7B" w:rsidRPr="003F0F7B" w:rsidRDefault="003F0F7B" w:rsidP="003F0F7B">
            <w:pPr>
              <w:spacing w:after="0" w:line="240" w:lineRule="auto"/>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 xml:space="preserve"> R       176 774,92 </w:t>
            </w:r>
          </w:p>
        </w:tc>
        <w:tc>
          <w:tcPr>
            <w:tcW w:w="2391" w:type="dxa"/>
            <w:tcBorders>
              <w:top w:val="nil"/>
              <w:left w:val="nil"/>
              <w:bottom w:val="nil"/>
              <w:right w:val="single" w:sz="8" w:space="0" w:color="auto"/>
            </w:tcBorders>
            <w:shd w:val="clear" w:color="auto" w:fill="auto"/>
            <w:noWrap/>
            <w:vAlign w:val="bottom"/>
            <w:hideMark/>
          </w:tcPr>
          <w:p w14:paraId="725ABC97" w14:textId="20E7FE07" w:rsidR="003F0F7B" w:rsidRPr="003F0F7B" w:rsidRDefault="003F0F7B" w:rsidP="003F0F7B">
            <w:pPr>
              <w:spacing w:after="0" w:line="240" w:lineRule="auto"/>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 xml:space="preserve"> R                            -   </w:t>
            </w:r>
          </w:p>
        </w:tc>
      </w:tr>
      <w:tr w:rsidR="003F0F7B" w:rsidRPr="003F0F7B" w14:paraId="2D389CAD" w14:textId="77777777" w:rsidTr="003F0F7B">
        <w:trPr>
          <w:trHeight w:val="345"/>
        </w:trPr>
        <w:tc>
          <w:tcPr>
            <w:tcW w:w="3109" w:type="dxa"/>
            <w:tcBorders>
              <w:top w:val="nil"/>
              <w:left w:val="single" w:sz="8" w:space="0" w:color="auto"/>
              <w:bottom w:val="nil"/>
              <w:right w:val="nil"/>
            </w:tcBorders>
            <w:shd w:val="clear" w:color="auto" w:fill="auto"/>
            <w:noWrap/>
            <w:vAlign w:val="bottom"/>
            <w:hideMark/>
          </w:tcPr>
          <w:p w14:paraId="4A942E56" w14:textId="77777777" w:rsidR="003F0F7B" w:rsidRPr="003F0F7B" w:rsidRDefault="003F0F7B" w:rsidP="003F0F7B">
            <w:pPr>
              <w:spacing w:after="0" w:line="240" w:lineRule="auto"/>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Construction</w:t>
            </w:r>
          </w:p>
        </w:tc>
        <w:tc>
          <w:tcPr>
            <w:tcW w:w="992" w:type="dxa"/>
            <w:tcBorders>
              <w:top w:val="nil"/>
              <w:left w:val="nil"/>
              <w:bottom w:val="nil"/>
              <w:right w:val="nil"/>
            </w:tcBorders>
            <w:shd w:val="clear" w:color="auto" w:fill="auto"/>
            <w:noWrap/>
            <w:vAlign w:val="bottom"/>
            <w:hideMark/>
          </w:tcPr>
          <w:p w14:paraId="31C26406" w14:textId="77777777" w:rsidR="003F0F7B" w:rsidRPr="003F0F7B" w:rsidRDefault="003F0F7B" w:rsidP="003F0F7B">
            <w:pPr>
              <w:spacing w:after="0" w:line="240" w:lineRule="auto"/>
              <w:jc w:val="center"/>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5</w:t>
            </w:r>
          </w:p>
        </w:tc>
        <w:tc>
          <w:tcPr>
            <w:tcW w:w="1662" w:type="dxa"/>
            <w:tcBorders>
              <w:top w:val="nil"/>
              <w:left w:val="nil"/>
              <w:bottom w:val="nil"/>
              <w:right w:val="nil"/>
            </w:tcBorders>
            <w:shd w:val="clear" w:color="auto" w:fill="auto"/>
            <w:noWrap/>
            <w:vAlign w:val="bottom"/>
            <w:hideMark/>
          </w:tcPr>
          <w:p w14:paraId="0983F84D" w14:textId="77777777" w:rsidR="003F0F7B" w:rsidRPr="003F0F7B" w:rsidRDefault="003F0F7B" w:rsidP="003F0F7B">
            <w:pPr>
              <w:spacing w:after="0" w:line="240" w:lineRule="auto"/>
              <w:jc w:val="center"/>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30%</w:t>
            </w:r>
          </w:p>
        </w:tc>
        <w:tc>
          <w:tcPr>
            <w:tcW w:w="2292" w:type="dxa"/>
            <w:tcBorders>
              <w:top w:val="nil"/>
              <w:left w:val="nil"/>
              <w:bottom w:val="nil"/>
              <w:right w:val="nil"/>
            </w:tcBorders>
            <w:shd w:val="clear" w:color="auto" w:fill="auto"/>
            <w:noWrap/>
            <w:vAlign w:val="bottom"/>
            <w:hideMark/>
          </w:tcPr>
          <w:p w14:paraId="26D94557" w14:textId="77777777" w:rsidR="003F0F7B" w:rsidRPr="003F0F7B" w:rsidRDefault="003F0F7B" w:rsidP="003F0F7B">
            <w:pPr>
              <w:spacing w:after="0" w:line="240" w:lineRule="auto"/>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 xml:space="preserve"> R       265 162,38 </w:t>
            </w:r>
          </w:p>
        </w:tc>
        <w:tc>
          <w:tcPr>
            <w:tcW w:w="2391" w:type="dxa"/>
            <w:tcBorders>
              <w:top w:val="nil"/>
              <w:left w:val="nil"/>
              <w:bottom w:val="nil"/>
              <w:right w:val="single" w:sz="8" w:space="0" w:color="auto"/>
            </w:tcBorders>
            <w:shd w:val="clear" w:color="auto" w:fill="auto"/>
            <w:noWrap/>
            <w:vAlign w:val="bottom"/>
            <w:hideMark/>
          </w:tcPr>
          <w:p w14:paraId="7845EA40" w14:textId="6A18DC47" w:rsidR="003F0F7B" w:rsidRPr="003F0F7B" w:rsidRDefault="003F0F7B" w:rsidP="003F0F7B">
            <w:pPr>
              <w:spacing w:after="0" w:line="240" w:lineRule="auto"/>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 xml:space="preserve"> R           265 162,38 </w:t>
            </w:r>
          </w:p>
        </w:tc>
      </w:tr>
      <w:tr w:rsidR="003F0F7B" w:rsidRPr="003F0F7B" w14:paraId="002DB170" w14:textId="77777777" w:rsidTr="003F0F7B">
        <w:trPr>
          <w:trHeight w:val="360"/>
        </w:trPr>
        <w:tc>
          <w:tcPr>
            <w:tcW w:w="3109" w:type="dxa"/>
            <w:tcBorders>
              <w:top w:val="nil"/>
              <w:left w:val="single" w:sz="8" w:space="0" w:color="auto"/>
              <w:bottom w:val="single" w:sz="8" w:space="0" w:color="auto"/>
              <w:right w:val="nil"/>
            </w:tcBorders>
            <w:shd w:val="clear" w:color="auto" w:fill="auto"/>
            <w:noWrap/>
            <w:vAlign w:val="bottom"/>
            <w:hideMark/>
          </w:tcPr>
          <w:p w14:paraId="6FDF6366" w14:textId="77777777" w:rsidR="003F0F7B" w:rsidRPr="003F0F7B" w:rsidRDefault="003F0F7B" w:rsidP="003F0F7B">
            <w:pPr>
              <w:spacing w:after="0" w:line="240" w:lineRule="auto"/>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Close - Out</w:t>
            </w:r>
          </w:p>
        </w:tc>
        <w:tc>
          <w:tcPr>
            <w:tcW w:w="992" w:type="dxa"/>
            <w:tcBorders>
              <w:top w:val="nil"/>
              <w:left w:val="nil"/>
              <w:bottom w:val="single" w:sz="8" w:space="0" w:color="auto"/>
              <w:right w:val="nil"/>
            </w:tcBorders>
            <w:shd w:val="clear" w:color="auto" w:fill="auto"/>
            <w:noWrap/>
            <w:vAlign w:val="bottom"/>
            <w:hideMark/>
          </w:tcPr>
          <w:p w14:paraId="67F535FD" w14:textId="77777777" w:rsidR="003F0F7B" w:rsidRPr="003F0F7B" w:rsidRDefault="003F0F7B" w:rsidP="003F0F7B">
            <w:pPr>
              <w:spacing w:after="0" w:line="240" w:lineRule="auto"/>
              <w:jc w:val="center"/>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6</w:t>
            </w:r>
          </w:p>
        </w:tc>
        <w:tc>
          <w:tcPr>
            <w:tcW w:w="1662" w:type="dxa"/>
            <w:tcBorders>
              <w:top w:val="nil"/>
              <w:left w:val="nil"/>
              <w:bottom w:val="single" w:sz="8" w:space="0" w:color="auto"/>
              <w:right w:val="nil"/>
            </w:tcBorders>
            <w:shd w:val="clear" w:color="auto" w:fill="auto"/>
            <w:noWrap/>
            <w:vAlign w:val="bottom"/>
            <w:hideMark/>
          </w:tcPr>
          <w:p w14:paraId="45252784" w14:textId="77777777" w:rsidR="003F0F7B" w:rsidRPr="003F0F7B" w:rsidRDefault="003F0F7B" w:rsidP="003F0F7B">
            <w:pPr>
              <w:spacing w:after="0" w:line="240" w:lineRule="auto"/>
              <w:jc w:val="center"/>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3%</w:t>
            </w:r>
          </w:p>
        </w:tc>
        <w:tc>
          <w:tcPr>
            <w:tcW w:w="2292" w:type="dxa"/>
            <w:tcBorders>
              <w:top w:val="nil"/>
              <w:left w:val="nil"/>
              <w:bottom w:val="single" w:sz="8" w:space="0" w:color="auto"/>
              <w:right w:val="nil"/>
            </w:tcBorders>
            <w:shd w:val="clear" w:color="auto" w:fill="auto"/>
            <w:noWrap/>
            <w:vAlign w:val="bottom"/>
            <w:hideMark/>
          </w:tcPr>
          <w:p w14:paraId="3D69CF6A" w14:textId="77777777" w:rsidR="003F0F7B" w:rsidRPr="003F0F7B" w:rsidRDefault="003F0F7B" w:rsidP="003F0F7B">
            <w:pPr>
              <w:spacing w:after="0" w:line="240" w:lineRule="auto"/>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 xml:space="preserve"> R         26 516,24 </w:t>
            </w:r>
          </w:p>
        </w:tc>
        <w:tc>
          <w:tcPr>
            <w:tcW w:w="2391" w:type="dxa"/>
            <w:tcBorders>
              <w:top w:val="nil"/>
              <w:left w:val="nil"/>
              <w:bottom w:val="single" w:sz="8" w:space="0" w:color="auto"/>
              <w:right w:val="single" w:sz="8" w:space="0" w:color="auto"/>
            </w:tcBorders>
            <w:shd w:val="clear" w:color="auto" w:fill="auto"/>
            <w:noWrap/>
            <w:vAlign w:val="bottom"/>
            <w:hideMark/>
          </w:tcPr>
          <w:p w14:paraId="1F46F4E5" w14:textId="56C7728C" w:rsidR="003F0F7B" w:rsidRPr="003F0F7B" w:rsidRDefault="003F0F7B" w:rsidP="003F0F7B">
            <w:pPr>
              <w:spacing w:after="0" w:line="240" w:lineRule="auto"/>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 xml:space="preserve"> R             26 516,24 </w:t>
            </w:r>
          </w:p>
        </w:tc>
      </w:tr>
      <w:tr w:rsidR="003F0F7B" w:rsidRPr="003F0F7B" w14:paraId="6A44AE5F" w14:textId="77777777" w:rsidTr="003F0F7B">
        <w:trPr>
          <w:trHeight w:val="390"/>
        </w:trPr>
        <w:tc>
          <w:tcPr>
            <w:tcW w:w="3109" w:type="dxa"/>
            <w:tcBorders>
              <w:top w:val="nil"/>
              <w:left w:val="nil"/>
              <w:bottom w:val="nil"/>
              <w:right w:val="nil"/>
            </w:tcBorders>
            <w:shd w:val="clear" w:color="auto" w:fill="auto"/>
            <w:noWrap/>
            <w:vAlign w:val="bottom"/>
            <w:hideMark/>
          </w:tcPr>
          <w:p w14:paraId="73FCCAA9" w14:textId="77777777" w:rsidR="003F0F7B" w:rsidRPr="003F0F7B" w:rsidRDefault="003F0F7B" w:rsidP="003F0F7B">
            <w:pPr>
              <w:spacing w:after="0" w:line="240" w:lineRule="auto"/>
              <w:rPr>
                <w:rFonts w:ascii="Century Gothic" w:eastAsia="Times New Roman" w:hAnsi="Century Gothic" w:cs="Times New Roman"/>
                <w:color w:val="000000"/>
                <w:sz w:val="24"/>
                <w:szCs w:val="24"/>
                <w:lang w:eastAsia="en-ZA"/>
              </w:rPr>
            </w:pPr>
          </w:p>
        </w:tc>
        <w:tc>
          <w:tcPr>
            <w:tcW w:w="992" w:type="dxa"/>
            <w:tcBorders>
              <w:top w:val="nil"/>
              <w:left w:val="nil"/>
              <w:bottom w:val="nil"/>
              <w:right w:val="nil"/>
            </w:tcBorders>
            <w:shd w:val="clear" w:color="auto" w:fill="auto"/>
            <w:noWrap/>
            <w:vAlign w:val="bottom"/>
            <w:hideMark/>
          </w:tcPr>
          <w:p w14:paraId="43F79F58" w14:textId="77777777" w:rsidR="003F0F7B" w:rsidRPr="003F0F7B" w:rsidRDefault="003F0F7B" w:rsidP="003F0F7B">
            <w:pPr>
              <w:spacing w:after="0" w:line="240" w:lineRule="auto"/>
              <w:rPr>
                <w:rFonts w:ascii="Times New Roman" w:eastAsia="Times New Roman" w:hAnsi="Times New Roman" w:cs="Times New Roman"/>
                <w:sz w:val="20"/>
                <w:szCs w:val="20"/>
                <w:lang w:eastAsia="en-ZA"/>
              </w:rPr>
            </w:pPr>
          </w:p>
        </w:tc>
        <w:tc>
          <w:tcPr>
            <w:tcW w:w="3954" w:type="dxa"/>
            <w:gridSpan w:val="2"/>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0DA8D50E" w14:textId="051732E9" w:rsidR="003F0F7B" w:rsidRPr="003F0F7B" w:rsidRDefault="003F0F7B" w:rsidP="003F0F7B">
            <w:pPr>
              <w:spacing w:after="0" w:line="240" w:lineRule="auto"/>
              <w:jc w:val="right"/>
              <w:rPr>
                <w:rFonts w:ascii="Century Gothic" w:eastAsia="Times New Roman" w:hAnsi="Century Gothic" w:cs="Times New Roman"/>
                <w:b/>
                <w:bCs/>
                <w:sz w:val="24"/>
                <w:szCs w:val="24"/>
                <w:lang w:eastAsia="en-ZA"/>
              </w:rPr>
            </w:pPr>
            <w:r w:rsidRPr="003F0F7B">
              <w:rPr>
                <w:rFonts w:ascii="Century Gothic" w:eastAsia="Times New Roman" w:hAnsi="Century Gothic" w:cs="Times New Roman"/>
                <w:b/>
                <w:bCs/>
                <w:sz w:val="24"/>
                <w:szCs w:val="24"/>
                <w:lang w:eastAsia="en-ZA"/>
              </w:rPr>
              <w:t>Total (ex</w:t>
            </w:r>
            <w:r>
              <w:rPr>
                <w:rFonts w:ascii="Century Gothic" w:eastAsia="Times New Roman" w:hAnsi="Century Gothic" w:cs="Times New Roman"/>
                <w:b/>
                <w:bCs/>
                <w:sz w:val="24"/>
                <w:szCs w:val="24"/>
                <w:lang w:eastAsia="en-ZA"/>
              </w:rPr>
              <w:t>cl</w:t>
            </w:r>
            <w:r w:rsidRPr="003F0F7B">
              <w:rPr>
                <w:rFonts w:ascii="Century Gothic" w:eastAsia="Times New Roman" w:hAnsi="Century Gothic" w:cs="Times New Roman"/>
                <w:b/>
                <w:bCs/>
                <w:sz w:val="24"/>
                <w:szCs w:val="24"/>
                <w:lang w:eastAsia="en-ZA"/>
              </w:rPr>
              <w:t>.</w:t>
            </w:r>
            <w:r>
              <w:rPr>
                <w:rFonts w:ascii="Century Gothic" w:eastAsia="Times New Roman" w:hAnsi="Century Gothic" w:cs="Times New Roman"/>
                <w:b/>
                <w:bCs/>
                <w:sz w:val="24"/>
                <w:szCs w:val="24"/>
                <w:lang w:eastAsia="en-ZA"/>
              </w:rPr>
              <w:t xml:space="preserve"> </w:t>
            </w:r>
            <w:r w:rsidRPr="003F0F7B">
              <w:rPr>
                <w:rFonts w:ascii="Century Gothic" w:eastAsia="Times New Roman" w:hAnsi="Century Gothic" w:cs="Times New Roman"/>
                <w:b/>
                <w:bCs/>
                <w:sz w:val="24"/>
                <w:szCs w:val="24"/>
                <w:lang w:eastAsia="en-ZA"/>
              </w:rPr>
              <w:t xml:space="preserve">VAT) </w:t>
            </w:r>
          </w:p>
        </w:tc>
        <w:tc>
          <w:tcPr>
            <w:tcW w:w="2391" w:type="dxa"/>
            <w:tcBorders>
              <w:top w:val="nil"/>
              <w:left w:val="nil"/>
              <w:bottom w:val="single" w:sz="8" w:space="0" w:color="auto"/>
              <w:right w:val="single" w:sz="8" w:space="0" w:color="auto"/>
            </w:tcBorders>
            <w:shd w:val="clear" w:color="000000" w:fill="616D39"/>
            <w:noWrap/>
            <w:vAlign w:val="bottom"/>
            <w:hideMark/>
          </w:tcPr>
          <w:p w14:paraId="210224A6" w14:textId="77777777" w:rsidR="003F0F7B" w:rsidRPr="003F0F7B" w:rsidRDefault="003F0F7B" w:rsidP="003F0F7B">
            <w:pPr>
              <w:spacing w:after="0" w:line="240" w:lineRule="auto"/>
              <w:rPr>
                <w:rFonts w:ascii="Century Gothic" w:eastAsia="Times New Roman" w:hAnsi="Century Gothic" w:cs="Times New Roman"/>
                <w:b/>
                <w:bCs/>
                <w:sz w:val="28"/>
                <w:szCs w:val="28"/>
                <w:lang w:eastAsia="en-ZA"/>
              </w:rPr>
            </w:pPr>
            <w:r w:rsidRPr="003F0F7B">
              <w:rPr>
                <w:rFonts w:ascii="Century Gothic" w:eastAsia="Times New Roman" w:hAnsi="Century Gothic" w:cs="Times New Roman"/>
                <w:b/>
                <w:bCs/>
                <w:sz w:val="28"/>
                <w:szCs w:val="28"/>
                <w:lang w:eastAsia="en-ZA"/>
              </w:rPr>
              <w:t xml:space="preserve"> R     291 678,61 </w:t>
            </w:r>
          </w:p>
        </w:tc>
      </w:tr>
      <w:tr w:rsidR="003F0F7B" w:rsidRPr="003F0F7B" w14:paraId="2EE3F85F" w14:textId="77777777" w:rsidTr="003F0F7B">
        <w:trPr>
          <w:trHeight w:val="315"/>
        </w:trPr>
        <w:tc>
          <w:tcPr>
            <w:tcW w:w="3109" w:type="dxa"/>
            <w:tcBorders>
              <w:top w:val="nil"/>
              <w:left w:val="nil"/>
              <w:bottom w:val="nil"/>
              <w:right w:val="nil"/>
            </w:tcBorders>
            <w:shd w:val="clear" w:color="auto" w:fill="auto"/>
            <w:noWrap/>
            <w:vAlign w:val="bottom"/>
            <w:hideMark/>
          </w:tcPr>
          <w:p w14:paraId="67E269F2" w14:textId="77777777" w:rsidR="003F0F7B" w:rsidRPr="003F0F7B" w:rsidRDefault="003F0F7B" w:rsidP="003F0F7B">
            <w:pPr>
              <w:spacing w:after="0" w:line="240" w:lineRule="auto"/>
              <w:rPr>
                <w:rFonts w:ascii="Century Gothic" w:eastAsia="Times New Roman" w:hAnsi="Century Gothic" w:cs="Times New Roman"/>
                <w:b/>
                <w:bCs/>
                <w:sz w:val="28"/>
                <w:szCs w:val="28"/>
                <w:lang w:eastAsia="en-ZA"/>
              </w:rPr>
            </w:pPr>
          </w:p>
        </w:tc>
        <w:tc>
          <w:tcPr>
            <w:tcW w:w="992" w:type="dxa"/>
            <w:tcBorders>
              <w:top w:val="nil"/>
              <w:left w:val="nil"/>
              <w:bottom w:val="nil"/>
              <w:right w:val="nil"/>
            </w:tcBorders>
            <w:shd w:val="clear" w:color="auto" w:fill="auto"/>
            <w:noWrap/>
            <w:vAlign w:val="bottom"/>
            <w:hideMark/>
          </w:tcPr>
          <w:p w14:paraId="74075748" w14:textId="77777777" w:rsidR="003F0F7B" w:rsidRPr="003F0F7B" w:rsidRDefault="003F0F7B" w:rsidP="003F0F7B">
            <w:pPr>
              <w:spacing w:after="0" w:line="240" w:lineRule="auto"/>
              <w:rPr>
                <w:rFonts w:ascii="Times New Roman" w:eastAsia="Times New Roman" w:hAnsi="Times New Roman" w:cs="Times New Roman"/>
                <w:sz w:val="20"/>
                <w:szCs w:val="20"/>
                <w:lang w:eastAsia="en-ZA"/>
              </w:rPr>
            </w:pPr>
          </w:p>
        </w:tc>
        <w:tc>
          <w:tcPr>
            <w:tcW w:w="1662" w:type="dxa"/>
            <w:tcBorders>
              <w:top w:val="nil"/>
              <w:left w:val="nil"/>
              <w:bottom w:val="nil"/>
              <w:right w:val="nil"/>
            </w:tcBorders>
            <w:shd w:val="clear" w:color="auto" w:fill="auto"/>
            <w:noWrap/>
            <w:vAlign w:val="bottom"/>
            <w:hideMark/>
          </w:tcPr>
          <w:p w14:paraId="58AC5459" w14:textId="77777777" w:rsidR="003F0F7B" w:rsidRPr="003F0F7B" w:rsidRDefault="003F0F7B" w:rsidP="003F0F7B">
            <w:pPr>
              <w:spacing w:after="0" w:line="240" w:lineRule="auto"/>
              <w:rPr>
                <w:rFonts w:ascii="Times New Roman" w:eastAsia="Times New Roman" w:hAnsi="Times New Roman" w:cs="Times New Roman"/>
                <w:sz w:val="20"/>
                <w:szCs w:val="20"/>
                <w:lang w:eastAsia="en-ZA"/>
              </w:rPr>
            </w:pPr>
          </w:p>
        </w:tc>
        <w:tc>
          <w:tcPr>
            <w:tcW w:w="2292" w:type="dxa"/>
            <w:tcBorders>
              <w:top w:val="nil"/>
              <w:left w:val="nil"/>
              <w:bottom w:val="nil"/>
              <w:right w:val="nil"/>
            </w:tcBorders>
            <w:shd w:val="clear" w:color="auto" w:fill="auto"/>
            <w:noWrap/>
            <w:vAlign w:val="bottom"/>
            <w:hideMark/>
          </w:tcPr>
          <w:p w14:paraId="662CC973" w14:textId="77777777" w:rsidR="003F0F7B" w:rsidRPr="003F0F7B" w:rsidRDefault="003F0F7B" w:rsidP="003F0F7B">
            <w:pPr>
              <w:spacing w:after="0" w:line="240" w:lineRule="auto"/>
              <w:rPr>
                <w:rFonts w:ascii="Times New Roman" w:eastAsia="Times New Roman" w:hAnsi="Times New Roman" w:cs="Times New Roman"/>
                <w:sz w:val="20"/>
                <w:szCs w:val="20"/>
                <w:lang w:eastAsia="en-ZA"/>
              </w:rPr>
            </w:pPr>
          </w:p>
        </w:tc>
        <w:tc>
          <w:tcPr>
            <w:tcW w:w="2391" w:type="dxa"/>
            <w:tcBorders>
              <w:top w:val="nil"/>
              <w:left w:val="nil"/>
              <w:bottom w:val="nil"/>
              <w:right w:val="nil"/>
            </w:tcBorders>
            <w:shd w:val="clear" w:color="auto" w:fill="auto"/>
            <w:noWrap/>
            <w:vAlign w:val="bottom"/>
            <w:hideMark/>
          </w:tcPr>
          <w:p w14:paraId="5F3928ED" w14:textId="77777777" w:rsidR="003F0F7B" w:rsidRPr="003F0F7B" w:rsidRDefault="003F0F7B" w:rsidP="003F0F7B">
            <w:pPr>
              <w:spacing w:after="0" w:line="240" w:lineRule="auto"/>
              <w:rPr>
                <w:rFonts w:ascii="Times New Roman" w:eastAsia="Times New Roman" w:hAnsi="Times New Roman" w:cs="Times New Roman"/>
                <w:sz w:val="20"/>
                <w:szCs w:val="20"/>
                <w:lang w:eastAsia="en-ZA"/>
              </w:rPr>
            </w:pPr>
          </w:p>
        </w:tc>
      </w:tr>
      <w:tr w:rsidR="003F0F7B" w:rsidRPr="003F0F7B" w14:paraId="3C694B3E" w14:textId="77777777" w:rsidTr="00793635">
        <w:trPr>
          <w:trHeight w:val="375"/>
        </w:trPr>
        <w:tc>
          <w:tcPr>
            <w:tcW w:w="8055" w:type="dxa"/>
            <w:gridSpan w:val="4"/>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7ABC1A0B" w14:textId="77777777" w:rsidR="003F0F7B" w:rsidRPr="003F0F7B" w:rsidRDefault="003F0F7B" w:rsidP="00793635">
            <w:pPr>
              <w:spacing w:after="0" w:line="240" w:lineRule="auto"/>
              <w:rPr>
                <w:rFonts w:ascii="Century Gothic" w:eastAsia="Times New Roman" w:hAnsi="Century Gothic" w:cs="Times New Roman"/>
                <w:sz w:val="24"/>
                <w:szCs w:val="24"/>
                <w:lang w:eastAsia="en-ZA"/>
              </w:rPr>
            </w:pPr>
            <w:r w:rsidRPr="003F0F7B">
              <w:rPr>
                <w:rFonts w:ascii="Century Gothic" w:eastAsia="Times New Roman" w:hAnsi="Century Gothic" w:cs="Times New Roman"/>
                <w:sz w:val="24"/>
                <w:szCs w:val="24"/>
                <w:lang w:eastAsia="en-ZA"/>
              </w:rPr>
              <w:t>Project Duration (months)</w:t>
            </w:r>
          </w:p>
        </w:tc>
        <w:tc>
          <w:tcPr>
            <w:tcW w:w="2391" w:type="dxa"/>
            <w:tcBorders>
              <w:top w:val="single" w:sz="8" w:space="0" w:color="auto"/>
              <w:left w:val="nil"/>
              <w:bottom w:val="single" w:sz="8" w:space="0" w:color="auto"/>
              <w:right w:val="single" w:sz="8" w:space="0" w:color="auto"/>
            </w:tcBorders>
            <w:shd w:val="clear" w:color="000000" w:fill="616D39"/>
            <w:noWrap/>
            <w:vAlign w:val="bottom"/>
            <w:hideMark/>
          </w:tcPr>
          <w:p w14:paraId="1D40076B" w14:textId="77777777" w:rsidR="003F0F7B" w:rsidRPr="003F0F7B" w:rsidRDefault="003F0F7B" w:rsidP="003F0F7B">
            <w:pPr>
              <w:spacing w:after="0" w:line="240" w:lineRule="auto"/>
              <w:jc w:val="center"/>
              <w:rPr>
                <w:rFonts w:ascii="Century Gothic" w:eastAsia="Times New Roman" w:hAnsi="Century Gothic" w:cs="Times New Roman"/>
                <w:b/>
                <w:bCs/>
                <w:sz w:val="28"/>
                <w:szCs w:val="28"/>
                <w:lang w:eastAsia="en-ZA"/>
              </w:rPr>
            </w:pPr>
            <w:r w:rsidRPr="003F0F7B">
              <w:rPr>
                <w:rFonts w:ascii="Century Gothic" w:eastAsia="Times New Roman" w:hAnsi="Century Gothic" w:cs="Times New Roman"/>
                <w:b/>
                <w:bCs/>
                <w:sz w:val="28"/>
                <w:szCs w:val="28"/>
                <w:lang w:eastAsia="en-ZA"/>
              </w:rPr>
              <w:t>3</w:t>
            </w:r>
          </w:p>
        </w:tc>
      </w:tr>
      <w:tr w:rsidR="003F0F7B" w:rsidRPr="003F0F7B" w14:paraId="16481C8C" w14:textId="77777777" w:rsidTr="003F0F7B">
        <w:trPr>
          <w:trHeight w:val="345"/>
        </w:trPr>
        <w:tc>
          <w:tcPr>
            <w:tcW w:w="5763" w:type="dxa"/>
            <w:gridSpan w:val="3"/>
            <w:tcBorders>
              <w:top w:val="single" w:sz="8" w:space="0" w:color="auto"/>
              <w:left w:val="single" w:sz="8" w:space="0" w:color="auto"/>
              <w:bottom w:val="nil"/>
              <w:right w:val="nil"/>
            </w:tcBorders>
            <w:shd w:val="clear" w:color="auto" w:fill="auto"/>
            <w:noWrap/>
            <w:vAlign w:val="bottom"/>
            <w:hideMark/>
          </w:tcPr>
          <w:p w14:paraId="2E786C48" w14:textId="77777777" w:rsidR="003F0F7B" w:rsidRPr="003F0F7B" w:rsidRDefault="003F0F7B" w:rsidP="003F0F7B">
            <w:pPr>
              <w:spacing w:after="0" w:line="240" w:lineRule="auto"/>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Full Professional Fees for Stage 5 + 6</w:t>
            </w:r>
          </w:p>
        </w:tc>
        <w:tc>
          <w:tcPr>
            <w:tcW w:w="2292" w:type="dxa"/>
            <w:tcBorders>
              <w:top w:val="nil"/>
              <w:left w:val="nil"/>
              <w:bottom w:val="nil"/>
              <w:right w:val="nil"/>
            </w:tcBorders>
            <w:shd w:val="clear" w:color="auto" w:fill="auto"/>
            <w:noWrap/>
            <w:vAlign w:val="bottom"/>
            <w:hideMark/>
          </w:tcPr>
          <w:p w14:paraId="5CDEC911" w14:textId="77777777" w:rsidR="003F0F7B" w:rsidRPr="003F0F7B" w:rsidRDefault="003F0F7B" w:rsidP="003F0F7B">
            <w:pPr>
              <w:spacing w:after="0" w:line="240" w:lineRule="auto"/>
              <w:rPr>
                <w:rFonts w:ascii="Aptos Narrow" w:eastAsia="Times New Roman" w:hAnsi="Aptos Narrow" w:cs="Times New Roman"/>
                <w:color w:val="000000"/>
                <w:lang w:eastAsia="en-ZA"/>
              </w:rPr>
            </w:pPr>
            <w:r w:rsidRPr="003F0F7B">
              <w:rPr>
                <w:rFonts w:ascii="Aptos Narrow" w:eastAsia="Times New Roman" w:hAnsi="Aptos Narrow" w:cs="Times New Roman"/>
                <w:color w:val="000000"/>
                <w:lang w:eastAsia="en-ZA"/>
              </w:rPr>
              <w:t> </w:t>
            </w:r>
          </w:p>
        </w:tc>
        <w:tc>
          <w:tcPr>
            <w:tcW w:w="2391" w:type="dxa"/>
            <w:tcBorders>
              <w:top w:val="nil"/>
              <w:left w:val="single" w:sz="4" w:space="0" w:color="auto"/>
              <w:bottom w:val="nil"/>
              <w:right w:val="single" w:sz="8" w:space="0" w:color="auto"/>
            </w:tcBorders>
            <w:shd w:val="clear" w:color="auto" w:fill="auto"/>
            <w:noWrap/>
            <w:vAlign w:val="bottom"/>
            <w:hideMark/>
          </w:tcPr>
          <w:p w14:paraId="69D472E1" w14:textId="5F9F6D5D" w:rsidR="003F0F7B" w:rsidRPr="003F0F7B" w:rsidRDefault="003F0F7B" w:rsidP="003F0F7B">
            <w:pPr>
              <w:spacing w:after="0" w:line="240" w:lineRule="auto"/>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 xml:space="preserve"> R           291 678,61 </w:t>
            </w:r>
          </w:p>
        </w:tc>
      </w:tr>
      <w:tr w:rsidR="003F0F7B" w:rsidRPr="003F0F7B" w14:paraId="78469EB4" w14:textId="77777777" w:rsidTr="003F0F7B">
        <w:trPr>
          <w:trHeight w:val="360"/>
        </w:trPr>
        <w:tc>
          <w:tcPr>
            <w:tcW w:w="8055" w:type="dxa"/>
            <w:gridSpan w:val="4"/>
            <w:tcBorders>
              <w:top w:val="nil"/>
              <w:left w:val="single" w:sz="8" w:space="0" w:color="auto"/>
              <w:bottom w:val="single" w:sz="8" w:space="0" w:color="auto"/>
              <w:right w:val="single" w:sz="4" w:space="0" w:color="000000"/>
            </w:tcBorders>
            <w:shd w:val="clear" w:color="auto" w:fill="auto"/>
            <w:noWrap/>
            <w:vAlign w:val="bottom"/>
            <w:hideMark/>
          </w:tcPr>
          <w:p w14:paraId="677BF588" w14:textId="77777777" w:rsidR="003F0F7B" w:rsidRPr="003F0F7B" w:rsidRDefault="003F0F7B" w:rsidP="003F0F7B">
            <w:pPr>
              <w:spacing w:after="0" w:line="240" w:lineRule="auto"/>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Professional Fees (minus 10%) on Stage 5 + 6 (Clause 16.A)</w:t>
            </w:r>
          </w:p>
        </w:tc>
        <w:tc>
          <w:tcPr>
            <w:tcW w:w="2391" w:type="dxa"/>
            <w:tcBorders>
              <w:top w:val="nil"/>
              <w:left w:val="nil"/>
              <w:bottom w:val="single" w:sz="8" w:space="0" w:color="auto"/>
              <w:right w:val="single" w:sz="8" w:space="0" w:color="auto"/>
            </w:tcBorders>
            <w:shd w:val="clear" w:color="auto" w:fill="auto"/>
            <w:noWrap/>
            <w:vAlign w:val="bottom"/>
            <w:hideMark/>
          </w:tcPr>
          <w:p w14:paraId="198757F9" w14:textId="19EACBF6" w:rsidR="003F0F7B" w:rsidRPr="003F0F7B" w:rsidRDefault="003F0F7B" w:rsidP="003F0F7B">
            <w:pPr>
              <w:spacing w:after="0" w:line="240" w:lineRule="auto"/>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 xml:space="preserve"> R           262 510,75 </w:t>
            </w:r>
          </w:p>
        </w:tc>
      </w:tr>
      <w:tr w:rsidR="003F0F7B" w:rsidRPr="003F0F7B" w14:paraId="53B21C9A" w14:textId="77777777" w:rsidTr="003F0F7B">
        <w:trPr>
          <w:trHeight w:val="330"/>
        </w:trPr>
        <w:tc>
          <w:tcPr>
            <w:tcW w:w="5763" w:type="dxa"/>
            <w:gridSpan w:val="3"/>
            <w:tcBorders>
              <w:top w:val="single" w:sz="8" w:space="0" w:color="auto"/>
              <w:left w:val="single" w:sz="8" w:space="0" w:color="auto"/>
              <w:bottom w:val="single" w:sz="8" w:space="0" w:color="auto"/>
              <w:right w:val="nil"/>
            </w:tcBorders>
            <w:shd w:val="clear" w:color="auto" w:fill="auto"/>
            <w:noWrap/>
            <w:vAlign w:val="bottom"/>
            <w:hideMark/>
          </w:tcPr>
          <w:p w14:paraId="484368E2" w14:textId="3B33B1B8" w:rsidR="003F0F7B" w:rsidRPr="003F0F7B" w:rsidRDefault="003F0F7B" w:rsidP="003F0F7B">
            <w:pPr>
              <w:spacing w:after="0" w:line="240" w:lineRule="auto"/>
              <w:rPr>
                <w:rFonts w:ascii="Century Gothic" w:eastAsia="Times New Roman" w:hAnsi="Century Gothic" w:cs="Times New Roman"/>
                <w:b/>
                <w:bCs/>
                <w:color w:val="000000"/>
                <w:sz w:val="24"/>
                <w:szCs w:val="24"/>
                <w:lang w:eastAsia="en-ZA"/>
              </w:rPr>
            </w:pPr>
            <w:r w:rsidRPr="003F0F7B">
              <w:rPr>
                <w:rFonts w:ascii="Century Gothic" w:eastAsia="Times New Roman" w:hAnsi="Century Gothic" w:cs="Times New Roman"/>
                <w:b/>
                <w:bCs/>
                <w:color w:val="000000"/>
                <w:sz w:val="24"/>
                <w:szCs w:val="24"/>
                <w:lang w:eastAsia="en-ZA"/>
              </w:rPr>
              <w:t>Total with Discount (As agreed with Daniel)</w:t>
            </w:r>
          </w:p>
        </w:tc>
        <w:tc>
          <w:tcPr>
            <w:tcW w:w="2292" w:type="dxa"/>
            <w:tcBorders>
              <w:top w:val="nil"/>
              <w:left w:val="nil"/>
              <w:bottom w:val="single" w:sz="8" w:space="0" w:color="auto"/>
              <w:right w:val="single" w:sz="4" w:space="0" w:color="auto"/>
            </w:tcBorders>
            <w:shd w:val="clear" w:color="auto" w:fill="auto"/>
            <w:noWrap/>
            <w:vAlign w:val="bottom"/>
            <w:hideMark/>
          </w:tcPr>
          <w:p w14:paraId="5D1B8BED" w14:textId="77777777" w:rsidR="003F0F7B" w:rsidRPr="003F0F7B" w:rsidRDefault="003F0F7B" w:rsidP="003F0F7B">
            <w:pPr>
              <w:spacing w:after="0" w:line="240" w:lineRule="auto"/>
              <w:jc w:val="right"/>
              <w:rPr>
                <w:rFonts w:ascii="Century Gothic" w:eastAsia="Times New Roman" w:hAnsi="Century Gothic" w:cs="Times New Roman"/>
                <w:b/>
                <w:bCs/>
                <w:color w:val="000000"/>
                <w:sz w:val="24"/>
                <w:szCs w:val="24"/>
                <w:lang w:eastAsia="en-ZA"/>
              </w:rPr>
            </w:pPr>
            <w:r w:rsidRPr="003F0F7B">
              <w:rPr>
                <w:rFonts w:ascii="Century Gothic" w:eastAsia="Times New Roman" w:hAnsi="Century Gothic" w:cs="Times New Roman"/>
                <w:b/>
                <w:bCs/>
                <w:color w:val="000000"/>
                <w:sz w:val="24"/>
                <w:szCs w:val="24"/>
                <w:lang w:eastAsia="en-ZA"/>
              </w:rPr>
              <w:t>10%</w:t>
            </w:r>
          </w:p>
        </w:tc>
        <w:tc>
          <w:tcPr>
            <w:tcW w:w="2391" w:type="dxa"/>
            <w:tcBorders>
              <w:top w:val="nil"/>
              <w:left w:val="nil"/>
              <w:bottom w:val="single" w:sz="8" w:space="0" w:color="auto"/>
              <w:right w:val="single" w:sz="8" w:space="0" w:color="auto"/>
            </w:tcBorders>
            <w:shd w:val="clear" w:color="auto" w:fill="auto"/>
            <w:noWrap/>
            <w:vAlign w:val="bottom"/>
            <w:hideMark/>
          </w:tcPr>
          <w:p w14:paraId="04D3FD89" w14:textId="7F091154" w:rsidR="003F0F7B" w:rsidRPr="003F0F7B" w:rsidRDefault="003F0F7B" w:rsidP="003F0F7B">
            <w:pPr>
              <w:spacing w:after="0" w:line="240" w:lineRule="auto"/>
              <w:rPr>
                <w:rFonts w:ascii="Century Gothic" w:eastAsia="Times New Roman" w:hAnsi="Century Gothic" w:cs="Times New Roman"/>
                <w:b/>
                <w:bCs/>
                <w:color w:val="000000"/>
                <w:sz w:val="24"/>
                <w:szCs w:val="24"/>
                <w:lang w:eastAsia="en-ZA"/>
              </w:rPr>
            </w:pPr>
            <w:r w:rsidRPr="003F0F7B">
              <w:rPr>
                <w:rFonts w:ascii="Century Gothic" w:eastAsia="Times New Roman" w:hAnsi="Century Gothic" w:cs="Times New Roman"/>
                <w:b/>
                <w:bCs/>
                <w:color w:val="000000"/>
                <w:sz w:val="24"/>
                <w:szCs w:val="24"/>
                <w:lang w:eastAsia="en-ZA"/>
              </w:rPr>
              <w:t xml:space="preserve"> R           236 259,68 </w:t>
            </w:r>
          </w:p>
        </w:tc>
      </w:tr>
      <w:tr w:rsidR="003F0F7B" w:rsidRPr="003F0F7B" w14:paraId="176E82D9" w14:textId="77777777" w:rsidTr="003F0F7B">
        <w:trPr>
          <w:trHeight w:val="300"/>
        </w:trPr>
        <w:tc>
          <w:tcPr>
            <w:tcW w:w="3109" w:type="dxa"/>
            <w:tcBorders>
              <w:top w:val="nil"/>
              <w:left w:val="nil"/>
              <w:bottom w:val="nil"/>
              <w:right w:val="nil"/>
            </w:tcBorders>
            <w:shd w:val="clear" w:color="auto" w:fill="auto"/>
            <w:noWrap/>
            <w:vAlign w:val="bottom"/>
            <w:hideMark/>
          </w:tcPr>
          <w:p w14:paraId="730023BF" w14:textId="77777777" w:rsidR="003F0F7B" w:rsidRPr="003F0F7B" w:rsidRDefault="003F0F7B" w:rsidP="003F0F7B">
            <w:pPr>
              <w:spacing w:after="0" w:line="240" w:lineRule="auto"/>
              <w:rPr>
                <w:rFonts w:ascii="Century Gothic" w:eastAsia="Times New Roman" w:hAnsi="Century Gothic" w:cs="Times New Roman"/>
                <w:b/>
                <w:bCs/>
                <w:color w:val="000000"/>
                <w:sz w:val="24"/>
                <w:szCs w:val="24"/>
                <w:lang w:eastAsia="en-ZA"/>
              </w:rPr>
            </w:pPr>
          </w:p>
        </w:tc>
        <w:tc>
          <w:tcPr>
            <w:tcW w:w="992" w:type="dxa"/>
            <w:tcBorders>
              <w:top w:val="nil"/>
              <w:left w:val="nil"/>
              <w:bottom w:val="nil"/>
              <w:right w:val="nil"/>
            </w:tcBorders>
            <w:shd w:val="clear" w:color="auto" w:fill="auto"/>
            <w:noWrap/>
            <w:vAlign w:val="bottom"/>
            <w:hideMark/>
          </w:tcPr>
          <w:p w14:paraId="6768547D" w14:textId="77777777" w:rsidR="003F0F7B" w:rsidRPr="003F0F7B" w:rsidRDefault="003F0F7B" w:rsidP="003F0F7B">
            <w:pPr>
              <w:spacing w:after="0" w:line="240" w:lineRule="auto"/>
              <w:rPr>
                <w:rFonts w:ascii="Times New Roman" w:eastAsia="Times New Roman" w:hAnsi="Times New Roman" w:cs="Times New Roman"/>
                <w:sz w:val="20"/>
                <w:szCs w:val="20"/>
                <w:lang w:eastAsia="en-ZA"/>
              </w:rPr>
            </w:pPr>
          </w:p>
        </w:tc>
        <w:tc>
          <w:tcPr>
            <w:tcW w:w="1662" w:type="dxa"/>
            <w:tcBorders>
              <w:top w:val="nil"/>
              <w:left w:val="nil"/>
              <w:bottom w:val="nil"/>
              <w:right w:val="nil"/>
            </w:tcBorders>
            <w:shd w:val="clear" w:color="auto" w:fill="auto"/>
            <w:noWrap/>
            <w:vAlign w:val="bottom"/>
            <w:hideMark/>
          </w:tcPr>
          <w:p w14:paraId="287E343A" w14:textId="77777777" w:rsidR="003F0F7B" w:rsidRPr="003F0F7B" w:rsidRDefault="003F0F7B" w:rsidP="003F0F7B">
            <w:pPr>
              <w:spacing w:after="0" w:line="240" w:lineRule="auto"/>
              <w:rPr>
                <w:rFonts w:ascii="Times New Roman" w:eastAsia="Times New Roman" w:hAnsi="Times New Roman" w:cs="Times New Roman"/>
                <w:sz w:val="20"/>
                <w:szCs w:val="20"/>
                <w:lang w:eastAsia="en-ZA"/>
              </w:rPr>
            </w:pPr>
          </w:p>
        </w:tc>
        <w:tc>
          <w:tcPr>
            <w:tcW w:w="2292" w:type="dxa"/>
            <w:tcBorders>
              <w:top w:val="nil"/>
              <w:left w:val="nil"/>
              <w:bottom w:val="nil"/>
              <w:right w:val="nil"/>
            </w:tcBorders>
            <w:shd w:val="clear" w:color="auto" w:fill="auto"/>
            <w:noWrap/>
            <w:vAlign w:val="bottom"/>
            <w:hideMark/>
          </w:tcPr>
          <w:p w14:paraId="0CA64F5E" w14:textId="77777777" w:rsidR="003F0F7B" w:rsidRPr="003F0F7B" w:rsidRDefault="003F0F7B" w:rsidP="003F0F7B">
            <w:pPr>
              <w:spacing w:after="0" w:line="240" w:lineRule="auto"/>
              <w:rPr>
                <w:rFonts w:ascii="Times New Roman" w:eastAsia="Times New Roman" w:hAnsi="Times New Roman" w:cs="Times New Roman"/>
                <w:sz w:val="20"/>
                <w:szCs w:val="20"/>
                <w:lang w:eastAsia="en-ZA"/>
              </w:rPr>
            </w:pPr>
          </w:p>
        </w:tc>
        <w:tc>
          <w:tcPr>
            <w:tcW w:w="2391" w:type="dxa"/>
            <w:tcBorders>
              <w:top w:val="nil"/>
              <w:left w:val="nil"/>
              <w:bottom w:val="nil"/>
              <w:right w:val="nil"/>
            </w:tcBorders>
            <w:shd w:val="clear" w:color="auto" w:fill="auto"/>
            <w:noWrap/>
            <w:vAlign w:val="bottom"/>
            <w:hideMark/>
          </w:tcPr>
          <w:p w14:paraId="633F88C3" w14:textId="77777777" w:rsidR="003F0F7B" w:rsidRPr="003F0F7B" w:rsidRDefault="003F0F7B" w:rsidP="003F0F7B">
            <w:pPr>
              <w:spacing w:after="0" w:line="240" w:lineRule="auto"/>
              <w:rPr>
                <w:rFonts w:ascii="Times New Roman" w:eastAsia="Times New Roman" w:hAnsi="Times New Roman" w:cs="Times New Roman"/>
                <w:sz w:val="20"/>
                <w:szCs w:val="20"/>
                <w:lang w:eastAsia="en-ZA"/>
              </w:rPr>
            </w:pPr>
          </w:p>
        </w:tc>
      </w:tr>
      <w:tr w:rsidR="003F0F7B" w:rsidRPr="003F0F7B" w14:paraId="7A1493D0" w14:textId="77777777" w:rsidTr="003F0F7B">
        <w:trPr>
          <w:trHeight w:val="375"/>
        </w:trPr>
        <w:tc>
          <w:tcPr>
            <w:tcW w:w="10446" w:type="dxa"/>
            <w:gridSpan w:val="5"/>
            <w:tcBorders>
              <w:top w:val="single" w:sz="8" w:space="0" w:color="auto"/>
              <w:left w:val="single" w:sz="8" w:space="0" w:color="auto"/>
              <w:bottom w:val="single" w:sz="8" w:space="0" w:color="auto"/>
              <w:right w:val="single" w:sz="8" w:space="0" w:color="000000"/>
            </w:tcBorders>
            <w:shd w:val="clear" w:color="000000" w:fill="BFBFBF"/>
            <w:noWrap/>
            <w:vAlign w:val="bottom"/>
            <w:hideMark/>
          </w:tcPr>
          <w:p w14:paraId="0888904D" w14:textId="77777777" w:rsidR="003F0F7B" w:rsidRPr="003F0F7B" w:rsidRDefault="003F0F7B" w:rsidP="003F0F7B">
            <w:pPr>
              <w:spacing w:after="0" w:line="240" w:lineRule="auto"/>
              <w:rPr>
                <w:rFonts w:ascii="Century Gothic" w:eastAsia="Times New Roman" w:hAnsi="Century Gothic" w:cs="Times New Roman"/>
                <w:b/>
                <w:bCs/>
                <w:sz w:val="28"/>
                <w:szCs w:val="28"/>
                <w:lang w:eastAsia="en-ZA"/>
              </w:rPr>
            </w:pPr>
            <w:r w:rsidRPr="003F0F7B">
              <w:rPr>
                <w:rFonts w:ascii="Century Gothic" w:eastAsia="Times New Roman" w:hAnsi="Century Gothic" w:cs="Times New Roman"/>
                <w:b/>
                <w:bCs/>
                <w:sz w:val="28"/>
                <w:szCs w:val="28"/>
                <w:lang w:eastAsia="en-ZA"/>
              </w:rPr>
              <w:t>Monthly Fee Breakdown:</w:t>
            </w:r>
          </w:p>
        </w:tc>
      </w:tr>
      <w:tr w:rsidR="003F0F7B" w:rsidRPr="003F0F7B" w14:paraId="619311D7" w14:textId="77777777" w:rsidTr="003F0F7B">
        <w:trPr>
          <w:trHeight w:val="390"/>
        </w:trPr>
        <w:tc>
          <w:tcPr>
            <w:tcW w:w="5763" w:type="dxa"/>
            <w:gridSpan w:val="3"/>
            <w:tcBorders>
              <w:top w:val="single" w:sz="8" w:space="0" w:color="auto"/>
              <w:left w:val="single" w:sz="8" w:space="0" w:color="auto"/>
              <w:bottom w:val="nil"/>
              <w:right w:val="nil"/>
            </w:tcBorders>
            <w:shd w:val="clear" w:color="auto" w:fill="auto"/>
            <w:noWrap/>
            <w:vAlign w:val="bottom"/>
            <w:hideMark/>
          </w:tcPr>
          <w:p w14:paraId="02779B76" w14:textId="71EB7FBD" w:rsidR="003F0F7B" w:rsidRPr="003F0F7B" w:rsidRDefault="003F0F7B" w:rsidP="003F0F7B">
            <w:pPr>
              <w:spacing w:after="0" w:line="240" w:lineRule="auto"/>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 xml:space="preserve">Professional Fees (as not </w:t>
            </w:r>
            <w:r w:rsidR="00360B02" w:rsidRPr="003F0F7B">
              <w:rPr>
                <w:rFonts w:ascii="Century Gothic" w:eastAsia="Times New Roman" w:hAnsi="Century Gothic" w:cs="Times New Roman"/>
                <w:color w:val="000000"/>
                <w:sz w:val="24"/>
                <w:szCs w:val="24"/>
                <w:lang w:eastAsia="en-ZA"/>
              </w:rPr>
              <w:t>Principal</w:t>
            </w:r>
            <w:r w:rsidRPr="003F0F7B">
              <w:rPr>
                <w:rFonts w:ascii="Century Gothic" w:eastAsia="Times New Roman" w:hAnsi="Century Gothic" w:cs="Times New Roman"/>
                <w:color w:val="000000"/>
                <w:sz w:val="24"/>
                <w:szCs w:val="24"/>
                <w:lang w:eastAsia="en-ZA"/>
              </w:rPr>
              <w:t xml:space="preserve"> Agent)</w:t>
            </w:r>
          </w:p>
        </w:tc>
        <w:tc>
          <w:tcPr>
            <w:tcW w:w="2292" w:type="dxa"/>
            <w:tcBorders>
              <w:top w:val="nil"/>
              <w:left w:val="nil"/>
              <w:bottom w:val="nil"/>
              <w:right w:val="nil"/>
            </w:tcBorders>
            <w:shd w:val="clear" w:color="auto" w:fill="auto"/>
            <w:noWrap/>
            <w:vAlign w:val="bottom"/>
            <w:hideMark/>
          </w:tcPr>
          <w:p w14:paraId="4193ABF3" w14:textId="77777777" w:rsidR="003F0F7B" w:rsidRPr="003F0F7B" w:rsidRDefault="003F0F7B" w:rsidP="003F0F7B">
            <w:pPr>
              <w:spacing w:after="0" w:line="240" w:lineRule="auto"/>
              <w:rPr>
                <w:rFonts w:ascii="Aptos Narrow" w:eastAsia="Times New Roman" w:hAnsi="Aptos Narrow" w:cs="Times New Roman"/>
                <w:color w:val="000000"/>
                <w:lang w:eastAsia="en-ZA"/>
              </w:rPr>
            </w:pPr>
            <w:r w:rsidRPr="003F0F7B">
              <w:rPr>
                <w:rFonts w:ascii="Aptos Narrow" w:eastAsia="Times New Roman" w:hAnsi="Aptos Narrow" w:cs="Times New Roman"/>
                <w:color w:val="000000"/>
                <w:lang w:eastAsia="en-ZA"/>
              </w:rPr>
              <w:t> </w:t>
            </w:r>
          </w:p>
        </w:tc>
        <w:tc>
          <w:tcPr>
            <w:tcW w:w="2391" w:type="dxa"/>
            <w:vMerge w:val="restart"/>
            <w:tcBorders>
              <w:top w:val="nil"/>
              <w:left w:val="single" w:sz="8" w:space="0" w:color="auto"/>
              <w:bottom w:val="single" w:sz="8" w:space="0" w:color="000000"/>
              <w:right w:val="single" w:sz="8" w:space="0" w:color="auto"/>
            </w:tcBorders>
            <w:shd w:val="clear" w:color="000000" w:fill="616D39"/>
            <w:noWrap/>
            <w:vAlign w:val="center"/>
            <w:hideMark/>
          </w:tcPr>
          <w:p w14:paraId="593857F4" w14:textId="77777777" w:rsidR="003F0F7B" w:rsidRPr="003F0F7B" w:rsidRDefault="003F0F7B" w:rsidP="003F0F7B">
            <w:pPr>
              <w:spacing w:after="0" w:line="240" w:lineRule="auto"/>
              <w:jc w:val="center"/>
              <w:rPr>
                <w:rFonts w:ascii="Century Gothic" w:eastAsia="Times New Roman" w:hAnsi="Century Gothic" w:cs="Times New Roman"/>
                <w:b/>
                <w:bCs/>
                <w:sz w:val="28"/>
                <w:szCs w:val="28"/>
                <w:lang w:eastAsia="en-ZA"/>
              </w:rPr>
            </w:pPr>
            <w:r w:rsidRPr="003F0F7B">
              <w:rPr>
                <w:rFonts w:ascii="Century Gothic" w:eastAsia="Times New Roman" w:hAnsi="Century Gothic" w:cs="Times New Roman"/>
                <w:b/>
                <w:bCs/>
                <w:sz w:val="28"/>
                <w:szCs w:val="28"/>
                <w:lang w:eastAsia="en-ZA"/>
              </w:rPr>
              <w:t xml:space="preserve"> R        78 753,23 </w:t>
            </w:r>
          </w:p>
        </w:tc>
      </w:tr>
      <w:tr w:rsidR="003F0F7B" w:rsidRPr="003F0F7B" w14:paraId="02E52077" w14:textId="77777777" w:rsidTr="003F0F7B">
        <w:trPr>
          <w:trHeight w:val="315"/>
        </w:trPr>
        <w:tc>
          <w:tcPr>
            <w:tcW w:w="8055" w:type="dxa"/>
            <w:gridSpan w:val="4"/>
            <w:tcBorders>
              <w:top w:val="nil"/>
              <w:left w:val="single" w:sz="8" w:space="0" w:color="auto"/>
              <w:bottom w:val="single" w:sz="8" w:space="0" w:color="auto"/>
              <w:right w:val="nil"/>
            </w:tcBorders>
            <w:shd w:val="clear" w:color="auto" w:fill="auto"/>
            <w:noWrap/>
            <w:vAlign w:val="bottom"/>
            <w:hideMark/>
          </w:tcPr>
          <w:p w14:paraId="62205C04" w14:textId="77777777" w:rsidR="003F0F7B" w:rsidRPr="003F0F7B" w:rsidRDefault="003F0F7B" w:rsidP="003F0F7B">
            <w:pPr>
              <w:spacing w:after="0" w:line="240" w:lineRule="auto"/>
              <w:rPr>
                <w:rFonts w:ascii="Aptos Narrow" w:eastAsia="Times New Roman" w:hAnsi="Aptos Narrow" w:cs="Times New Roman"/>
                <w:i/>
                <w:iCs/>
                <w:color w:val="000000"/>
                <w:sz w:val="20"/>
                <w:szCs w:val="20"/>
                <w:lang w:eastAsia="en-ZA"/>
              </w:rPr>
            </w:pPr>
            <w:r w:rsidRPr="003F0F7B">
              <w:rPr>
                <w:rFonts w:ascii="Aptos Narrow" w:eastAsia="Times New Roman" w:hAnsi="Aptos Narrow" w:cs="Times New Roman"/>
                <w:i/>
                <w:iCs/>
                <w:color w:val="000000"/>
                <w:sz w:val="20"/>
                <w:szCs w:val="20"/>
                <w:lang w:eastAsia="en-ZA"/>
              </w:rPr>
              <w:t>Professional Fees in terms of Section 34 (2) of the Architectural Profession Act, 2000 Act 44 of 2000</w:t>
            </w:r>
          </w:p>
        </w:tc>
        <w:tc>
          <w:tcPr>
            <w:tcW w:w="2391" w:type="dxa"/>
            <w:vMerge/>
            <w:tcBorders>
              <w:top w:val="nil"/>
              <w:left w:val="single" w:sz="8" w:space="0" w:color="auto"/>
              <w:bottom w:val="single" w:sz="8" w:space="0" w:color="000000"/>
              <w:right w:val="single" w:sz="8" w:space="0" w:color="auto"/>
            </w:tcBorders>
            <w:vAlign w:val="center"/>
            <w:hideMark/>
          </w:tcPr>
          <w:p w14:paraId="0E76E969" w14:textId="77777777" w:rsidR="003F0F7B" w:rsidRPr="003F0F7B" w:rsidRDefault="003F0F7B" w:rsidP="003F0F7B">
            <w:pPr>
              <w:spacing w:after="0" w:line="240" w:lineRule="auto"/>
              <w:rPr>
                <w:rFonts w:ascii="Century Gothic" w:eastAsia="Times New Roman" w:hAnsi="Century Gothic" w:cs="Times New Roman"/>
                <w:b/>
                <w:bCs/>
                <w:sz w:val="28"/>
                <w:szCs w:val="28"/>
                <w:lang w:eastAsia="en-ZA"/>
              </w:rPr>
            </w:pPr>
          </w:p>
        </w:tc>
      </w:tr>
      <w:tr w:rsidR="003F0F7B" w:rsidRPr="003F0F7B" w14:paraId="6AE1026D" w14:textId="77777777" w:rsidTr="00793635">
        <w:trPr>
          <w:trHeight w:val="360"/>
        </w:trPr>
        <w:tc>
          <w:tcPr>
            <w:tcW w:w="3109" w:type="dxa"/>
            <w:tcBorders>
              <w:top w:val="nil"/>
              <w:left w:val="single" w:sz="8" w:space="0" w:color="auto"/>
              <w:bottom w:val="single" w:sz="8" w:space="0" w:color="auto"/>
              <w:right w:val="nil"/>
            </w:tcBorders>
            <w:shd w:val="clear" w:color="000000" w:fill="BFBFBF"/>
            <w:noWrap/>
            <w:vAlign w:val="center"/>
            <w:hideMark/>
          </w:tcPr>
          <w:p w14:paraId="2B1B1500" w14:textId="77777777" w:rsidR="003F0F7B" w:rsidRPr="003F0F7B" w:rsidRDefault="003F0F7B" w:rsidP="00793635">
            <w:pPr>
              <w:spacing w:after="0" w:line="240" w:lineRule="auto"/>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Disbursements:</w:t>
            </w:r>
          </w:p>
        </w:tc>
        <w:tc>
          <w:tcPr>
            <w:tcW w:w="992" w:type="dxa"/>
            <w:tcBorders>
              <w:top w:val="nil"/>
              <w:left w:val="nil"/>
              <w:bottom w:val="single" w:sz="8" w:space="0" w:color="auto"/>
              <w:right w:val="nil"/>
            </w:tcBorders>
            <w:shd w:val="clear" w:color="000000" w:fill="BFBFBF"/>
            <w:noWrap/>
            <w:vAlign w:val="bottom"/>
            <w:hideMark/>
          </w:tcPr>
          <w:p w14:paraId="49017B71" w14:textId="77777777" w:rsidR="003F0F7B" w:rsidRPr="003F0F7B" w:rsidRDefault="003F0F7B" w:rsidP="003F0F7B">
            <w:pPr>
              <w:spacing w:after="0" w:line="240" w:lineRule="auto"/>
              <w:rPr>
                <w:rFonts w:ascii="Aptos Narrow" w:eastAsia="Times New Roman" w:hAnsi="Aptos Narrow" w:cs="Times New Roman"/>
                <w:color w:val="000000"/>
                <w:lang w:eastAsia="en-ZA"/>
              </w:rPr>
            </w:pPr>
            <w:r w:rsidRPr="003F0F7B">
              <w:rPr>
                <w:rFonts w:ascii="Aptos Narrow" w:eastAsia="Times New Roman" w:hAnsi="Aptos Narrow" w:cs="Times New Roman"/>
                <w:color w:val="000000"/>
                <w:lang w:eastAsia="en-ZA"/>
              </w:rPr>
              <w:t> </w:t>
            </w:r>
          </w:p>
        </w:tc>
        <w:tc>
          <w:tcPr>
            <w:tcW w:w="1662" w:type="dxa"/>
            <w:tcBorders>
              <w:top w:val="nil"/>
              <w:left w:val="nil"/>
              <w:bottom w:val="single" w:sz="8" w:space="0" w:color="auto"/>
              <w:right w:val="nil"/>
            </w:tcBorders>
            <w:shd w:val="clear" w:color="000000" w:fill="BFBFBF"/>
            <w:noWrap/>
            <w:vAlign w:val="bottom"/>
            <w:hideMark/>
          </w:tcPr>
          <w:p w14:paraId="58E971BF" w14:textId="77777777" w:rsidR="003F0F7B" w:rsidRPr="003F0F7B" w:rsidRDefault="003F0F7B" w:rsidP="003F0F7B">
            <w:pPr>
              <w:spacing w:after="0" w:line="240" w:lineRule="auto"/>
              <w:rPr>
                <w:rFonts w:ascii="Aptos Narrow" w:eastAsia="Times New Roman" w:hAnsi="Aptos Narrow" w:cs="Times New Roman"/>
                <w:color w:val="000000"/>
                <w:lang w:eastAsia="en-ZA"/>
              </w:rPr>
            </w:pPr>
            <w:r w:rsidRPr="003F0F7B">
              <w:rPr>
                <w:rFonts w:ascii="Aptos Narrow" w:eastAsia="Times New Roman" w:hAnsi="Aptos Narrow" w:cs="Times New Roman"/>
                <w:color w:val="000000"/>
                <w:lang w:eastAsia="en-ZA"/>
              </w:rPr>
              <w:t> </w:t>
            </w:r>
          </w:p>
        </w:tc>
        <w:tc>
          <w:tcPr>
            <w:tcW w:w="2292" w:type="dxa"/>
            <w:tcBorders>
              <w:top w:val="nil"/>
              <w:left w:val="nil"/>
              <w:bottom w:val="single" w:sz="8" w:space="0" w:color="auto"/>
              <w:right w:val="nil"/>
            </w:tcBorders>
            <w:shd w:val="clear" w:color="000000" w:fill="BFBFBF"/>
            <w:noWrap/>
            <w:vAlign w:val="bottom"/>
            <w:hideMark/>
          </w:tcPr>
          <w:p w14:paraId="0EBD821C" w14:textId="77777777" w:rsidR="003F0F7B" w:rsidRPr="003F0F7B" w:rsidRDefault="003F0F7B" w:rsidP="003F0F7B">
            <w:pPr>
              <w:spacing w:after="0" w:line="240" w:lineRule="auto"/>
              <w:rPr>
                <w:rFonts w:ascii="Aptos Narrow" w:eastAsia="Times New Roman" w:hAnsi="Aptos Narrow" w:cs="Times New Roman"/>
                <w:color w:val="000000"/>
                <w:lang w:eastAsia="en-ZA"/>
              </w:rPr>
            </w:pPr>
            <w:r w:rsidRPr="003F0F7B">
              <w:rPr>
                <w:rFonts w:ascii="Aptos Narrow" w:eastAsia="Times New Roman" w:hAnsi="Aptos Narrow" w:cs="Times New Roman"/>
                <w:color w:val="000000"/>
                <w:lang w:eastAsia="en-ZA"/>
              </w:rPr>
              <w:t> </w:t>
            </w:r>
          </w:p>
        </w:tc>
        <w:tc>
          <w:tcPr>
            <w:tcW w:w="2391" w:type="dxa"/>
            <w:tcBorders>
              <w:top w:val="nil"/>
              <w:left w:val="nil"/>
              <w:bottom w:val="single" w:sz="8" w:space="0" w:color="auto"/>
              <w:right w:val="single" w:sz="8" w:space="0" w:color="auto"/>
            </w:tcBorders>
            <w:shd w:val="clear" w:color="000000" w:fill="BFBFBF"/>
            <w:noWrap/>
            <w:vAlign w:val="bottom"/>
            <w:hideMark/>
          </w:tcPr>
          <w:p w14:paraId="173517DC" w14:textId="77777777" w:rsidR="003F0F7B" w:rsidRPr="003F0F7B" w:rsidRDefault="003F0F7B" w:rsidP="003F0F7B">
            <w:pPr>
              <w:spacing w:after="0" w:line="240" w:lineRule="auto"/>
              <w:rPr>
                <w:rFonts w:ascii="Aptos Narrow" w:eastAsia="Times New Roman" w:hAnsi="Aptos Narrow" w:cs="Times New Roman"/>
                <w:color w:val="000000"/>
                <w:lang w:eastAsia="en-ZA"/>
              </w:rPr>
            </w:pPr>
            <w:r w:rsidRPr="003F0F7B">
              <w:rPr>
                <w:rFonts w:ascii="Aptos Narrow" w:eastAsia="Times New Roman" w:hAnsi="Aptos Narrow" w:cs="Times New Roman"/>
                <w:color w:val="000000"/>
                <w:lang w:eastAsia="en-ZA"/>
              </w:rPr>
              <w:t> </w:t>
            </w:r>
          </w:p>
        </w:tc>
      </w:tr>
      <w:tr w:rsidR="003F0F7B" w:rsidRPr="003F0F7B" w14:paraId="17529764" w14:textId="77777777" w:rsidTr="003F0F7B">
        <w:trPr>
          <w:trHeight w:val="345"/>
        </w:trPr>
        <w:tc>
          <w:tcPr>
            <w:tcW w:w="3109" w:type="dxa"/>
            <w:tcBorders>
              <w:top w:val="nil"/>
              <w:left w:val="single" w:sz="8" w:space="0" w:color="auto"/>
              <w:bottom w:val="nil"/>
              <w:right w:val="nil"/>
            </w:tcBorders>
            <w:shd w:val="clear" w:color="auto" w:fill="auto"/>
            <w:noWrap/>
            <w:vAlign w:val="bottom"/>
            <w:hideMark/>
          </w:tcPr>
          <w:p w14:paraId="5526EF94" w14:textId="77777777" w:rsidR="003F0F7B" w:rsidRPr="003F0F7B" w:rsidRDefault="003F0F7B" w:rsidP="003F0F7B">
            <w:pPr>
              <w:spacing w:after="0" w:line="240" w:lineRule="auto"/>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Travel cost</w:t>
            </w:r>
          </w:p>
        </w:tc>
        <w:tc>
          <w:tcPr>
            <w:tcW w:w="992" w:type="dxa"/>
            <w:tcBorders>
              <w:top w:val="nil"/>
              <w:left w:val="nil"/>
              <w:bottom w:val="nil"/>
              <w:right w:val="nil"/>
            </w:tcBorders>
            <w:shd w:val="clear" w:color="auto" w:fill="auto"/>
            <w:noWrap/>
            <w:vAlign w:val="bottom"/>
            <w:hideMark/>
          </w:tcPr>
          <w:p w14:paraId="51C1F4D4" w14:textId="77777777" w:rsidR="003F0F7B" w:rsidRPr="003F0F7B" w:rsidRDefault="003F0F7B" w:rsidP="003F0F7B">
            <w:pPr>
              <w:spacing w:after="0" w:line="240" w:lineRule="auto"/>
              <w:rPr>
                <w:rFonts w:ascii="Aptos Narrow" w:eastAsia="Times New Roman" w:hAnsi="Aptos Narrow" w:cs="Times New Roman"/>
                <w:color w:val="000000"/>
                <w:lang w:eastAsia="en-ZA"/>
              </w:rPr>
            </w:pPr>
            <w:r w:rsidRPr="003F0F7B">
              <w:rPr>
                <w:rFonts w:ascii="Aptos Narrow" w:eastAsia="Times New Roman" w:hAnsi="Aptos Narrow" w:cs="Times New Roman"/>
                <w:color w:val="000000"/>
                <w:lang w:eastAsia="en-ZA"/>
              </w:rPr>
              <w:t> </w:t>
            </w:r>
          </w:p>
        </w:tc>
        <w:tc>
          <w:tcPr>
            <w:tcW w:w="1662" w:type="dxa"/>
            <w:tcBorders>
              <w:top w:val="nil"/>
              <w:left w:val="nil"/>
              <w:bottom w:val="nil"/>
              <w:right w:val="nil"/>
            </w:tcBorders>
            <w:shd w:val="clear" w:color="auto" w:fill="auto"/>
            <w:noWrap/>
            <w:vAlign w:val="bottom"/>
            <w:hideMark/>
          </w:tcPr>
          <w:p w14:paraId="18DA50B8" w14:textId="77777777" w:rsidR="003F0F7B" w:rsidRPr="003F0F7B" w:rsidRDefault="003F0F7B" w:rsidP="003F0F7B">
            <w:pPr>
              <w:spacing w:after="0" w:line="240" w:lineRule="auto"/>
              <w:rPr>
                <w:rFonts w:ascii="Aptos Narrow" w:eastAsia="Times New Roman" w:hAnsi="Aptos Narrow" w:cs="Times New Roman"/>
                <w:color w:val="000000"/>
                <w:lang w:eastAsia="en-ZA"/>
              </w:rPr>
            </w:pPr>
            <w:r w:rsidRPr="003F0F7B">
              <w:rPr>
                <w:rFonts w:ascii="Aptos Narrow" w:eastAsia="Times New Roman" w:hAnsi="Aptos Narrow" w:cs="Times New Roman"/>
                <w:color w:val="000000"/>
                <w:lang w:eastAsia="en-ZA"/>
              </w:rPr>
              <w:t> </w:t>
            </w:r>
          </w:p>
        </w:tc>
        <w:tc>
          <w:tcPr>
            <w:tcW w:w="2292" w:type="dxa"/>
            <w:tcBorders>
              <w:top w:val="nil"/>
              <w:left w:val="nil"/>
              <w:bottom w:val="nil"/>
              <w:right w:val="nil"/>
            </w:tcBorders>
            <w:shd w:val="clear" w:color="auto" w:fill="auto"/>
            <w:noWrap/>
            <w:vAlign w:val="bottom"/>
            <w:hideMark/>
          </w:tcPr>
          <w:p w14:paraId="0A57654F" w14:textId="77777777" w:rsidR="003F0F7B" w:rsidRPr="003F0F7B" w:rsidRDefault="003F0F7B" w:rsidP="003F0F7B">
            <w:pPr>
              <w:spacing w:after="0" w:line="240" w:lineRule="auto"/>
              <w:rPr>
                <w:rFonts w:ascii="Aptos Narrow" w:eastAsia="Times New Roman" w:hAnsi="Aptos Narrow" w:cs="Times New Roman"/>
                <w:color w:val="000000"/>
                <w:lang w:eastAsia="en-ZA"/>
              </w:rPr>
            </w:pPr>
            <w:r w:rsidRPr="003F0F7B">
              <w:rPr>
                <w:rFonts w:ascii="Aptos Narrow" w:eastAsia="Times New Roman" w:hAnsi="Aptos Narrow" w:cs="Times New Roman"/>
                <w:color w:val="000000"/>
                <w:lang w:eastAsia="en-ZA"/>
              </w:rPr>
              <w:t> </w:t>
            </w:r>
          </w:p>
        </w:tc>
        <w:tc>
          <w:tcPr>
            <w:tcW w:w="2391" w:type="dxa"/>
            <w:tcBorders>
              <w:top w:val="nil"/>
              <w:left w:val="single" w:sz="4" w:space="0" w:color="auto"/>
              <w:bottom w:val="nil"/>
              <w:right w:val="single" w:sz="8" w:space="0" w:color="auto"/>
            </w:tcBorders>
            <w:shd w:val="clear" w:color="auto" w:fill="auto"/>
            <w:noWrap/>
            <w:vAlign w:val="bottom"/>
            <w:hideMark/>
          </w:tcPr>
          <w:p w14:paraId="55D63F98" w14:textId="3C824E22" w:rsidR="003F0F7B" w:rsidRPr="003F0F7B" w:rsidRDefault="003F0F7B" w:rsidP="003F0F7B">
            <w:pPr>
              <w:spacing w:after="0" w:line="240" w:lineRule="auto"/>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 xml:space="preserve"> R               2 340,00 </w:t>
            </w:r>
          </w:p>
        </w:tc>
      </w:tr>
      <w:tr w:rsidR="003F0F7B" w:rsidRPr="003F0F7B" w14:paraId="18E2C590" w14:textId="77777777" w:rsidTr="003F0F7B">
        <w:trPr>
          <w:trHeight w:val="345"/>
        </w:trPr>
        <w:tc>
          <w:tcPr>
            <w:tcW w:w="3109" w:type="dxa"/>
            <w:tcBorders>
              <w:top w:val="nil"/>
              <w:left w:val="single" w:sz="8" w:space="0" w:color="auto"/>
              <w:bottom w:val="nil"/>
              <w:right w:val="nil"/>
            </w:tcBorders>
            <w:shd w:val="clear" w:color="auto" w:fill="auto"/>
            <w:noWrap/>
            <w:vAlign w:val="bottom"/>
            <w:hideMark/>
          </w:tcPr>
          <w:p w14:paraId="5686A3C1" w14:textId="77777777" w:rsidR="003F0F7B" w:rsidRPr="003F0F7B" w:rsidRDefault="003F0F7B" w:rsidP="003F0F7B">
            <w:pPr>
              <w:spacing w:after="0" w:line="240" w:lineRule="auto"/>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Travel time</w:t>
            </w:r>
          </w:p>
        </w:tc>
        <w:tc>
          <w:tcPr>
            <w:tcW w:w="992" w:type="dxa"/>
            <w:tcBorders>
              <w:top w:val="nil"/>
              <w:left w:val="nil"/>
              <w:bottom w:val="nil"/>
              <w:right w:val="nil"/>
            </w:tcBorders>
            <w:shd w:val="clear" w:color="auto" w:fill="auto"/>
            <w:noWrap/>
            <w:vAlign w:val="bottom"/>
            <w:hideMark/>
          </w:tcPr>
          <w:p w14:paraId="06450772" w14:textId="77777777" w:rsidR="003F0F7B" w:rsidRPr="003F0F7B" w:rsidRDefault="003F0F7B" w:rsidP="003F0F7B">
            <w:pPr>
              <w:spacing w:after="0" w:line="240" w:lineRule="auto"/>
              <w:rPr>
                <w:rFonts w:ascii="Century Gothic" w:eastAsia="Times New Roman" w:hAnsi="Century Gothic" w:cs="Times New Roman"/>
                <w:color w:val="000000"/>
                <w:sz w:val="24"/>
                <w:szCs w:val="24"/>
                <w:lang w:eastAsia="en-ZA"/>
              </w:rPr>
            </w:pPr>
          </w:p>
        </w:tc>
        <w:tc>
          <w:tcPr>
            <w:tcW w:w="1662" w:type="dxa"/>
            <w:tcBorders>
              <w:top w:val="nil"/>
              <w:left w:val="nil"/>
              <w:bottom w:val="nil"/>
              <w:right w:val="nil"/>
            </w:tcBorders>
            <w:shd w:val="clear" w:color="auto" w:fill="auto"/>
            <w:noWrap/>
            <w:vAlign w:val="bottom"/>
            <w:hideMark/>
          </w:tcPr>
          <w:p w14:paraId="213B5C36" w14:textId="77777777" w:rsidR="003F0F7B" w:rsidRPr="003F0F7B" w:rsidRDefault="003F0F7B" w:rsidP="003F0F7B">
            <w:pPr>
              <w:spacing w:after="0" w:line="240" w:lineRule="auto"/>
              <w:rPr>
                <w:rFonts w:ascii="Times New Roman" w:eastAsia="Times New Roman" w:hAnsi="Times New Roman" w:cs="Times New Roman"/>
                <w:sz w:val="20"/>
                <w:szCs w:val="20"/>
                <w:lang w:eastAsia="en-ZA"/>
              </w:rPr>
            </w:pPr>
          </w:p>
        </w:tc>
        <w:tc>
          <w:tcPr>
            <w:tcW w:w="2292" w:type="dxa"/>
            <w:tcBorders>
              <w:top w:val="nil"/>
              <w:left w:val="nil"/>
              <w:bottom w:val="nil"/>
              <w:right w:val="nil"/>
            </w:tcBorders>
            <w:shd w:val="clear" w:color="auto" w:fill="auto"/>
            <w:noWrap/>
            <w:vAlign w:val="bottom"/>
            <w:hideMark/>
          </w:tcPr>
          <w:p w14:paraId="7D4D3524" w14:textId="77777777" w:rsidR="003F0F7B" w:rsidRPr="003F0F7B" w:rsidRDefault="003F0F7B" w:rsidP="003F0F7B">
            <w:pPr>
              <w:spacing w:after="0" w:line="240" w:lineRule="auto"/>
              <w:rPr>
                <w:rFonts w:ascii="Times New Roman" w:eastAsia="Times New Roman" w:hAnsi="Times New Roman" w:cs="Times New Roman"/>
                <w:sz w:val="20"/>
                <w:szCs w:val="20"/>
                <w:lang w:eastAsia="en-ZA"/>
              </w:rPr>
            </w:pPr>
          </w:p>
        </w:tc>
        <w:tc>
          <w:tcPr>
            <w:tcW w:w="2391" w:type="dxa"/>
            <w:tcBorders>
              <w:top w:val="nil"/>
              <w:left w:val="single" w:sz="4" w:space="0" w:color="auto"/>
              <w:bottom w:val="nil"/>
              <w:right w:val="single" w:sz="8" w:space="0" w:color="auto"/>
            </w:tcBorders>
            <w:shd w:val="clear" w:color="auto" w:fill="auto"/>
            <w:noWrap/>
            <w:vAlign w:val="bottom"/>
            <w:hideMark/>
          </w:tcPr>
          <w:p w14:paraId="15FCA8C2" w14:textId="6DFC500E" w:rsidR="003F0F7B" w:rsidRPr="003F0F7B" w:rsidRDefault="003F0F7B" w:rsidP="003F0F7B">
            <w:pPr>
              <w:spacing w:after="0" w:line="240" w:lineRule="auto"/>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 xml:space="preserve"> R               4 373,60 </w:t>
            </w:r>
          </w:p>
        </w:tc>
      </w:tr>
      <w:tr w:rsidR="003F0F7B" w:rsidRPr="003F0F7B" w14:paraId="7A273AF1" w14:textId="77777777" w:rsidTr="003F0F7B">
        <w:trPr>
          <w:trHeight w:val="360"/>
        </w:trPr>
        <w:tc>
          <w:tcPr>
            <w:tcW w:w="3109" w:type="dxa"/>
            <w:tcBorders>
              <w:top w:val="nil"/>
              <w:left w:val="single" w:sz="8" w:space="0" w:color="auto"/>
              <w:bottom w:val="single" w:sz="8" w:space="0" w:color="auto"/>
              <w:right w:val="nil"/>
            </w:tcBorders>
            <w:shd w:val="clear" w:color="auto" w:fill="auto"/>
            <w:noWrap/>
            <w:vAlign w:val="bottom"/>
            <w:hideMark/>
          </w:tcPr>
          <w:p w14:paraId="4EC1E9CC" w14:textId="77777777" w:rsidR="003F0F7B" w:rsidRPr="003F0F7B" w:rsidRDefault="003F0F7B" w:rsidP="003F0F7B">
            <w:pPr>
              <w:spacing w:after="0" w:line="240" w:lineRule="auto"/>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Printing (Addendum A)</w:t>
            </w:r>
          </w:p>
        </w:tc>
        <w:tc>
          <w:tcPr>
            <w:tcW w:w="992" w:type="dxa"/>
            <w:tcBorders>
              <w:top w:val="nil"/>
              <w:left w:val="nil"/>
              <w:bottom w:val="single" w:sz="8" w:space="0" w:color="auto"/>
              <w:right w:val="nil"/>
            </w:tcBorders>
            <w:shd w:val="clear" w:color="auto" w:fill="auto"/>
            <w:noWrap/>
            <w:vAlign w:val="bottom"/>
            <w:hideMark/>
          </w:tcPr>
          <w:p w14:paraId="003311B4" w14:textId="77777777" w:rsidR="003F0F7B" w:rsidRPr="003F0F7B" w:rsidRDefault="003F0F7B" w:rsidP="003F0F7B">
            <w:pPr>
              <w:spacing w:after="0" w:line="240" w:lineRule="auto"/>
              <w:rPr>
                <w:rFonts w:ascii="Aptos Narrow" w:eastAsia="Times New Roman" w:hAnsi="Aptos Narrow" w:cs="Times New Roman"/>
                <w:color w:val="000000"/>
                <w:lang w:eastAsia="en-ZA"/>
              </w:rPr>
            </w:pPr>
            <w:r w:rsidRPr="003F0F7B">
              <w:rPr>
                <w:rFonts w:ascii="Aptos Narrow" w:eastAsia="Times New Roman" w:hAnsi="Aptos Narrow" w:cs="Times New Roman"/>
                <w:color w:val="000000"/>
                <w:lang w:eastAsia="en-ZA"/>
              </w:rPr>
              <w:t> </w:t>
            </w:r>
          </w:p>
        </w:tc>
        <w:tc>
          <w:tcPr>
            <w:tcW w:w="1662" w:type="dxa"/>
            <w:tcBorders>
              <w:top w:val="nil"/>
              <w:left w:val="nil"/>
              <w:bottom w:val="single" w:sz="8" w:space="0" w:color="auto"/>
              <w:right w:val="nil"/>
            </w:tcBorders>
            <w:shd w:val="clear" w:color="auto" w:fill="auto"/>
            <w:noWrap/>
            <w:vAlign w:val="bottom"/>
            <w:hideMark/>
          </w:tcPr>
          <w:p w14:paraId="423ACAA8" w14:textId="77777777" w:rsidR="003F0F7B" w:rsidRPr="003F0F7B" w:rsidRDefault="003F0F7B" w:rsidP="003F0F7B">
            <w:pPr>
              <w:spacing w:after="0" w:line="240" w:lineRule="auto"/>
              <w:rPr>
                <w:rFonts w:ascii="Aptos Narrow" w:eastAsia="Times New Roman" w:hAnsi="Aptos Narrow" w:cs="Times New Roman"/>
                <w:color w:val="000000"/>
                <w:lang w:eastAsia="en-ZA"/>
              </w:rPr>
            </w:pPr>
            <w:r w:rsidRPr="003F0F7B">
              <w:rPr>
                <w:rFonts w:ascii="Aptos Narrow" w:eastAsia="Times New Roman" w:hAnsi="Aptos Narrow" w:cs="Times New Roman"/>
                <w:color w:val="000000"/>
                <w:lang w:eastAsia="en-ZA"/>
              </w:rPr>
              <w:t> </w:t>
            </w:r>
          </w:p>
        </w:tc>
        <w:tc>
          <w:tcPr>
            <w:tcW w:w="2292" w:type="dxa"/>
            <w:tcBorders>
              <w:top w:val="nil"/>
              <w:left w:val="nil"/>
              <w:bottom w:val="single" w:sz="8" w:space="0" w:color="auto"/>
              <w:right w:val="nil"/>
            </w:tcBorders>
            <w:shd w:val="clear" w:color="auto" w:fill="auto"/>
            <w:noWrap/>
            <w:vAlign w:val="bottom"/>
            <w:hideMark/>
          </w:tcPr>
          <w:p w14:paraId="647D6593" w14:textId="77777777" w:rsidR="003F0F7B" w:rsidRPr="003F0F7B" w:rsidRDefault="003F0F7B" w:rsidP="003F0F7B">
            <w:pPr>
              <w:spacing w:after="0" w:line="240" w:lineRule="auto"/>
              <w:rPr>
                <w:rFonts w:ascii="Aptos Narrow" w:eastAsia="Times New Roman" w:hAnsi="Aptos Narrow" w:cs="Times New Roman"/>
                <w:color w:val="000000"/>
                <w:lang w:eastAsia="en-ZA"/>
              </w:rPr>
            </w:pPr>
            <w:r w:rsidRPr="003F0F7B">
              <w:rPr>
                <w:rFonts w:ascii="Aptos Narrow" w:eastAsia="Times New Roman" w:hAnsi="Aptos Narrow" w:cs="Times New Roman"/>
                <w:color w:val="000000"/>
                <w:lang w:eastAsia="en-ZA"/>
              </w:rPr>
              <w:t> </w:t>
            </w:r>
          </w:p>
        </w:tc>
        <w:tc>
          <w:tcPr>
            <w:tcW w:w="2391" w:type="dxa"/>
            <w:tcBorders>
              <w:top w:val="nil"/>
              <w:left w:val="single" w:sz="4" w:space="0" w:color="auto"/>
              <w:bottom w:val="single" w:sz="8" w:space="0" w:color="auto"/>
              <w:right w:val="single" w:sz="8" w:space="0" w:color="auto"/>
            </w:tcBorders>
            <w:shd w:val="clear" w:color="auto" w:fill="auto"/>
            <w:noWrap/>
            <w:vAlign w:val="bottom"/>
            <w:hideMark/>
          </w:tcPr>
          <w:p w14:paraId="39AE98C3" w14:textId="7EA5D6F0" w:rsidR="003F0F7B" w:rsidRPr="003F0F7B" w:rsidRDefault="003F0F7B" w:rsidP="003F0F7B">
            <w:pPr>
              <w:spacing w:after="0" w:line="240" w:lineRule="auto"/>
              <w:rPr>
                <w:rFonts w:ascii="Century Gothic" w:eastAsia="Times New Roman" w:hAnsi="Century Gothic" w:cs="Times New Roman"/>
                <w:color w:val="000000"/>
                <w:sz w:val="24"/>
                <w:szCs w:val="24"/>
                <w:lang w:eastAsia="en-ZA"/>
              </w:rPr>
            </w:pPr>
            <w:r w:rsidRPr="003F0F7B">
              <w:rPr>
                <w:rFonts w:ascii="Century Gothic" w:eastAsia="Times New Roman" w:hAnsi="Century Gothic" w:cs="Times New Roman"/>
                <w:color w:val="000000"/>
                <w:sz w:val="24"/>
                <w:szCs w:val="24"/>
                <w:lang w:eastAsia="en-ZA"/>
              </w:rPr>
              <w:t xml:space="preserve"> R               6 030,50 </w:t>
            </w:r>
          </w:p>
        </w:tc>
      </w:tr>
      <w:tr w:rsidR="003F0F7B" w:rsidRPr="003F0F7B" w14:paraId="5AF4FDD0" w14:textId="77777777" w:rsidTr="003F0F7B">
        <w:trPr>
          <w:trHeight w:val="375"/>
        </w:trPr>
        <w:tc>
          <w:tcPr>
            <w:tcW w:w="3109" w:type="dxa"/>
            <w:tcBorders>
              <w:top w:val="nil"/>
              <w:left w:val="nil"/>
              <w:bottom w:val="nil"/>
              <w:right w:val="nil"/>
            </w:tcBorders>
            <w:shd w:val="clear" w:color="auto" w:fill="auto"/>
            <w:noWrap/>
            <w:vAlign w:val="bottom"/>
            <w:hideMark/>
          </w:tcPr>
          <w:p w14:paraId="4E0D220A" w14:textId="77777777" w:rsidR="003F0F7B" w:rsidRPr="003F0F7B" w:rsidRDefault="003F0F7B" w:rsidP="003F0F7B">
            <w:pPr>
              <w:spacing w:after="0" w:line="240" w:lineRule="auto"/>
              <w:rPr>
                <w:rFonts w:ascii="Century Gothic" w:eastAsia="Times New Roman" w:hAnsi="Century Gothic" w:cs="Times New Roman"/>
                <w:color w:val="000000"/>
                <w:sz w:val="24"/>
                <w:szCs w:val="24"/>
                <w:lang w:eastAsia="en-ZA"/>
              </w:rPr>
            </w:pPr>
          </w:p>
        </w:tc>
        <w:tc>
          <w:tcPr>
            <w:tcW w:w="992" w:type="dxa"/>
            <w:tcBorders>
              <w:top w:val="nil"/>
              <w:left w:val="nil"/>
              <w:bottom w:val="nil"/>
              <w:right w:val="nil"/>
            </w:tcBorders>
            <w:shd w:val="clear" w:color="auto" w:fill="auto"/>
            <w:noWrap/>
            <w:vAlign w:val="bottom"/>
            <w:hideMark/>
          </w:tcPr>
          <w:p w14:paraId="68DFC873" w14:textId="77777777" w:rsidR="003F0F7B" w:rsidRPr="003F0F7B" w:rsidRDefault="003F0F7B" w:rsidP="003F0F7B">
            <w:pPr>
              <w:spacing w:after="0" w:line="240" w:lineRule="auto"/>
              <w:rPr>
                <w:rFonts w:ascii="Times New Roman" w:eastAsia="Times New Roman" w:hAnsi="Times New Roman" w:cs="Times New Roman"/>
                <w:sz w:val="20"/>
                <w:szCs w:val="20"/>
                <w:lang w:eastAsia="en-ZA"/>
              </w:rPr>
            </w:pPr>
          </w:p>
        </w:tc>
        <w:tc>
          <w:tcPr>
            <w:tcW w:w="3954" w:type="dxa"/>
            <w:gridSpan w:val="2"/>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6C19D66A" w14:textId="62B79611" w:rsidR="003F0F7B" w:rsidRPr="003F0F7B" w:rsidRDefault="003F0F7B" w:rsidP="003F0F7B">
            <w:pPr>
              <w:spacing w:after="0" w:line="240" w:lineRule="auto"/>
              <w:jc w:val="right"/>
              <w:rPr>
                <w:rFonts w:ascii="Century Gothic" w:eastAsia="Times New Roman" w:hAnsi="Century Gothic" w:cs="Times New Roman"/>
                <w:b/>
                <w:bCs/>
                <w:sz w:val="24"/>
                <w:szCs w:val="24"/>
                <w:lang w:eastAsia="en-ZA"/>
              </w:rPr>
            </w:pPr>
            <w:r w:rsidRPr="003F0F7B">
              <w:rPr>
                <w:rFonts w:ascii="Century Gothic" w:eastAsia="Times New Roman" w:hAnsi="Century Gothic" w:cs="Times New Roman"/>
                <w:b/>
                <w:bCs/>
                <w:sz w:val="24"/>
                <w:szCs w:val="24"/>
                <w:lang w:eastAsia="en-ZA"/>
              </w:rPr>
              <w:t>Total per month (ex</w:t>
            </w:r>
            <w:r>
              <w:rPr>
                <w:rFonts w:ascii="Century Gothic" w:eastAsia="Times New Roman" w:hAnsi="Century Gothic" w:cs="Times New Roman"/>
                <w:b/>
                <w:bCs/>
                <w:sz w:val="24"/>
                <w:szCs w:val="24"/>
                <w:lang w:eastAsia="en-ZA"/>
              </w:rPr>
              <w:t>cl</w:t>
            </w:r>
            <w:r w:rsidRPr="003F0F7B">
              <w:rPr>
                <w:rFonts w:ascii="Century Gothic" w:eastAsia="Times New Roman" w:hAnsi="Century Gothic" w:cs="Times New Roman"/>
                <w:b/>
                <w:bCs/>
                <w:sz w:val="24"/>
                <w:szCs w:val="24"/>
                <w:lang w:eastAsia="en-ZA"/>
              </w:rPr>
              <w:t>.</w:t>
            </w:r>
            <w:r>
              <w:rPr>
                <w:rFonts w:ascii="Century Gothic" w:eastAsia="Times New Roman" w:hAnsi="Century Gothic" w:cs="Times New Roman"/>
                <w:b/>
                <w:bCs/>
                <w:sz w:val="24"/>
                <w:szCs w:val="24"/>
                <w:lang w:eastAsia="en-ZA"/>
              </w:rPr>
              <w:t xml:space="preserve"> </w:t>
            </w:r>
            <w:r w:rsidRPr="003F0F7B">
              <w:rPr>
                <w:rFonts w:ascii="Century Gothic" w:eastAsia="Times New Roman" w:hAnsi="Century Gothic" w:cs="Times New Roman"/>
                <w:b/>
                <w:bCs/>
                <w:sz w:val="24"/>
                <w:szCs w:val="24"/>
                <w:lang w:eastAsia="en-ZA"/>
              </w:rPr>
              <w:t>VAT)</w:t>
            </w:r>
          </w:p>
        </w:tc>
        <w:tc>
          <w:tcPr>
            <w:tcW w:w="2391" w:type="dxa"/>
            <w:tcBorders>
              <w:top w:val="nil"/>
              <w:left w:val="nil"/>
              <w:bottom w:val="single" w:sz="8" w:space="0" w:color="auto"/>
              <w:right w:val="single" w:sz="8" w:space="0" w:color="auto"/>
            </w:tcBorders>
            <w:shd w:val="clear" w:color="000000" w:fill="616D39"/>
            <w:noWrap/>
            <w:vAlign w:val="bottom"/>
            <w:hideMark/>
          </w:tcPr>
          <w:p w14:paraId="36439D44" w14:textId="77777777" w:rsidR="003F0F7B" w:rsidRPr="003F0F7B" w:rsidRDefault="003F0F7B" w:rsidP="003F0F7B">
            <w:pPr>
              <w:spacing w:after="0" w:line="240" w:lineRule="auto"/>
              <w:rPr>
                <w:rFonts w:ascii="Century Gothic" w:eastAsia="Times New Roman" w:hAnsi="Century Gothic" w:cs="Times New Roman"/>
                <w:b/>
                <w:bCs/>
                <w:sz w:val="28"/>
                <w:szCs w:val="28"/>
                <w:lang w:eastAsia="en-ZA"/>
              </w:rPr>
            </w:pPr>
            <w:r w:rsidRPr="003F0F7B">
              <w:rPr>
                <w:rFonts w:ascii="Century Gothic" w:eastAsia="Times New Roman" w:hAnsi="Century Gothic" w:cs="Times New Roman"/>
                <w:b/>
                <w:bCs/>
                <w:sz w:val="28"/>
                <w:szCs w:val="28"/>
                <w:lang w:eastAsia="en-ZA"/>
              </w:rPr>
              <w:t xml:space="preserve"> R        91 497,33 </w:t>
            </w:r>
          </w:p>
        </w:tc>
      </w:tr>
    </w:tbl>
    <w:p w14:paraId="51EB5379" w14:textId="77777777" w:rsidR="0040717D" w:rsidRDefault="0040717D" w:rsidP="00C916EF">
      <w:pPr>
        <w:spacing w:after="200" w:line="240" w:lineRule="auto"/>
        <w:rPr>
          <w:rFonts w:ascii="Century Gothic" w:hAnsi="Century Gothic"/>
          <w:sz w:val="16"/>
          <w:szCs w:val="16"/>
          <w:u w:val="single"/>
        </w:rPr>
      </w:pPr>
    </w:p>
    <w:p w14:paraId="424C6FDD" w14:textId="244AD737" w:rsidR="002B3D9A" w:rsidRDefault="002B3D9A" w:rsidP="002B3D9A">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PAYMENT TERMS:</w:t>
      </w:r>
    </w:p>
    <w:p w14:paraId="64C67FBF" w14:textId="77777777" w:rsidR="008534CA" w:rsidRPr="008534CA" w:rsidRDefault="008534CA" w:rsidP="002B3D9A">
      <w:pPr>
        <w:tabs>
          <w:tab w:val="left" w:pos="1741"/>
        </w:tabs>
        <w:rPr>
          <w:rFonts w:ascii="Century Gothic" w:hAnsi="Century Gothic"/>
          <w:color w:val="A17C01"/>
          <w:sz w:val="2"/>
          <w:szCs w:val="2"/>
        </w:rPr>
      </w:pPr>
    </w:p>
    <w:p w14:paraId="10465872" w14:textId="13C79A4A" w:rsidR="00D1086C" w:rsidRPr="00FC6730" w:rsidRDefault="00D605AA" w:rsidP="006E406C">
      <w:pPr>
        <w:pStyle w:val="ListParagraph"/>
        <w:numPr>
          <w:ilvl w:val="0"/>
          <w:numId w:val="2"/>
        </w:numPr>
        <w:rPr>
          <w:rFonts w:ascii="Century Gothic" w:hAnsi="Century Gothic" w:cs="Arial"/>
          <w:b/>
          <w:sz w:val="24"/>
          <w:szCs w:val="24"/>
          <w:u w:val="single"/>
        </w:rPr>
      </w:pPr>
      <w:r w:rsidRPr="00FC6730">
        <w:rPr>
          <w:rFonts w:ascii="Century Gothic" w:hAnsi="Century Gothic" w:cs="Arial"/>
          <w:b/>
          <w:sz w:val="24"/>
          <w:szCs w:val="24"/>
          <w:u w:val="single"/>
        </w:rPr>
        <w:t>Month</w:t>
      </w:r>
      <w:r w:rsidR="00D1086C" w:rsidRPr="00FC6730">
        <w:rPr>
          <w:rFonts w:ascii="Century Gothic" w:hAnsi="Century Gothic" w:cs="Arial"/>
          <w:b/>
          <w:sz w:val="24"/>
          <w:szCs w:val="24"/>
          <w:u w:val="single"/>
        </w:rPr>
        <w:t xml:space="preserve"> 1:</w:t>
      </w:r>
      <w:r w:rsidR="008534CA" w:rsidRPr="00FC6730">
        <w:rPr>
          <w:rFonts w:ascii="Century Gothic" w:hAnsi="Century Gothic" w:cs="Arial"/>
          <w:b/>
          <w:sz w:val="24"/>
          <w:szCs w:val="24"/>
          <w:u w:val="single"/>
        </w:rPr>
        <w:tab/>
      </w:r>
      <w:r w:rsidR="008534CA" w:rsidRPr="00FC6730">
        <w:rPr>
          <w:rFonts w:ascii="Century Gothic" w:hAnsi="Century Gothic" w:cs="Arial"/>
          <w:b/>
          <w:sz w:val="24"/>
          <w:szCs w:val="24"/>
          <w:u w:val="single"/>
        </w:rPr>
        <w:tab/>
      </w:r>
      <w:r w:rsidR="008534CA" w:rsidRPr="00FC6730">
        <w:rPr>
          <w:rFonts w:ascii="Century Gothic" w:hAnsi="Century Gothic" w:cs="Arial"/>
          <w:b/>
          <w:sz w:val="24"/>
          <w:szCs w:val="24"/>
          <w:u w:val="single"/>
        </w:rPr>
        <w:tab/>
      </w:r>
      <w:r w:rsidR="008534CA" w:rsidRPr="00FC6730">
        <w:rPr>
          <w:rFonts w:ascii="Century Gothic" w:hAnsi="Century Gothic" w:cs="Arial"/>
          <w:b/>
          <w:sz w:val="24"/>
          <w:szCs w:val="24"/>
          <w:u w:val="single"/>
        </w:rPr>
        <w:tab/>
      </w:r>
      <w:r w:rsidR="008534CA" w:rsidRPr="00FC6730">
        <w:rPr>
          <w:rFonts w:ascii="Century Gothic" w:hAnsi="Century Gothic" w:cs="Arial"/>
          <w:b/>
          <w:sz w:val="24"/>
          <w:szCs w:val="24"/>
          <w:u w:val="single"/>
        </w:rPr>
        <w:tab/>
      </w:r>
      <w:r w:rsidR="008534CA" w:rsidRPr="00FC6730">
        <w:rPr>
          <w:rFonts w:ascii="Century Gothic" w:hAnsi="Century Gothic" w:cs="Arial"/>
          <w:b/>
          <w:sz w:val="24"/>
          <w:szCs w:val="24"/>
          <w:u w:val="single"/>
        </w:rPr>
        <w:tab/>
      </w:r>
      <w:r w:rsidR="008534CA" w:rsidRPr="00FC6730">
        <w:rPr>
          <w:rFonts w:ascii="Century Gothic" w:hAnsi="Century Gothic" w:cs="Arial"/>
          <w:b/>
          <w:sz w:val="24"/>
          <w:szCs w:val="24"/>
          <w:u w:val="single"/>
        </w:rPr>
        <w:tab/>
      </w:r>
      <w:r w:rsidR="008534CA" w:rsidRPr="00FC6730">
        <w:rPr>
          <w:rFonts w:ascii="Century Gothic" w:hAnsi="Century Gothic" w:cs="Arial"/>
          <w:b/>
          <w:sz w:val="24"/>
          <w:szCs w:val="24"/>
          <w:u w:val="single"/>
        </w:rPr>
        <w:tab/>
      </w:r>
      <w:r w:rsidR="008534CA" w:rsidRPr="00FC6730">
        <w:rPr>
          <w:rFonts w:ascii="Century Gothic" w:hAnsi="Century Gothic" w:cs="Arial"/>
          <w:b/>
          <w:sz w:val="24"/>
          <w:szCs w:val="24"/>
          <w:u w:val="single"/>
        </w:rPr>
        <w:tab/>
      </w:r>
      <w:r w:rsidR="008534CA" w:rsidRPr="00FC6730">
        <w:rPr>
          <w:rFonts w:ascii="Century Gothic" w:hAnsi="Century Gothic" w:cs="Arial"/>
          <w:b/>
          <w:sz w:val="24"/>
          <w:szCs w:val="24"/>
          <w:u w:val="single"/>
        </w:rPr>
        <w:tab/>
      </w:r>
      <w:r w:rsidR="008534CA" w:rsidRPr="00FC6730">
        <w:rPr>
          <w:rFonts w:ascii="Century Gothic" w:hAnsi="Century Gothic" w:cs="Arial"/>
          <w:b/>
          <w:u w:val="single"/>
        </w:rPr>
        <w:t xml:space="preserve">R </w:t>
      </w:r>
      <w:r w:rsidR="003F0F7B">
        <w:rPr>
          <w:rFonts w:ascii="Century Gothic" w:hAnsi="Century Gothic" w:cs="Arial"/>
          <w:b/>
          <w:u w:val="single"/>
        </w:rPr>
        <w:t xml:space="preserve">  91 497.33</w:t>
      </w:r>
    </w:p>
    <w:p w14:paraId="4EF16A95" w14:textId="42AE24AB" w:rsidR="000528D7" w:rsidRDefault="00D605AA" w:rsidP="00D1086C">
      <w:pPr>
        <w:pStyle w:val="ListParagraph"/>
        <w:rPr>
          <w:rFonts w:ascii="Century Gothic" w:hAnsi="Century Gothic" w:cs="Arial"/>
          <w:bCs/>
        </w:rPr>
      </w:pPr>
      <w:r>
        <w:rPr>
          <w:rFonts w:ascii="Century Gothic" w:hAnsi="Century Gothic" w:cs="Arial"/>
          <w:bCs/>
        </w:rPr>
        <w:t>Professional Fees</w:t>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t xml:space="preserve">R   </w:t>
      </w:r>
      <w:r w:rsidR="003F0F7B">
        <w:rPr>
          <w:rFonts w:ascii="Century Gothic" w:hAnsi="Century Gothic" w:cs="Arial"/>
          <w:bCs/>
        </w:rPr>
        <w:t>78 753.23</w:t>
      </w:r>
    </w:p>
    <w:p w14:paraId="1235FA84" w14:textId="4500E6CD" w:rsidR="00D605AA" w:rsidRDefault="00150FA4" w:rsidP="00D1086C">
      <w:pPr>
        <w:pStyle w:val="ListParagraph"/>
        <w:rPr>
          <w:rFonts w:ascii="Century Gothic" w:hAnsi="Century Gothic" w:cs="Arial"/>
          <w:bCs/>
        </w:rPr>
      </w:pPr>
      <w:r>
        <w:rPr>
          <w:rFonts w:ascii="Century Gothic" w:hAnsi="Century Gothic" w:cs="Arial"/>
          <w:bCs/>
        </w:rPr>
        <w:t>Disbursements</w:t>
      </w:r>
      <w:r w:rsidR="00D605AA">
        <w:rPr>
          <w:rFonts w:ascii="Century Gothic" w:hAnsi="Century Gothic" w:cs="Arial"/>
          <w:bCs/>
        </w:rPr>
        <w:tab/>
      </w:r>
      <w:r w:rsidR="00D605AA">
        <w:rPr>
          <w:rFonts w:ascii="Century Gothic" w:hAnsi="Century Gothic" w:cs="Arial"/>
          <w:bCs/>
        </w:rPr>
        <w:tab/>
      </w:r>
      <w:r w:rsidR="00D605AA">
        <w:rPr>
          <w:rFonts w:ascii="Century Gothic" w:hAnsi="Century Gothic" w:cs="Arial"/>
          <w:bCs/>
        </w:rPr>
        <w:tab/>
      </w:r>
      <w:r w:rsidR="00D605AA">
        <w:rPr>
          <w:rFonts w:ascii="Century Gothic" w:hAnsi="Century Gothic" w:cs="Arial"/>
          <w:bCs/>
        </w:rPr>
        <w:tab/>
      </w:r>
      <w:r w:rsidR="00D605AA">
        <w:rPr>
          <w:rFonts w:ascii="Century Gothic" w:hAnsi="Century Gothic" w:cs="Arial"/>
          <w:bCs/>
        </w:rPr>
        <w:tab/>
      </w:r>
      <w:r w:rsidR="00D605AA">
        <w:rPr>
          <w:rFonts w:ascii="Century Gothic" w:hAnsi="Century Gothic" w:cs="Arial"/>
          <w:bCs/>
        </w:rPr>
        <w:tab/>
      </w:r>
      <w:r w:rsidR="00D605AA">
        <w:rPr>
          <w:rFonts w:ascii="Century Gothic" w:hAnsi="Century Gothic" w:cs="Arial"/>
          <w:bCs/>
        </w:rPr>
        <w:tab/>
      </w:r>
      <w:r w:rsidR="00D605AA">
        <w:rPr>
          <w:rFonts w:ascii="Century Gothic" w:hAnsi="Century Gothic" w:cs="Arial"/>
          <w:bCs/>
        </w:rPr>
        <w:tab/>
      </w:r>
      <w:r w:rsidR="00D605AA">
        <w:rPr>
          <w:rFonts w:ascii="Century Gothic" w:hAnsi="Century Gothic" w:cs="Arial"/>
          <w:bCs/>
        </w:rPr>
        <w:tab/>
      </w:r>
      <w:r w:rsidR="00FC6730" w:rsidRPr="00FC6730">
        <w:rPr>
          <w:rFonts w:ascii="Century Gothic" w:hAnsi="Century Gothic" w:cs="Arial"/>
          <w:bCs/>
        </w:rPr>
        <w:t>R</w:t>
      </w:r>
      <w:r w:rsidR="00FC6730">
        <w:rPr>
          <w:rFonts w:ascii="Century Gothic" w:hAnsi="Century Gothic" w:cs="Arial"/>
          <w:bCs/>
        </w:rPr>
        <w:t xml:space="preserve">   </w:t>
      </w:r>
      <w:r w:rsidRPr="00150FA4">
        <w:rPr>
          <w:rFonts w:ascii="Century Gothic" w:hAnsi="Century Gothic" w:cs="Arial"/>
          <w:bCs/>
        </w:rPr>
        <w:t>12</w:t>
      </w:r>
      <w:r>
        <w:rPr>
          <w:rFonts w:ascii="Century Gothic" w:hAnsi="Century Gothic" w:cs="Arial"/>
          <w:bCs/>
        </w:rPr>
        <w:t> </w:t>
      </w:r>
      <w:r w:rsidRPr="00150FA4">
        <w:rPr>
          <w:rFonts w:ascii="Century Gothic" w:hAnsi="Century Gothic" w:cs="Arial"/>
          <w:bCs/>
        </w:rPr>
        <w:t>744</w:t>
      </w:r>
      <w:r>
        <w:rPr>
          <w:rFonts w:ascii="Century Gothic" w:hAnsi="Century Gothic" w:cs="Arial"/>
          <w:bCs/>
        </w:rPr>
        <w:t>.</w:t>
      </w:r>
      <w:r w:rsidRPr="00150FA4">
        <w:rPr>
          <w:rFonts w:ascii="Century Gothic" w:hAnsi="Century Gothic" w:cs="Arial"/>
          <w:bCs/>
        </w:rPr>
        <w:t>10</w:t>
      </w:r>
    </w:p>
    <w:p w14:paraId="0DEE728E" w14:textId="77777777" w:rsidR="00D605AA" w:rsidRDefault="00D605AA" w:rsidP="00D1086C">
      <w:pPr>
        <w:pStyle w:val="ListParagraph"/>
        <w:rPr>
          <w:rFonts w:ascii="Century Gothic" w:hAnsi="Century Gothic" w:cs="Arial"/>
          <w:bCs/>
        </w:rPr>
      </w:pPr>
    </w:p>
    <w:p w14:paraId="33CBFFEE" w14:textId="67667E4F" w:rsidR="00150FA4" w:rsidRPr="00FC6730" w:rsidRDefault="00150FA4" w:rsidP="00150FA4">
      <w:pPr>
        <w:pStyle w:val="ListParagraph"/>
        <w:numPr>
          <w:ilvl w:val="0"/>
          <w:numId w:val="2"/>
        </w:numPr>
        <w:rPr>
          <w:rFonts w:ascii="Century Gothic" w:hAnsi="Century Gothic" w:cs="Arial"/>
          <w:b/>
          <w:sz w:val="24"/>
          <w:szCs w:val="24"/>
          <w:u w:val="single"/>
        </w:rPr>
      </w:pPr>
      <w:r w:rsidRPr="00FC6730">
        <w:rPr>
          <w:rFonts w:ascii="Century Gothic" w:hAnsi="Century Gothic" w:cs="Arial"/>
          <w:b/>
          <w:sz w:val="24"/>
          <w:szCs w:val="24"/>
          <w:u w:val="single"/>
        </w:rPr>
        <w:t xml:space="preserve">Month </w:t>
      </w:r>
      <w:r>
        <w:rPr>
          <w:rFonts w:ascii="Century Gothic" w:hAnsi="Century Gothic" w:cs="Arial"/>
          <w:b/>
          <w:sz w:val="24"/>
          <w:szCs w:val="24"/>
          <w:u w:val="single"/>
        </w:rPr>
        <w:t>2</w:t>
      </w:r>
      <w:r w:rsidRPr="00FC6730">
        <w:rPr>
          <w:rFonts w:ascii="Century Gothic" w:hAnsi="Century Gothic" w:cs="Arial"/>
          <w:b/>
          <w:sz w:val="24"/>
          <w:szCs w:val="24"/>
          <w:u w:val="single"/>
        </w:rPr>
        <w:t>:</w:t>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u w:val="single"/>
        </w:rPr>
        <w:t xml:space="preserve">R </w:t>
      </w:r>
      <w:r w:rsidR="003F0F7B">
        <w:rPr>
          <w:rFonts w:ascii="Century Gothic" w:hAnsi="Century Gothic" w:cs="Arial"/>
          <w:b/>
          <w:u w:val="single"/>
        </w:rPr>
        <w:t>91 497.33</w:t>
      </w:r>
    </w:p>
    <w:p w14:paraId="521ECCE4" w14:textId="693DA5B4" w:rsidR="00150FA4" w:rsidRDefault="00150FA4" w:rsidP="00150FA4">
      <w:pPr>
        <w:pStyle w:val="ListParagraph"/>
        <w:rPr>
          <w:rFonts w:ascii="Century Gothic" w:hAnsi="Century Gothic" w:cs="Arial"/>
          <w:bCs/>
        </w:rPr>
      </w:pPr>
      <w:r>
        <w:rPr>
          <w:rFonts w:ascii="Century Gothic" w:hAnsi="Century Gothic" w:cs="Arial"/>
          <w:bCs/>
        </w:rPr>
        <w:t>Professional Fees</w:t>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t xml:space="preserve">R   </w:t>
      </w:r>
      <w:r w:rsidR="003F0F7B">
        <w:rPr>
          <w:rFonts w:ascii="Century Gothic" w:hAnsi="Century Gothic" w:cs="Arial"/>
          <w:bCs/>
        </w:rPr>
        <w:t>78 753.23</w:t>
      </w:r>
    </w:p>
    <w:p w14:paraId="02A73773" w14:textId="6134E34D" w:rsidR="00150FA4" w:rsidRDefault="00150FA4" w:rsidP="00150FA4">
      <w:pPr>
        <w:pStyle w:val="ListParagraph"/>
        <w:rPr>
          <w:rFonts w:ascii="Century Gothic" w:hAnsi="Century Gothic" w:cs="Arial"/>
          <w:bCs/>
        </w:rPr>
      </w:pPr>
      <w:r>
        <w:rPr>
          <w:rFonts w:ascii="Century Gothic" w:hAnsi="Century Gothic" w:cs="Arial"/>
          <w:bCs/>
        </w:rPr>
        <w:t>Disbursements</w:t>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sidRPr="00FC6730">
        <w:rPr>
          <w:rFonts w:ascii="Century Gothic" w:hAnsi="Century Gothic" w:cs="Arial"/>
          <w:bCs/>
        </w:rPr>
        <w:t>R</w:t>
      </w:r>
      <w:r>
        <w:rPr>
          <w:rFonts w:ascii="Century Gothic" w:hAnsi="Century Gothic" w:cs="Arial"/>
          <w:bCs/>
        </w:rPr>
        <w:t xml:space="preserve">   </w:t>
      </w:r>
      <w:r w:rsidRPr="00150FA4">
        <w:rPr>
          <w:rFonts w:ascii="Century Gothic" w:hAnsi="Century Gothic" w:cs="Arial"/>
          <w:bCs/>
        </w:rPr>
        <w:t>12</w:t>
      </w:r>
      <w:r>
        <w:rPr>
          <w:rFonts w:ascii="Century Gothic" w:hAnsi="Century Gothic" w:cs="Arial"/>
          <w:bCs/>
        </w:rPr>
        <w:t> </w:t>
      </w:r>
      <w:r w:rsidRPr="00150FA4">
        <w:rPr>
          <w:rFonts w:ascii="Century Gothic" w:hAnsi="Century Gothic" w:cs="Arial"/>
          <w:bCs/>
        </w:rPr>
        <w:t>744</w:t>
      </w:r>
      <w:r>
        <w:rPr>
          <w:rFonts w:ascii="Century Gothic" w:hAnsi="Century Gothic" w:cs="Arial"/>
          <w:bCs/>
        </w:rPr>
        <w:t>.</w:t>
      </w:r>
      <w:r w:rsidRPr="00150FA4">
        <w:rPr>
          <w:rFonts w:ascii="Century Gothic" w:hAnsi="Century Gothic" w:cs="Arial"/>
          <w:bCs/>
        </w:rPr>
        <w:t>10</w:t>
      </w:r>
    </w:p>
    <w:p w14:paraId="6BE4C2F1" w14:textId="77777777" w:rsidR="00FC6730" w:rsidRDefault="00FC6730" w:rsidP="00FC6730">
      <w:pPr>
        <w:pStyle w:val="ListParagraph"/>
        <w:rPr>
          <w:rFonts w:ascii="Century Gothic" w:hAnsi="Century Gothic" w:cs="Arial"/>
          <w:bCs/>
        </w:rPr>
      </w:pPr>
    </w:p>
    <w:p w14:paraId="4C2C7E74" w14:textId="7B81693D" w:rsidR="00150FA4" w:rsidRPr="00FC6730" w:rsidRDefault="00150FA4" w:rsidP="00150FA4">
      <w:pPr>
        <w:pStyle w:val="ListParagraph"/>
        <w:numPr>
          <w:ilvl w:val="0"/>
          <w:numId w:val="2"/>
        </w:numPr>
        <w:rPr>
          <w:rFonts w:ascii="Century Gothic" w:hAnsi="Century Gothic" w:cs="Arial"/>
          <w:b/>
          <w:sz w:val="24"/>
          <w:szCs w:val="24"/>
          <w:u w:val="single"/>
        </w:rPr>
      </w:pPr>
      <w:r w:rsidRPr="00FC6730">
        <w:rPr>
          <w:rFonts w:ascii="Century Gothic" w:hAnsi="Century Gothic" w:cs="Arial"/>
          <w:b/>
          <w:sz w:val="24"/>
          <w:szCs w:val="24"/>
          <w:u w:val="single"/>
        </w:rPr>
        <w:t xml:space="preserve">Month </w:t>
      </w:r>
      <w:r>
        <w:rPr>
          <w:rFonts w:ascii="Century Gothic" w:hAnsi="Century Gothic" w:cs="Arial"/>
          <w:b/>
          <w:sz w:val="24"/>
          <w:szCs w:val="24"/>
          <w:u w:val="single"/>
        </w:rPr>
        <w:t>3</w:t>
      </w:r>
      <w:r w:rsidRPr="00FC6730">
        <w:rPr>
          <w:rFonts w:ascii="Century Gothic" w:hAnsi="Century Gothic" w:cs="Arial"/>
          <w:b/>
          <w:sz w:val="24"/>
          <w:szCs w:val="24"/>
          <w:u w:val="single"/>
        </w:rPr>
        <w:t>:</w:t>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u w:val="single"/>
        </w:rPr>
        <w:t xml:space="preserve">R </w:t>
      </w:r>
      <w:r w:rsidR="003F0F7B">
        <w:rPr>
          <w:rFonts w:ascii="Century Gothic" w:hAnsi="Century Gothic" w:cs="Arial"/>
          <w:b/>
          <w:u w:val="single"/>
        </w:rPr>
        <w:t>91 497.33</w:t>
      </w:r>
    </w:p>
    <w:p w14:paraId="61FBF5EA" w14:textId="2458779A" w:rsidR="00150FA4" w:rsidRDefault="00150FA4" w:rsidP="00150FA4">
      <w:pPr>
        <w:pStyle w:val="ListParagraph"/>
        <w:rPr>
          <w:rFonts w:ascii="Century Gothic" w:hAnsi="Century Gothic" w:cs="Arial"/>
          <w:bCs/>
        </w:rPr>
      </w:pPr>
      <w:r>
        <w:rPr>
          <w:rFonts w:ascii="Century Gothic" w:hAnsi="Century Gothic" w:cs="Arial"/>
          <w:bCs/>
        </w:rPr>
        <w:t>Professional Fees</w:t>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t xml:space="preserve">R   </w:t>
      </w:r>
      <w:r w:rsidR="003F0F7B">
        <w:rPr>
          <w:rFonts w:ascii="Century Gothic" w:hAnsi="Century Gothic" w:cs="Arial"/>
          <w:bCs/>
        </w:rPr>
        <w:t>78 753.23</w:t>
      </w:r>
    </w:p>
    <w:p w14:paraId="1A1600AE" w14:textId="73F0352D" w:rsidR="00150FA4" w:rsidRDefault="00150FA4" w:rsidP="00150FA4">
      <w:pPr>
        <w:pStyle w:val="ListParagraph"/>
        <w:rPr>
          <w:rFonts w:ascii="Century Gothic" w:hAnsi="Century Gothic" w:cs="Arial"/>
          <w:bCs/>
        </w:rPr>
      </w:pPr>
      <w:r>
        <w:rPr>
          <w:rFonts w:ascii="Century Gothic" w:hAnsi="Century Gothic" w:cs="Arial"/>
          <w:bCs/>
        </w:rPr>
        <w:t>Disbursements</w:t>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sidRPr="00FC6730">
        <w:rPr>
          <w:rFonts w:ascii="Century Gothic" w:hAnsi="Century Gothic" w:cs="Arial"/>
          <w:bCs/>
        </w:rPr>
        <w:t>R</w:t>
      </w:r>
      <w:r>
        <w:rPr>
          <w:rFonts w:ascii="Century Gothic" w:hAnsi="Century Gothic" w:cs="Arial"/>
          <w:bCs/>
        </w:rPr>
        <w:t xml:space="preserve">   </w:t>
      </w:r>
      <w:r w:rsidRPr="00150FA4">
        <w:rPr>
          <w:rFonts w:ascii="Century Gothic" w:hAnsi="Century Gothic" w:cs="Arial"/>
          <w:bCs/>
        </w:rPr>
        <w:t>12</w:t>
      </w:r>
      <w:r>
        <w:rPr>
          <w:rFonts w:ascii="Century Gothic" w:hAnsi="Century Gothic" w:cs="Arial"/>
          <w:bCs/>
        </w:rPr>
        <w:t> </w:t>
      </w:r>
      <w:r w:rsidRPr="00150FA4">
        <w:rPr>
          <w:rFonts w:ascii="Century Gothic" w:hAnsi="Century Gothic" w:cs="Arial"/>
          <w:bCs/>
        </w:rPr>
        <w:t>744</w:t>
      </w:r>
      <w:r>
        <w:rPr>
          <w:rFonts w:ascii="Century Gothic" w:hAnsi="Century Gothic" w:cs="Arial"/>
          <w:bCs/>
        </w:rPr>
        <w:t>.</w:t>
      </w:r>
      <w:r w:rsidRPr="00150FA4">
        <w:rPr>
          <w:rFonts w:ascii="Century Gothic" w:hAnsi="Century Gothic" w:cs="Arial"/>
          <w:bCs/>
        </w:rPr>
        <w:t>10</w:t>
      </w:r>
    </w:p>
    <w:p w14:paraId="44DC22B6" w14:textId="432E6A70" w:rsidR="00150FA4" w:rsidRPr="008534CA" w:rsidRDefault="00150FA4" w:rsidP="00FC6730">
      <w:pPr>
        <w:pStyle w:val="ListParagraph"/>
        <w:rPr>
          <w:rFonts w:ascii="Century Gothic" w:hAnsi="Century Gothic" w:cs="Arial"/>
          <w:bCs/>
        </w:rPr>
      </w:pPr>
    </w:p>
    <w:p w14:paraId="49890928" w14:textId="54C2356A" w:rsidR="00150FA4" w:rsidRDefault="00150FA4" w:rsidP="00D1086C">
      <w:pPr>
        <w:pStyle w:val="ListParagraph"/>
        <w:rPr>
          <w:rFonts w:ascii="Century Gothic" w:hAnsi="Century Gothic" w:cs="Arial"/>
          <w:bCs/>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2848" behindDoc="0" locked="0" layoutInCell="1" allowOverlap="1" wp14:anchorId="7E3F6AF8" wp14:editId="13FC07B1">
                <wp:simplePos x="0" y="0"/>
                <wp:positionH relativeFrom="margin">
                  <wp:posOffset>0</wp:posOffset>
                </wp:positionH>
                <wp:positionV relativeFrom="paragraph">
                  <wp:posOffset>18415</wp:posOffset>
                </wp:positionV>
                <wp:extent cx="6229985" cy="0"/>
                <wp:effectExtent l="0" t="19050" r="37465" b="19050"/>
                <wp:wrapNone/>
                <wp:docPr id="5" name="Straight Connector 5"/>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5E0CEE" id="Straight Connector 5" o:spid="_x0000_s1026" style="position:absolute;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0.5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" strokecolor="#a17c01" strokeweight="3pt">
                <v:stroke joinstyle="miter"/>
                <w10:wrap anchorx="margin"/>
              </v:line>
            </w:pict>
          </mc:Fallback>
        </mc:AlternateContent>
      </w:r>
    </w:p>
    <w:p w14:paraId="58A2D00D" w14:textId="517B6EB6" w:rsidR="00D1086C" w:rsidRPr="00013E22" w:rsidRDefault="00D1086C" w:rsidP="00D1086C">
      <w:pPr>
        <w:spacing w:line="240" w:lineRule="auto"/>
        <w:rPr>
          <w:rFonts w:ascii="Century Gothic" w:hAnsi="Century Gothic" w:cs="Arial"/>
          <w:sz w:val="24"/>
          <w:szCs w:val="24"/>
          <w:u w:val="single"/>
        </w:rPr>
      </w:pPr>
      <w:r w:rsidRPr="00013E22">
        <w:rPr>
          <w:rFonts w:ascii="Century Gothic" w:hAnsi="Century Gothic" w:cs="Arial"/>
          <w:sz w:val="24"/>
          <w:szCs w:val="24"/>
          <w:u w:val="single"/>
        </w:rPr>
        <w:t>KINDLY NOTE:</w:t>
      </w:r>
    </w:p>
    <w:p w14:paraId="79145CB5" w14:textId="77777777" w:rsidR="00D1086C" w:rsidRDefault="00D1086C" w:rsidP="00150FA4">
      <w:pPr>
        <w:pStyle w:val="NoSpacing"/>
        <w:rPr>
          <w:rFonts w:ascii="Century Gothic" w:hAnsi="Century Gothic"/>
          <w:sz w:val="20"/>
          <w:szCs w:val="20"/>
        </w:rPr>
      </w:pPr>
      <w:r w:rsidRPr="00F02F01">
        <w:rPr>
          <w:rFonts w:ascii="Century Gothic" w:hAnsi="Century Gothic"/>
          <w:sz w:val="20"/>
          <w:szCs w:val="20"/>
        </w:rPr>
        <w:t>Should our scope of work increase, our fees will be adjusted to accommodate the extra scope. This will be discussed before the work commences.</w:t>
      </w:r>
    </w:p>
    <w:p w14:paraId="1BA7D896" w14:textId="77777777" w:rsidR="00C9425F" w:rsidRPr="00F02F01" w:rsidRDefault="00C9425F" w:rsidP="00150FA4">
      <w:pPr>
        <w:pStyle w:val="NoSpacing"/>
        <w:rPr>
          <w:rFonts w:ascii="Century Gothic" w:hAnsi="Century Gothic"/>
          <w:sz w:val="20"/>
          <w:szCs w:val="20"/>
        </w:rPr>
      </w:pPr>
    </w:p>
    <w:p w14:paraId="1D3591BA" w14:textId="77777777" w:rsidR="00D1086C" w:rsidRDefault="00D1086C" w:rsidP="00150FA4">
      <w:pPr>
        <w:pStyle w:val="NoSpacing"/>
        <w:rPr>
          <w:rFonts w:ascii="Century Gothic" w:hAnsi="Century Gothic"/>
          <w:noProof/>
          <w:sz w:val="20"/>
          <w:szCs w:val="20"/>
          <w:lang w:eastAsia="en-ZA"/>
        </w:rPr>
      </w:pPr>
      <w:r w:rsidRPr="00F02F01">
        <w:rPr>
          <w:rFonts w:ascii="Century Gothic" w:hAnsi="Century Gothic"/>
          <w:sz w:val="20"/>
          <w:szCs w:val="20"/>
        </w:rPr>
        <w:t xml:space="preserve">This quote is only </w:t>
      </w:r>
      <w:r w:rsidRPr="00F02F01">
        <w:rPr>
          <w:rFonts w:ascii="Century Gothic" w:hAnsi="Century Gothic"/>
          <w:sz w:val="20"/>
          <w:szCs w:val="20"/>
          <w:u w:val="single"/>
        </w:rPr>
        <w:t>valid for 30 Days</w:t>
      </w:r>
      <w:r w:rsidRPr="00F02F01">
        <w:rPr>
          <w:rFonts w:ascii="Century Gothic" w:hAnsi="Century Gothic"/>
          <w:sz w:val="20"/>
          <w:szCs w:val="20"/>
        </w:rPr>
        <w:t xml:space="preserve"> after the date of issue.</w:t>
      </w:r>
      <w:r w:rsidRPr="00F02F01">
        <w:rPr>
          <w:rFonts w:ascii="Century Gothic" w:hAnsi="Century Gothic"/>
          <w:noProof/>
          <w:sz w:val="20"/>
          <w:szCs w:val="20"/>
          <w:lang w:eastAsia="en-ZA"/>
        </w:rPr>
        <w:t xml:space="preserve"> </w:t>
      </w:r>
    </w:p>
    <w:p w14:paraId="7A12DF50" w14:textId="77777777" w:rsidR="00C9425F" w:rsidRPr="00F02F01" w:rsidRDefault="00C9425F" w:rsidP="00150FA4">
      <w:pPr>
        <w:pStyle w:val="NoSpacing"/>
        <w:rPr>
          <w:rFonts w:ascii="Century Gothic" w:hAnsi="Century Gothic"/>
          <w:noProof/>
          <w:sz w:val="20"/>
          <w:szCs w:val="20"/>
          <w:lang w:eastAsia="en-ZA"/>
        </w:rPr>
      </w:pPr>
    </w:p>
    <w:p w14:paraId="29AE69AF" w14:textId="47D41FAA" w:rsidR="00B63E02" w:rsidRDefault="00D1086C" w:rsidP="00150FA4">
      <w:pPr>
        <w:pStyle w:val="NoSpacing"/>
        <w:rPr>
          <w:rFonts w:ascii="Century Gothic" w:hAnsi="Century Gothic"/>
          <w:noProof/>
          <w:lang w:eastAsia="en-ZA"/>
        </w:rPr>
      </w:pPr>
      <w:r w:rsidRPr="00F02F01">
        <w:rPr>
          <w:rFonts w:ascii="Century Gothic" w:hAnsi="Century Gothic"/>
          <w:sz w:val="20"/>
          <w:szCs w:val="20"/>
        </w:rPr>
        <w:t xml:space="preserve">Each invoice to be settled within </w:t>
      </w:r>
      <w:r w:rsidR="00150FA4">
        <w:rPr>
          <w:rFonts w:ascii="Century Gothic" w:hAnsi="Century Gothic"/>
          <w:sz w:val="20"/>
          <w:szCs w:val="20"/>
          <w:u w:val="single"/>
        </w:rPr>
        <w:t>7</w:t>
      </w:r>
      <w:r w:rsidRPr="00F02F01">
        <w:rPr>
          <w:rFonts w:ascii="Century Gothic" w:hAnsi="Century Gothic"/>
          <w:sz w:val="20"/>
          <w:szCs w:val="20"/>
          <w:u w:val="single"/>
        </w:rPr>
        <w:t xml:space="preserve"> days </w:t>
      </w:r>
      <w:r w:rsidRPr="00F02F01">
        <w:rPr>
          <w:rFonts w:ascii="Century Gothic" w:hAnsi="Century Gothic"/>
          <w:sz w:val="20"/>
          <w:szCs w:val="20"/>
        </w:rPr>
        <w:t>after the date of issue</w:t>
      </w:r>
      <w:r w:rsidRPr="00F02F01">
        <w:rPr>
          <w:rFonts w:ascii="Century Gothic" w:hAnsi="Century Gothic"/>
        </w:rPr>
        <w:t>.</w:t>
      </w:r>
    </w:p>
    <w:p w14:paraId="6077C14D" w14:textId="77777777" w:rsidR="00B63E02" w:rsidRPr="00B63E02" w:rsidRDefault="00B63E02" w:rsidP="00B63E02">
      <w:pPr>
        <w:pStyle w:val="NoSpacing"/>
        <w:rPr>
          <w:rFonts w:ascii="Century Gothic" w:hAnsi="Century Gothic"/>
          <w:noProof/>
          <w:sz w:val="10"/>
          <w:szCs w:val="10"/>
          <w:lang w:eastAsia="en-ZA"/>
        </w:rPr>
      </w:pPr>
    </w:p>
    <w:p w14:paraId="0D8CD32B" w14:textId="48957B77" w:rsidR="00D1086C" w:rsidRPr="00672D42" w:rsidRDefault="00D1086C" w:rsidP="00D1086C">
      <w:pPr>
        <w:spacing w:after="200" w:line="240" w:lineRule="auto"/>
        <w:rPr>
          <w:rFonts w:ascii="Century Gothic" w:hAnsi="Century Gothic"/>
          <w:bCs/>
          <w:color w:val="000000" w:themeColor="text1"/>
          <w:sz w:val="28"/>
          <w:szCs w:val="28"/>
          <w:u w:val="single"/>
        </w:rPr>
      </w:pPr>
      <w:r w:rsidRPr="00672D42">
        <w:rPr>
          <w:rFonts w:ascii="Century Gothic" w:hAnsi="Century Gothic"/>
          <w:bCs/>
          <w:color w:val="000000" w:themeColor="text1"/>
          <w:sz w:val="28"/>
          <w:szCs w:val="28"/>
          <w:u w:val="single"/>
        </w:rPr>
        <w:t>Excluded from the fees:</w:t>
      </w:r>
    </w:p>
    <w:p w14:paraId="2DED83E1" w14:textId="77777777" w:rsidR="00D1086C" w:rsidRPr="00150FA4" w:rsidRDefault="00D1086C" w:rsidP="00150FA4">
      <w:pPr>
        <w:spacing w:after="200" w:line="240" w:lineRule="auto"/>
        <w:rPr>
          <w:rFonts w:ascii="Century Gothic" w:hAnsi="Century Gothic"/>
          <w:sz w:val="20"/>
          <w:szCs w:val="20"/>
        </w:rPr>
      </w:pPr>
      <w:r w:rsidRPr="00150FA4">
        <w:rPr>
          <w:rFonts w:ascii="Century Gothic" w:hAnsi="Century Gothic"/>
          <w:sz w:val="20"/>
          <w:szCs w:val="20"/>
        </w:rPr>
        <w:t>Other Professional consultancy fees that may be required (e.g. Structural Engineer, Quantity and Site Surveyors, Health &amp; Safety, etc.)</w:t>
      </w:r>
    </w:p>
    <w:p w14:paraId="0BE925A9" w14:textId="77777777" w:rsidR="00D1086C" w:rsidRPr="00150FA4" w:rsidRDefault="00D1086C" w:rsidP="00150FA4">
      <w:pPr>
        <w:spacing w:after="200" w:line="240" w:lineRule="auto"/>
        <w:rPr>
          <w:rFonts w:ascii="Century Gothic" w:hAnsi="Century Gothic"/>
          <w:sz w:val="20"/>
          <w:szCs w:val="20"/>
        </w:rPr>
      </w:pPr>
      <w:r w:rsidRPr="00150FA4">
        <w:rPr>
          <w:rFonts w:ascii="Century Gothic" w:hAnsi="Century Gothic"/>
          <w:sz w:val="20"/>
          <w:szCs w:val="20"/>
        </w:rPr>
        <w:t>Execution of the works and testing of materials to ensure compliance with drawings and specifications remains the responsibility of the contractor.</w:t>
      </w:r>
    </w:p>
    <w:p w14:paraId="644820A7" w14:textId="5032CAD3" w:rsidR="006870EB" w:rsidRPr="00711C48" w:rsidRDefault="006870EB" w:rsidP="006870EB">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3600D761" w14:textId="42B005B1" w:rsidR="00C9425F" w:rsidRPr="00C9425F" w:rsidRDefault="00C9425F" w:rsidP="00B82435">
      <w:pPr>
        <w:pStyle w:val="NoSpacing"/>
        <w:rPr>
          <w:rFonts w:ascii="Century Gothic" w:eastAsiaTheme="minorHAnsi" w:hAnsi="Century Gothic" w:cstheme="minorBidi"/>
          <w:bCs/>
          <w:color w:val="000000" w:themeColor="text1"/>
          <w:sz w:val="20"/>
          <w:szCs w:val="20"/>
          <w:u w:val="single"/>
        </w:rPr>
      </w:pPr>
      <w:bookmarkStart w:id="0" w:name="_Hlk137475181"/>
      <w:r w:rsidRPr="00C9425F">
        <w:rPr>
          <w:rFonts w:ascii="Century Gothic" w:eastAsiaTheme="minorHAnsi" w:hAnsi="Century Gothic" w:cstheme="minorBidi"/>
          <w:bCs/>
          <w:color w:val="000000" w:themeColor="text1"/>
          <w:sz w:val="20"/>
          <w:szCs w:val="20"/>
          <w:u w:val="single"/>
        </w:rPr>
        <w:t xml:space="preserve">Blackhound will be </w:t>
      </w:r>
      <w:r>
        <w:rPr>
          <w:rFonts w:ascii="Century Gothic" w:eastAsiaTheme="minorHAnsi" w:hAnsi="Century Gothic" w:cstheme="minorBidi"/>
          <w:bCs/>
          <w:color w:val="000000" w:themeColor="text1"/>
          <w:sz w:val="20"/>
          <w:szCs w:val="20"/>
          <w:u w:val="single"/>
        </w:rPr>
        <w:t>appointed</w:t>
      </w:r>
      <w:r w:rsidRPr="00C9425F">
        <w:rPr>
          <w:rFonts w:ascii="Century Gothic" w:eastAsiaTheme="minorHAnsi" w:hAnsi="Century Gothic" w:cstheme="minorBidi"/>
          <w:bCs/>
          <w:color w:val="000000" w:themeColor="text1"/>
          <w:sz w:val="20"/>
          <w:szCs w:val="20"/>
          <w:u w:val="single"/>
        </w:rPr>
        <w:t xml:space="preserve"> as the JBCC </w:t>
      </w:r>
      <w:r>
        <w:rPr>
          <w:rFonts w:ascii="Century Gothic" w:eastAsiaTheme="minorHAnsi" w:hAnsi="Century Gothic" w:cstheme="minorBidi"/>
          <w:bCs/>
          <w:color w:val="000000" w:themeColor="text1"/>
          <w:sz w:val="20"/>
          <w:szCs w:val="20"/>
          <w:u w:val="single"/>
        </w:rPr>
        <w:t xml:space="preserve">architectural </w:t>
      </w:r>
      <w:r w:rsidRPr="00C9425F">
        <w:rPr>
          <w:rFonts w:ascii="Century Gothic" w:eastAsiaTheme="minorHAnsi" w:hAnsi="Century Gothic" w:cstheme="minorBidi"/>
          <w:bCs/>
          <w:color w:val="000000" w:themeColor="text1"/>
          <w:sz w:val="20"/>
          <w:szCs w:val="20"/>
          <w:u w:val="single"/>
        </w:rPr>
        <w:t xml:space="preserve">agent </w:t>
      </w:r>
      <w:r w:rsidRPr="00C9425F">
        <w:rPr>
          <w:rFonts w:ascii="Century Gothic" w:eastAsiaTheme="minorHAnsi" w:hAnsi="Century Gothic" w:cstheme="minorBidi"/>
          <w:bCs/>
          <w:color w:val="000000" w:themeColor="text1"/>
          <w:sz w:val="20"/>
          <w:szCs w:val="20"/>
        </w:rPr>
        <w:t>for ongoing construction drawings, finishes, and specifications; coordination of drawings with the contractor, subcontractor, or engineer; weekly site meetings; quality control checks; and snagging for practical and final completion. These fees are based on a duration of three months.</w:t>
      </w:r>
    </w:p>
    <w:p w14:paraId="724F5FFD" w14:textId="77777777" w:rsidR="00C9425F" w:rsidRDefault="00C9425F" w:rsidP="00B82435">
      <w:pPr>
        <w:pStyle w:val="NoSpacing"/>
        <w:rPr>
          <w:rFonts w:ascii="Century Gothic" w:eastAsiaTheme="minorHAnsi" w:hAnsi="Century Gothic" w:cstheme="minorBidi"/>
          <w:b/>
          <w:color w:val="000000" w:themeColor="text1"/>
          <w:sz w:val="20"/>
          <w:szCs w:val="20"/>
          <w:u w:val="single"/>
        </w:rPr>
      </w:pPr>
    </w:p>
    <w:p w14:paraId="70AB0449" w14:textId="595378D5" w:rsidR="00B82435" w:rsidRPr="000528D7" w:rsidRDefault="000528D7" w:rsidP="00B82435">
      <w:pPr>
        <w:pStyle w:val="NoSpacing"/>
        <w:rPr>
          <w:rFonts w:ascii="Century Gothic" w:hAnsi="Century Gothic"/>
          <w:sz w:val="20"/>
          <w:szCs w:val="20"/>
        </w:rPr>
      </w:pPr>
      <w:r w:rsidRPr="000528D7">
        <w:rPr>
          <w:rFonts w:ascii="Century Gothic" w:hAnsi="Century Gothic"/>
          <w:sz w:val="20"/>
          <w:szCs w:val="20"/>
        </w:rPr>
        <w:t>An hourly rate will apply if the initial construction period is exceeded by more than 10%, as per the Professional Fee Guidelines.</w:t>
      </w:r>
    </w:p>
    <w:p w14:paraId="7C55F02F" w14:textId="77777777" w:rsidR="000528D7" w:rsidRDefault="000528D7" w:rsidP="00B82435">
      <w:pPr>
        <w:pStyle w:val="NoSpacing"/>
      </w:pPr>
    </w:p>
    <w:p w14:paraId="0DA4F95E" w14:textId="31FCE45E" w:rsidR="000528D7" w:rsidRPr="00150FA4" w:rsidRDefault="00150FA4" w:rsidP="00B82435">
      <w:pPr>
        <w:pStyle w:val="NoSpacing"/>
        <w:rPr>
          <w:rFonts w:ascii="Century Gothic" w:hAnsi="Century Gothic"/>
          <w:sz w:val="20"/>
          <w:szCs w:val="20"/>
        </w:rPr>
      </w:pPr>
      <w:r w:rsidRPr="00150FA4">
        <w:rPr>
          <w:rFonts w:ascii="Century Gothic" w:hAnsi="Century Gothic"/>
          <w:sz w:val="20"/>
          <w:szCs w:val="20"/>
          <w:u w:val="single"/>
        </w:rPr>
        <w:t>No Municipal submission is allowed for in this quotation</w:t>
      </w:r>
      <w:r w:rsidRPr="00150FA4">
        <w:rPr>
          <w:rFonts w:ascii="Century Gothic" w:hAnsi="Century Gothic"/>
          <w:sz w:val="20"/>
          <w:szCs w:val="20"/>
        </w:rPr>
        <w:t>. Should you require this service a separate quote can be provided.</w:t>
      </w:r>
    </w:p>
    <w:p w14:paraId="5C510349" w14:textId="77777777" w:rsidR="000528D7" w:rsidRDefault="000528D7" w:rsidP="00B82435">
      <w:pPr>
        <w:pStyle w:val="NoSpacing"/>
      </w:pPr>
    </w:p>
    <w:p w14:paraId="03FF4B16" w14:textId="77777777" w:rsidR="00150FA4" w:rsidRDefault="00150FA4" w:rsidP="00B82435">
      <w:pPr>
        <w:pStyle w:val="NoSpacing"/>
      </w:pPr>
    </w:p>
    <w:p w14:paraId="5D412C85" w14:textId="77777777" w:rsidR="00150FA4" w:rsidRDefault="00150FA4" w:rsidP="00B82435">
      <w:pPr>
        <w:pStyle w:val="NoSpacing"/>
      </w:pPr>
    </w:p>
    <w:p w14:paraId="0077DFFF" w14:textId="77777777" w:rsidR="00150FA4" w:rsidRDefault="00150FA4" w:rsidP="00B82435">
      <w:pPr>
        <w:pStyle w:val="NoSpacing"/>
      </w:pPr>
    </w:p>
    <w:p w14:paraId="5317A935" w14:textId="77777777" w:rsidR="000528D7" w:rsidRDefault="000528D7" w:rsidP="00B82435">
      <w:pPr>
        <w:pStyle w:val="NoSpacing"/>
      </w:pPr>
    </w:p>
    <w:p w14:paraId="51CBA092" w14:textId="77777777" w:rsidR="000528D7" w:rsidRDefault="000528D7" w:rsidP="00B82435">
      <w:pPr>
        <w:pStyle w:val="NoSpacing"/>
      </w:pPr>
    </w:p>
    <w:p w14:paraId="0EFD5408" w14:textId="77777777" w:rsidR="000528D7" w:rsidRDefault="000528D7" w:rsidP="00B82435">
      <w:pPr>
        <w:pStyle w:val="NoSpacing"/>
      </w:pPr>
    </w:p>
    <w:p w14:paraId="1900195F" w14:textId="77777777" w:rsidR="000528D7" w:rsidRPr="00997EA8" w:rsidRDefault="000528D7" w:rsidP="00B82435">
      <w:pPr>
        <w:pStyle w:val="NoSpacing"/>
      </w:pPr>
    </w:p>
    <w:bookmarkEnd w:id="0"/>
    <w:p w14:paraId="70A1D117" w14:textId="77777777" w:rsidR="006870EB" w:rsidRPr="000528D7"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szCs w:val="28"/>
        </w:rPr>
      </w:pPr>
      <w:r w:rsidRPr="000528D7">
        <w:rPr>
          <w:rFonts w:ascii="Century Gothic" w:hAnsi="Century Gothic"/>
          <w:b/>
          <w:color w:val="000000" w:themeColor="text1"/>
          <w:sz w:val="28"/>
          <w:szCs w:val="28"/>
        </w:rPr>
        <w:lastRenderedPageBreak/>
        <w:t xml:space="preserve">SITE VISITS: </w:t>
      </w:r>
    </w:p>
    <w:p w14:paraId="0ADF5C31" w14:textId="7A9A4DE1" w:rsidR="006870EB" w:rsidRDefault="006870EB" w:rsidP="006870EB">
      <w:pPr>
        <w:pStyle w:val="NoSpacing"/>
        <w:rPr>
          <w:rFonts w:ascii="Century Gothic" w:hAnsi="Century Gothic"/>
          <w:sz w:val="20"/>
          <w:szCs w:val="20"/>
        </w:rPr>
      </w:pPr>
      <w:r w:rsidRPr="00E02C71">
        <w:rPr>
          <w:rFonts w:ascii="Century Gothic" w:hAnsi="Century Gothic"/>
          <w:color w:val="000000" w:themeColor="text1"/>
          <w:sz w:val="20"/>
          <w:szCs w:val="20"/>
        </w:rPr>
        <w:t xml:space="preserve">If </w:t>
      </w:r>
      <w:r w:rsidRPr="00E02C71">
        <w:rPr>
          <w:rFonts w:ascii="Century Gothic" w:hAnsi="Century Gothic"/>
          <w:sz w:val="20"/>
          <w:szCs w:val="20"/>
        </w:rPr>
        <w:t xml:space="preserve">additional Site Visits are requested, a travel expense of </w:t>
      </w:r>
      <w:r w:rsidRPr="00E02C71">
        <w:rPr>
          <w:rFonts w:ascii="Century Gothic" w:hAnsi="Century Gothic"/>
          <w:b/>
          <w:sz w:val="20"/>
          <w:szCs w:val="20"/>
        </w:rPr>
        <w:t>R</w:t>
      </w:r>
      <w:r w:rsidR="000528D7">
        <w:rPr>
          <w:rFonts w:ascii="Century Gothic" w:hAnsi="Century Gothic"/>
          <w:b/>
          <w:sz w:val="20"/>
          <w:szCs w:val="20"/>
        </w:rPr>
        <w:t>65</w:t>
      </w:r>
      <w:r w:rsidRPr="00E02C71">
        <w:rPr>
          <w:rFonts w:ascii="Century Gothic" w:hAnsi="Century Gothic"/>
          <w:b/>
          <w:sz w:val="20"/>
          <w:szCs w:val="20"/>
        </w:rPr>
        <w:t xml:space="preserve">0.00 </w:t>
      </w:r>
      <w:r w:rsidRPr="00E02C71">
        <w:rPr>
          <w:rFonts w:ascii="Century Gothic" w:hAnsi="Century Gothic"/>
          <w:sz w:val="20"/>
          <w:szCs w:val="20"/>
        </w:rPr>
        <w:t>per Site Visit will be charged. This will be invoiced at the end of each month for the duration of the project or when Site visits are requested.</w:t>
      </w:r>
    </w:p>
    <w:p w14:paraId="4D60BEFA" w14:textId="77777777" w:rsidR="00D76857" w:rsidRDefault="00D76857" w:rsidP="006870EB">
      <w:pPr>
        <w:pStyle w:val="NoSpacing"/>
        <w:rPr>
          <w:rFonts w:ascii="Century Gothic" w:hAnsi="Century Gothic"/>
          <w:sz w:val="20"/>
          <w:szCs w:val="20"/>
        </w:rPr>
      </w:pPr>
    </w:p>
    <w:p w14:paraId="4A9E24A3" w14:textId="69E2C86A" w:rsidR="00D76857" w:rsidRPr="00B94054" w:rsidRDefault="00D76857" w:rsidP="00B94054">
      <w:pPr>
        <w:pStyle w:val="ListParagraph"/>
        <w:numPr>
          <w:ilvl w:val="1"/>
          <w:numId w:val="14"/>
        </w:numPr>
        <w:rPr>
          <w:rFonts w:ascii="Century Gothic" w:hAnsi="Century Gothic" w:cs="Arial"/>
          <w:b/>
          <w:sz w:val="28"/>
          <w:szCs w:val="28"/>
        </w:rPr>
      </w:pPr>
      <w:r w:rsidRPr="00B94054">
        <w:rPr>
          <w:rFonts w:ascii="Century Gothic" w:hAnsi="Century Gothic" w:cs="Arial"/>
          <w:b/>
          <w:sz w:val="28"/>
          <w:szCs w:val="28"/>
        </w:rPr>
        <w:t>DEVIATIONS:</w:t>
      </w:r>
    </w:p>
    <w:p w14:paraId="38E1A5D3" w14:textId="30B86C09" w:rsidR="00924BB3" w:rsidRDefault="00924BB3" w:rsidP="00924BB3">
      <w:pPr>
        <w:tabs>
          <w:tab w:val="left" w:pos="1741"/>
        </w:tabs>
        <w:spacing w:line="256" w:lineRule="auto"/>
        <w:rPr>
          <w:rFonts w:ascii="Century Gothic" w:hAnsi="Century Gothic"/>
          <w:sz w:val="20"/>
          <w:szCs w:val="20"/>
        </w:rPr>
      </w:pPr>
      <w:r w:rsidRPr="00924BB3">
        <w:rPr>
          <w:rFonts w:ascii="Century Gothic" w:hAnsi="Century Gothic"/>
          <w:sz w:val="20"/>
          <w:szCs w:val="20"/>
        </w:rPr>
        <w:t>Any on-site deviations</w:t>
      </w:r>
      <w:r w:rsidR="000528D7">
        <w:rPr>
          <w:rFonts w:ascii="Century Gothic" w:hAnsi="Century Gothic"/>
          <w:sz w:val="20"/>
          <w:szCs w:val="20"/>
        </w:rPr>
        <w:t xml:space="preserve"> from approved tender drawings</w:t>
      </w:r>
      <w:r w:rsidRPr="00924BB3">
        <w:rPr>
          <w:rFonts w:ascii="Century Gothic" w:hAnsi="Century Gothic"/>
          <w:sz w:val="20"/>
          <w:szCs w:val="20"/>
        </w:rPr>
        <w:t xml:space="preserve"> requiring updated plans will be billed at an hourly rate of </w:t>
      </w:r>
      <w:r w:rsidRPr="00924BB3">
        <w:rPr>
          <w:rFonts w:ascii="Century Gothic" w:hAnsi="Century Gothic"/>
          <w:b/>
          <w:bCs/>
          <w:sz w:val="20"/>
          <w:szCs w:val="20"/>
        </w:rPr>
        <w:t xml:space="preserve">R </w:t>
      </w:r>
      <w:r w:rsidR="000528D7">
        <w:rPr>
          <w:rFonts w:ascii="Century Gothic" w:hAnsi="Century Gothic"/>
          <w:b/>
          <w:bCs/>
          <w:sz w:val="20"/>
          <w:szCs w:val="20"/>
        </w:rPr>
        <w:t>781</w:t>
      </w:r>
      <w:r w:rsidRPr="00924BB3">
        <w:rPr>
          <w:rFonts w:ascii="Century Gothic" w:hAnsi="Century Gothic"/>
          <w:b/>
          <w:bCs/>
          <w:sz w:val="20"/>
          <w:szCs w:val="20"/>
        </w:rPr>
        <w:t>.00</w:t>
      </w:r>
      <w:r w:rsidRPr="00924BB3">
        <w:rPr>
          <w:rFonts w:ascii="Century Gothic" w:hAnsi="Century Gothic"/>
          <w:sz w:val="20"/>
          <w:szCs w:val="20"/>
        </w:rPr>
        <w:t>. A separate quotation for revising</w:t>
      </w:r>
      <w:r w:rsidR="000528D7">
        <w:rPr>
          <w:rFonts w:ascii="Century Gothic" w:hAnsi="Century Gothic"/>
          <w:sz w:val="20"/>
          <w:szCs w:val="20"/>
        </w:rPr>
        <w:t xml:space="preserve"> the drawings</w:t>
      </w:r>
      <w:r w:rsidRPr="00924BB3">
        <w:rPr>
          <w:rFonts w:ascii="Century Gothic" w:hAnsi="Century Gothic"/>
          <w:sz w:val="20"/>
          <w:szCs w:val="20"/>
        </w:rPr>
        <w:t xml:space="preserve"> </w:t>
      </w:r>
      <w:r w:rsidR="000528D7">
        <w:rPr>
          <w:rFonts w:ascii="Century Gothic" w:hAnsi="Century Gothic"/>
          <w:sz w:val="20"/>
          <w:szCs w:val="20"/>
        </w:rPr>
        <w:t>will be sent to t</w:t>
      </w:r>
      <w:r w:rsidRPr="00924BB3">
        <w:rPr>
          <w:rFonts w:ascii="Century Gothic" w:hAnsi="Century Gothic"/>
          <w:sz w:val="20"/>
          <w:szCs w:val="20"/>
        </w:rPr>
        <w:t>he client</w:t>
      </w:r>
      <w:r>
        <w:rPr>
          <w:rFonts w:ascii="Century Gothic" w:hAnsi="Century Gothic"/>
          <w:sz w:val="20"/>
          <w:szCs w:val="20"/>
        </w:rPr>
        <w:t xml:space="preserve"> for their </w:t>
      </w:r>
      <w:r w:rsidRPr="00924BB3">
        <w:rPr>
          <w:rFonts w:ascii="Century Gothic" w:hAnsi="Century Gothic"/>
          <w:sz w:val="20"/>
          <w:szCs w:val="20"/>
        </w:rPr>
        <w:t>approval.</w:t>
      </w:r>
    </w:p>
    <w:p w14:paraId="7D1949CF" w14:textId="49CC2CDB" w:rsidR="006870EB" w:rsidRPr="000528D7" w:rsidRDefault="006870EB" w:rsidP="006870EB">
      <w:pPr>
        <w:pStyle w:val="ListParagraph"/>
        <w:numPr>
          <w:ilvl w:val="1"/>
          <w:numId w:val="6"/>
        </w:numPr>
        <w:tabs>
          <w:tab w:val="left" w:pos="1741"/>
        </w:tabs>
        <w:spacing w:line="256" w:lineRule="auto"/>
        <w:rPr>
          <w:rFonts w:ascii="Century Gothic" w:hAnsi="Century Gothic"/>
          <w:b/>
          <w:color w:val="000000" w:themeColor="text1"/>
          <w:sz w:val="28"/>
          <w:szCs w:val="28"/>
        </w:rPr>
      </w:pPr>
      <w:r w:rsidRPr="000528D7">
        <w:rPr>
          <w:rFonts w:ascii="Century Gothic" w:hAnsi="Century Gothic"/>
          <w:b/>
          <w:color w:val="000000" w:themeColor="text1"/>
          <w:sz w:val="28"/>
          <w:szCs w:val="28"/>
        </w:rPr>
        <w:t>PRINTS:</w:t>
      </w:r>
    </w:p>
    <w:p w14:paraId="695DB4C6" w14:textId="77777777" w:rsidR="00EE0DFF" w:rsidRDefault="00EE0DFF" w:rsidP="00EE0DFF">
      <w:pPr>
        <w:tabs>
          <w:tab w:val="left" w:pos="1741"/>
        </w:tabs>
        <w:rPr>
          <w:rFonts w:ascii="Century Gothic" w:eastAsiaTheme="minorEastAsia" w:hAnsi="Century Gothic" w:cs="Times New Roman"/>
          <w:sz w:val="20"/>
          <w:szCs w:val="20"/>
        </w:rPr>
      </w:pPr>
      <w:r w:rsidRPr="00EE0DFF">
        <w:rPr>
          <w:rFonts w:ascii="Century Gothic" w:eastAsiaTheme="minorEastAsia" w:hAnsi="Century Gothic" w:cs="Times New Roman"/>
          <w:sz w:val="20"/>
          <w:szCs w:val="20"/>
        </w:rPr>
        <w:t>We have provided a guideline on printing fees, including the associated administrative costs. Printing will be invoiced monthly along with the related disbursements for the duration of the project.</w:t>
      </w:r>
      <w:r>
        <w:rPr>
          <w:rFonts w:ascii="Century Gothic" w:eastAsiaTheme="minorEastAsia" w:hAnsi="Century Gothic" w:cs="Times New Roman"/>
          <w:sz w:val="20"/>
          <w:szCs w:val="20"/>
        </w:rPr>
        <w:t xml:space="preserve"> </w:t>
      </w:r>
    </w:p>
    <w:p w14:paraId="2EA3ED52" w14:textId="5093FF5C" w:rsidR="006870EB" w:rsidRPr="00EE0DFF" w:rsidRDefault="006870EB" w:rsidP="00EE0DFF">
      <w:pPr>
        <w:pStyle w:val="ListParagraph"/>
        <w:numPr>
          <w:ilvl w:val="1"/>
          <w:numId w:val="6"/>
        </w:numPr>
        <w:tabs>
          <w:tab w:val="left" w:pos="1741"/>
        </w:tabs>
        <w:rPr>
          <w:rFonts w:ascii="Century Gothic" w:hAnsi="Century Gothic"/>
          <w:b/>
          <w:color w:val="000000" w:themeColor="text1"/>
          <w:sz w:val="28"/>
        </w:rPr>
      </w:pPr>
      <w:r w:rsidRPr="00EE0DFF">
        <w:rPr>
          <w:rFonts w:ascii="Century Gothic" w:hAnsi="Century Gothic"/>
          <w:b/>
          <w:color w:val="000000" w:themeColor="text1"/>
          <w:sz w:val="28"/>
        </w:rPr>
        <w:t>TERMINATION:</w:t>
      </w:r>
    </w:p>
    <w:p w14:paraId="61D423AD"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2B9A9FF9" w14:textId="77777777" w:rsidR="006870EB" w:rsidRDefault="006870EB" w:rsidP="006870EB">
      <w:pPr>
        <w:pStyle w:val="NoSpacing"/>
        <w:rPr>
          <w:rFonts w:ascii="Century Gothic" w:hAnsi="Century Gothic"/>
          <w:sz w:val="20"/>
          <w:szCs w:val="20"/>
        </w:rPr>
      </w:pPr>
    </w:p>
    <w:p w14:paraId="45C246B1"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491EDF39"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40666F44" w14:textId="77777777" w:rsidR="006870EB" w:rsidRPr="00904D7E" w:rsidRDefault="006870EB" w:rsidP="006870EB">
      <w:pPr>
        <w:pStyle w:val="NoSpacing"/>
        <w:rPr>
          <w:rFonts w:ascii="Century Gothic" w:hAnsi="Century Gothic"/>
          <w:sz w:val="20"/>
          <w:szCs w:val="20"/>
        </w:rPr>
      </w:pPr>
    </w:p>
    <w:p w14:paraId="34C74A36"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5C76D088" w14:textId="77777777" w:rsidR="006870EB" w:rsidRDefault="006870EB" w:rsidP="006870EB">
      <w:pPr>
        <w:pStyle w:val="NoSpacing"/>
        <w:rPr>
          <w:rFonts w:ascii="Century Gothic" w:hAnsi="Century Gothic"/>
          <w:b/>
          <w:bCs/>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552AE638" w14:textId="77777777" w:rsidR="006870EB" w:rsidRDefault="006870EB" w:rsidP="006870EB">
      <w:pPr>
        <w:pStyle w:val="NoSpacing"/>
        <w:rPr>
          <w:rFonts w:ascii="Century Gothic" w:hAnsi="Century Gothic"/>
          <w:sz w:val="20"/>
          <w:szCs w:val="20"/>
        </w:rPr>
      </w:pPr>
    </w:p>
    <w:p w14:paraId="69CED300"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3E818CFA" w14:textId="2507CD7F"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w:t>
      </w:r>
      <w:r w:rsidR="00B63E02" w:rsidRPr="00E247CD">
        <w:rPr>
          <w:rFonts w:ascii="Century Gothic" w:hAnsi="Century Gothic"/>
          <w:sz w:val="20"/>
          <w:szCs w:val="20"/>
        </w:rPr>
        <w:t>all</w:t>
      </w:r>
      <w:r>
        <w:rPr>
          <w:rFonts w:ascii="Century Gothic" w:hAnsi="Century Gothic"/>
          <w:sz w:val="20"/>
          <w:szCs w:val="20"/>
        </w:rPr>
        <w:t xml:space="preserve">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0B0A34D4" w14:textId="77777777" w:rsidR="006870EB" w:rsidRDefault="006870EB" w:rsidP="006870EB">
      <w:pPr>
        <w:pStyle w:val="NoSpacing"/>
        <w:rPr>
          <w:rFonts w:ascii="Century Gothic" w:hAnsi="Century Gothic"/>
          <w:sz w:val="20"/>
          <w:szCs w:val="20"/>
        </w:rPr>
      </w:pPr>
    </w:p>
    <w:p w14:paraId="219972F9"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16DC78A6" w14:textId="77777777" w:rsidR="006870EB" w:rsidRDefault="006870EB" w:rsidP="006870EB">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230D4901" w14:textId="77777777" w:rsidR="006870EB" w:rsidRPr="00AD3003" w:rsidRDefault="006870EB" w:rsidP="006870EB">
      <w:pPr>
        <w:pStyle w:val="NoSpacing"/>
      </w:pPr>
    </w:p>
    <w:p w14:paraId="40BA9EE3"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77AB6B22" w14:textId="77777777" w:rsidR="00027ADC" w:rsidRDefault="006870EB" w:rsidP="00027ADC">
      <w:pPr>
        <w:pStyle w:val="NoSpacing"/>
        <w:rPr>
          <w:rFonts w:ascii="Century Gothic" w:hAnsi="Century Gothic"/>
          <w:sz w:val="20"/>
          <w:szCs w:val="20"/>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 xml:space="preserve">Is not a VAT vendor. All architectural fees presented are exclusive of VAT until further notice. </w:t>
      </w:r>
      <w:r w:rsidR="00B63E02">
        <w:rPr>
          <w:rFonts w:ascii="Century Gothic" w:hAnsi="Century Gothic"/>
          <w:bCs/>
          <w:color w:val="000000" w:themeColor="text1"/>
          <w:sz w:val="20"/>
          <w:szCs w:val="16"/>
        </w:rPr>
        <w:t>If the client requires a VAT number, we can make the arrangements with our accountant.</w:t>
      </w:r>
    </w:p>
    <w:p w14:paraId="063A0113" w14:textId="77777777" w:rsidR="00027ADC" w:rsidRPr="00AD3003" w:rsidRDefault="00027ADC" w:rsidP="00027ADC">
      <w:pPr>
        <w:pStyle w:val="NoSpacing"/>
      </w:pPr>
    </w:p>
    <w:p w14:paraId="7A47E3FB" w14:textId="61FFB8D5" w:rsidR="00027ADC" w:rsidRDefault="00EE0DFF" w:rsidP="00027ADC">
      <w:pPr>
        <w:pStyle w:val="ListParagraph"/>
        <w:numPr>
          <w:ilvl w:val="1"/>
          <w:numId w:val="14"/>
        </w:numPr>
        <w:tabs>
          <w:tab w:val="left" w:pos="1741"/>
        </w:tabs>
        <w:spacing w:line="256" w:lineRule="auto"/>
        <w:rPr>
          <w:rFonts w:ascii="Century Gothic" w:hAnsi="Century Gothic"/>
          <w:b/>
          <w:color w:val="000000" w:themeColor="text1"/>
          <w:sz w:val="28"/>
        </w:rPr>
      </w:pPr>
      <w:r w:rsidRPr="00EE0DFF">
        <w:rPr>
          <w:rFonts w:ascii="Century Gothic" w:hAnsi="Century Gothic"/>
          <w:b/>
          <w:color w:val="000000" w:themeColor="text1"/>
          <w:sz w:val="28"/>
        </w:rPr>
        <w:t xml:space="preserve"> CONTRACT MANAGEMENT</w:t>
      </w:r>
      <w:r w:rsidR="00027ADC" w:rsidRPr="00027ADC">
        <w:rPr>
          <w:rFonts w:ascii="Century Gothic" w:hAnsi="Century Gothic"/>
          <w:b/>
          <w:color w:val="000000" w:themeColor="text1"/>
          <w:sz w:val="28"/>
        </w:rPr>
        <w:t>:</w:t>
      </w:r>
    </w:p>
    <w:p w14:paraId="45666FBC" w14:textId="1B194A6C" w:rsidR="00027ADC" w:rsidRPr="00027ADC" w:rsidRDefault="00EE0DFF" w:rsidP="00027ADC">
      <w:pPr>
        <w:autoSpaceDE w:val="0"/>
        <w:autoSpaceDN w:val="0"/>
        <w:adjustRightInd w:val="0"/>
        <w:spacing w:after="0" w:line="240" w:lineRule="auto"/>
        <w:rPr>
          <w:rFonts w:ascii="Century Gothic" w:hAnsi="Century Gothic" w:cs="Arial"/>
          <w:sz w:val="20"/>
          <w:szCs w:val="20"/>
        </w:rPr>
      </w:pPr>
      <w:r>
        <w:rPr>
          <w:rFonts w:ascii="Century Gothic" w:hAnsi="Century Gothic" w:cs="Arial"/>
          <w:sz w:val="20"/>
          <w:szCs w:val="20"/>
        </w:rPr>
        <w:t xml:space="preserve">Contract </w:t>
      </w:r>
      <w:r w:rsidR="00027ADC" w:rsidRPr="00027ADC">
        <w:rPr>
          <w:rFonts w:ascii="Century Gothic" w:hAnsi="Century Gothic" w:cs="Arial"/>
          <w:sz w:val="20"/>
          <w:szCs w:val="20"/>
        </w:rPr>
        <w:t xml:space="preserve">management </w:t>
      </w:r>
      <w:r>
        <w:rPr>
          <w:rFonts w:ascii="Century Gothic" w:hAnsi="Century Gothic" w:cs="Arial"/>
          <w:sz w:val="20"/>
          <w:szCs w:val="20"/>
        </w:rPr>
        <w:t>is</w:t>
      </w:r>
      <w:r w:rsidR="00027ADC" w:rsidRPr="00027ADC">
        <w:rPr>
          <w:rFonts w:ascii="Century Gothic" w:hAnsi="Century Gothic" w:cs="Arial"/>
          <w:sz w:val="20"/>
          <w:szCs w:val="20"/>
        </w:rPr>
        <w:t xml:space="preserve"> not included in this fee proposal. </w:t>
      </w:r>
    </w:p>
    <w:p w14:paraId="28FAFA31" w14:textId="77777777" w:rsidR="00027ADC" w:rsidRDefault="00027ADC" w:rsidP="00027ADC">
      <w:pPr>
        <w:pStyle w:val="NoSpacing"/>
        <w:rPr>
          <w:rFonts w:ascii="Century Gothic" w:hAnsi="Century Gothic"/>
          <w:sz w:val="20"/>
          <w:szCs w:val="20"/>
        </w:rPr>
      </w:pPr>
      <w:r w:rsidRPr="00027ADC">
        <w:rPr>
          <w:rFonts w:ascii="Century Gothic" w:hAnsi="Century Gothic" w:cs="Arial"/>
          <w:sz w:val="20"/>
          <w:szCs w:val="20"/>
        </w:rPr>
        <w:t>Should you require this service a separate quote can be provided.</w:t>
      </w:r>
    </w:p>
    <w:p w14:paraId="3F5CFDB9" w14:textId="77777777" w:rsidR="00027ADC" w:rsidRDefault="00027ADC" w:rsidP="00027ADC">
      <w:pPr>
        <w:pStyle w:val="NoSpacing"/>
      </w:pPr>
    </w:p>
    <w:p w14:paraId="6D7E6677" w14:textId="773AD108" w:rsidR="00027ADC" w:rsidRDefault="00027ADC" w:rsidP="00027ADC">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 </w:t>
      </w:r>
      <w:r w:rsidRPr="00027ADC">
        <w:rPr>
          <w:rFonts w:ascii="Century Gothic" w:hAnsi="Century Gothic"/>
          <w:b/>
          <w:color w:val="000000" w:themeColor="text1"/>
          <w:sz w:val="28"/>
        </w:rPr>
        <w:t>PROCUREMENT</w:t>
      </w:r>
      <w:r>
        <w:rPr>
          <w:rFonts w:ascii="Century Gothic" w:hAnsi="Century Gothic"/>
          <w:b/>
          <w:color w:val="000000" w:themeColor="text1"/>
          <w:sz w:val="28"/>
        </w:rPr>
        <w:t>:</w:t>
      </w:r>
    </w:p>
    <w:p w14:paraId="100FE2D3" w14:textId="5B2907E3" w:rsidR="00027ADC" w:rsidRPr="00027ADC" w:rsidRDefault="00027ADC" w:rsidP="00027ADC">
      <w:pPr>
        <w:autoSpaceDE w:val="0"/>
        <w:autoSpaceDN w:val="0"/>
        <w:adjustRightInd w:val="0"/>
        <w:spacing w:after="0" w:line="240" w:lineRule="auto"/>
        <w:rPr>
          <w:rFonts w:ascii="Century Gothic" w:hAnsi="Century Gothic" w:cs="Arial"/>
          <w:sz w:val="20"/>
          <w:szCs w:val="20"/>
        </w:rPr>
      </w:pPr>
      <w:r w:rsidRPr="00027ADC">
        <w:rPr>
          <w:rFonts w:ascii="Century Gothic" w:hAnsi="Century Gothic" w:cs="Arial"/>
          <w:sz w:val="20"/>
          <w:szCs w:val="20"/>
        </w:rPr>
        <w:t>Procurement is not included in this fee proposal. This is where we for example, source the furniture and related items for the client. Should you require this service a separate quote can be provided.</w:t>
      </w:r>
    </w:p>
    <w:p w14:paraId="00DAA2DE" w14:textId="640DDEE9" w:rsidR="009F675F" w:rsidRPr="00711C48" w:rsidRDefault="009F675F" w:rsidP="009F675F">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ACCEPTANCE:</w:t>
      </w:r>
    </w:p>
    <w:p w14:paraId="5EA6CB28"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3FCC9353"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263CBBA2" w14:textId="56C4FAEE"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6C26B4">
        <w:rPr>
          <w:rFonts w:ascii="Century Gothic" w:hAnsi="Century Gothic"/>
          <w:b/>
          <w:noProof/>
          <w:color w:val="000000" w:themeColor="text1"/>
          <w:sz w:val="20"/>
          <w:szCs w:val="20"/>
        </w:rPr>
        <w:t>03 March 2025</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02F6FF96" w14:textId="77777777" w:rsidR="009F675F" w:rsidRPr="006870EB" w:rsidRDefault="009F675F" w:rsidP="009F675F">
      <w:pPr>
        <w:rPr>
          <w:rFonts w:ascii="Century Gothic" w:hAnsi="Century Gothic"/>
          <w:color w:val="000000" w:themeColor="text1"/>
          <w:sz w:val="20"/>
          <w:szCs w:val="20"/>
        </w:rPr>
      </w:pPr>
    </w:p>
    <w:p w14:paraId="58B7C6C7"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704421BD" w14:textId="12C07002" w:rsidR="009F675F" w:rsidRPr="006870EB" w:rsidRDefault="009F675F" w:rsidP="009F675F">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0016" behindDoc="0" locked="0" layoutInCell="1" allowOverlap="1" wp14:anchorId="45D57E59" wp14:editId="46E0B930">
            <wp:simplePos x="0" y="0"/>
            <wp:positionH relativeFrom="column">
              <wp:posOffset>399415</wp:posOffset>
            </wp:positionH>
            <wp:positionV relativeFrom="paragraph">
              <wp:posOffset>85725</wp:posOffset>
            </wp:positionV>
            <wp:extent cx="885825" cy="730250"/>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CF387D" w14:textId="77777777" w:rsidR="009F675F" w:rsidRPr="006870EB" w:rsidRDefault="009F675F" w:rsidP="009F675F">
      <w:pPr>
        <w:rPr>
          <w:rFonts w:ascii="Century Gothic" w:hAnsi="Century Gothic"/>
          <w:sz w:val="20"/>
          <w:szCs w:val="20"/>
        </w:rPr>
      </w:pPr>
    </w:p>
    <w:p w14:paraId="28B6CB62" w14:textId="77777777" w:rsidR="009F675F" w:rsidRPr="006870EB" w:rsidRDefault="009F675F" w:rsidP="009F675F">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07A53C62" w14:textId="7D9D403A" w:rsidR="009F675F" w:rsidRPr="006870EB" w:rsidRDefault="009F675F" w:rsidP="00027ADC">
      <w:pPr>
        <w:tabs>
          <w:tab w:val="left" w:pos="6521"/>
        </w:tabs>
        <w:spacing w:after="0" w:line="240" w:lineRule="auto"/>
        <w:rPr>
          <w:rFonts w:ascii="Century Gothic" w:hAnsi="Century Gothic"/>
          <w:sz w:val="20"/>
          <w:szCs w:val="20"/>
        </w:rPr>
      </w:pPr>
      <w:r w:rsidRPr="006870EB">
        <w:rPr>
          <w:rFonts w:ascii="Century Gothic" w:hAnsi="Century Gothic"/>
          <w:sz w:val="20"/>
          <w:szCs w:val="20"/>
        </w:rPr>
        <w:t>Dewald Potgieter</w:t>
      </w:r>
      <w:r w:rsidR="00AA15BF">
        <w:rPr>
          <w:rFonts w:ascii="Century Gothic" w:hAnsi="Century Gothic"/>
          <w:sz w:val="20"/>
          <w:szCs w:val="20"/>
        </w:rPr>
        <w:tab/>
      </w:r>
      <w:r w:rsidR="00EE0DFF" w:rsidRPr="00EE0DFF">
        <w:rPr>
          <w:rFonts w:ascii="Century Gothic" w:hAnsi="Century Gothic"/>
          <w:sz w:val="20"/>
          <w:szCs w:val="20"/>
        </w:rPr>
        <w:t>Daniel Stucken</w:t>
      </w:r>
    </w:p>
    <w:p w14:paraId="690A290B" w14:textId="6CBD8761" w:rsidR="009F675F" w:rsidRPr="006870EB" w:rsidRDefault="009F675F" w:rsidP="00027ADC">
      <w:pPr>
        <w:tabs>
          <w:tab w:val="left" w:pos="6521"/>
        </w:tabs>
        <w:spacing w:after="0" w:line="240" w:lineRule="auto"/>
        <w:rPr>
          <w:rFonts w:ascii="Century Gothic" w:hAnsi="Century Gothic"/>
          <w:sz w:val="20"/>
          <w:szCs w:val="20"/>
        </w:rPr>
      </w:pPr>
      <w:r w:rsidRPr="006870EB">
        <w:rPr>
          <w:rFonts w:ascii="Century Gothic" w:hAnsi="Century Gothic"/>
          <w:sz w:val="20"/>
          <w:szCs w:val="20"/>
        </w:rPr>
        <w:t>Director | PAT 30442820</w:t>
      </w:r>
      <w:r w:rsidRPr="006870EB">
        <w:rPr>
          <w:rFonts w:ascii="Century Gothic" w:hAnsi="Century Gothic"/>
          <w:sz w:val="20"/>
          <w:szCs w:val="20"/>
        </w:rPr>
        <w:tab/>
        <w:t>Date:</w:t>
      </w:r>
      <w:r w:rsidRPr="006870EB">
        <w:rPr>
          <w:rFonts w:ascii="Century Gothic" w:hAnsi="Century Gothic"/>
          <w:sz w:val="20"/>
          <w:szCs w:val="20"/>
        </w:rPr>
        <w:tab/>
      </w:r>
    </w:p>
    <w:p w14:paraId="10D844B9" w14:textId="67BB35D2" w:rsidR="00AA15BF" w:rsidRPr="006870EB" w:rsidRDefault="00AA15BF" w:rsidP="00027ADC">
      <w:pPr>
        <w:spacing w:after="0" w:line="240" w:lineRule="auto"/>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hyperlink r:id="rId13" w:history="1">
        <w:r w:rsidR="006C26B4">
          <w:rPr>
            <w:rStyle w:val="Hyperlink"/>
            <w:rFonts w:ascii="Century Gothic" w:hAnsi="Century Gothic"/>
            <w:sz w:val="20"/>
            <w:szCs w:val="20"/>
          </w:rPr>
          <w:t>dewald@blackhound.co.za</w:t>
        </w:r>
      </w:hyperlink>
      <w:r w:rsidRPr="006870EB">
        <w:rPr>
          <w:rFonts w:ascii="Century Gothic" w:hAnsi="Century Gothic"/>
          <w:sz w:val="20"/>
          <w:szCs w:val="20"/>
        </w:rPr>
        <w:t xml:space="preserve"> </w:t>
      </w:r>
    </w:p>
    <w:p w14:paraId="43F49632" w14:textId="53D13284" w:rsidR="00C01745" w:rsidRDefault="00AA15BF" w:rsidP="00AA15BF">
      <w:pPr>
        <w:pStyle w:val="NoSpacing"/>
        <w:rPr>
          <w:rFonts w:ascii="Century Gothic" w:hAnsi="Century Gothic" w:cs="Arial"/>
          <w:sz w:val="20"/>
          <w:szCs w:val="14"/>
        </w:rPr>
      </w:pPr>
      <w:r w:rsidRPr="006870EB">
        <w:rPr>
          <w:rFonts w:ascii="Century Gothic" w:hAnsi="Century Gothic"/>
          <w:b/>
          <w:sz w:val="20"/>
          <w:szCs w:val="20"/>
        </w:rPr>
        <w:t>Phone</w:t>
      </w:r>
      <w:r w:rsidRPr="006870EB">
        <w:rPr>
          <w:rFonts w:ascii="Century Gothic" w:hAnsi="Century Gothic"/>
          <w:sz w:val="20"/>
          <w:szCs w:val="20"/>
        </w:rPr>
        <w:t>: 072 418 6867</w:t>
      </w:r>
      <w:r w:rsidRPr="006870EB">
        <w:rPr>
          <w:rFonts w:ascii="Century Gothic" w:hAnsi="Century Gothic"/>
          <w:sz w:val="20"/>
          <w:szCs w:val="20"/>
        </w:rPr>
        <w:tab/>
      </w:r>
    </w:p>
    <w:sectPr w:rsidR="00C01745" w:rsidSect="003D17A3">
      <w:footerReference w:type="default" r:id="rId14"/>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6B327" w14:textId="77777777" w:rsidR="006B614D" w:rsidRDefault="006B614D" w:rsidP="0023653A">
      <w:pPr>
        <w:spacing w:after="0" w:line="240" w:lineRule="auto"/>
      </w:pPr>
      <w:r>
        <w:separator/>
      </w:r>
    </w:p>
  </w:endnote>
  <w:endnote w:type="continuationSeparator" w:id="0">
    <w:p w14:paraId="70811738" w14:textId="77777777" w:rsidR="006B614D" w:rsidRDefault="006B614D"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203DA3"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B559E" w14:textId="77777777" w:rsidR="006B614D" w:rsidRDefault="006B614D" w:rsidP="0023653A">
      <w:pPr>
        <w:spacing w:after="0" w:line="240" w:lineRule="auto"/>
      </w:pPr>
      <w:r>
        <w:separator/>
      </w:r>
    </w:p>
  </w:footnote>
  <w:footnote w:type="continuationSeparator" w:id="0">
    <w:p w14:paraId="46B22136" w14:textId="77777777" w:rsidR="006B614D" w:rsidRDefault="006B614D"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713A"/>
    <w:multiLevelType w:val="hybridMultilevel"/>
    <w:tmpl w:val="00D07C6E"/>
    <w:lvl w:ilvl="0" w:tplc="1C090011">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086254BA"/>
    <w:multiLevelType w:val="hybridMultilevel"/>
    <w:tmpl w:val="09405D02"/>
    <w:lvl w:ilvl="0" w:tplc="F5D806EA">
      <w:start w:val="4"/>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484ED7"/>
    <w:multiLevelType w:val="hybridMultilevel"/>
    <w:tmpl w:val="931876F2"/>
    <w:lvl w:ilvl="0" w:tplc="252C5F26">
      <w:start w:val="1"/>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D080ED8"/>
    <w:multiLevelType w:val="hybridMultilevel"/>
    <w:tmpl w:val="43B2739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0D512A"/>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55A4A7B"/>
    <w:multiLevelType w:val="hybridMultilevel"/>
    <w:tmpl w:val="DB90A292"/>
    <w:lvl w:ilvl="0" w:tplc="1C090017">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6" w15:restartNumberingAfterBreak="0">
    <w:nsid w:val="17972E83"/>
    <w:multiLevelType w:val="hybridMultilevel"/>
    <w:tmpl w:val="B268B888"/>
    <w:lvl w:ilvl="0" w:tplc="F5D806EA">
      <w:start w:val="4"/>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274E0EB2"/>
    <w:multiLevelType w:val="hybridMultilevel"/>
    <w:tmpl w:val="3AC86C78"/>
    <w:lvl w:ilvl="0" w:tplc="D8086952">
      <w:start w:val="1"/>
      <w:numFmt w:val="decimal"/>
      <w:lvlText w:val="%1."/>
      <w:lvlJc w:val="left"/>
      <w:pPr>
        <w:ind w:left="720" w:hanging="360"/>
      </w:pPr>
      <w:rPr>
        <w:rFonts w:ascii="Century Gothic" w:eastAsia="Times New Roman" w:hAnsi="Century Gothic" w:cstheme="minorBid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7983C25"/>
    <w:multiLevelType w:val="hybridMultilevel"/>
    <w:tmpl w:val="5A7E0D38"/>
    <w:lvl w:ilvl="0" w:tplc="FFD2BEC6">
      <w:start w:val="2"/>
      <w:numFmt w:val="bullet"/>
      <w:lvlText w:val="-"/>
      <w:lvlJc w:val="left"/>
      <w:pPr>
        <w:ind w:left="1440" w:hanging="360"/>
      </w:pPr>
      <w:rPr>
        <w:rFonts w:ascii="Century Gothic" w:eastAsiaTheme="minorEastAsia" w:hAnsi="Century Gothic" w:cs="Times New Roman"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9" w15:restartNumberingAfterBreak="0">
    <w:nsid w:val="28770D67"/>
    <w:multiLevelType w:val="hybridMultilevel"/>
    <w:tmpl w:val="CC2C60E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14362C4"/>
    <w:multiLevelType w:val="hybridMultilevel"/>
    <w:tmpl w:val="6428B8F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A6301A6"/>
    <w:multiLevelType w:val="hybridMultilevel"/>
    <w:tmpl w:val="71FE7F1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539550A9"/>
    <w:multiLevelType w:val="hybridMultilevel"/>
    <w:tmpl w:val="9A542F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8A45AE1"/>
    <w:multiLevelType w:val="hybridMultilevel"/>
    <w:tmpl w:val="9CAA90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1110917"/>
    <w:multiLevelType w:val="multilevel"/>
    <w:tmpl w:val="679E8EE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61734D35"/>
    <w:multiLevelType w:val="hybridMultilevel"/>
    <w:tmpl w:val="9A542F6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62C85B59"/>
    <w:multiLevelType w:val="hybridMultilevel"/>
    <w:tmpl w:val="029432D6"/>
    <w:lvl w:ilvl="0" w:tplc="FE56DAB6">
      <w:start w:val="150"/>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68252905"/>
    <w:multiLevelType w:val="hybridMultilevel"/>
    <w:tmpl w:val="FE500D92"/>
    <w:lvl w:ilvl="0" w:tplc="1C090017">
      <w:start w:val="1"/>
      <w:numFmt w:val="lowerLetter"/>
      <w:lvlText w:val="%1)"/>
      <w:lvlJc w:val="left"/>
      <w:pPr>
        <w:ind w:left="720" w:hanging="360"/>
      </w:pPr>
      <w:rPr>
        <w:rFonts w:hint="default"/>
        <w:b w:val="0"/>
        <w:color w:val="auto"/>
        <w:sz w:val="2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77AC4465"/>
    <w:multiLevelType w:val="hybridMultilevel"/>
    <w:tmpl w:val="81CE2558"/>
    <w:lvl w:ilvl="0" w:tplc="46F0B2A2">
      <w:start w:val="1"/>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0" w15:restartNumberingAfterBreak="0">
    <w:nsid w:val="7CFF1321"/>
    <w:multiLevelType w:val="hybridMultilevel"/>
    <w:tmpl w:val="F77A8FF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3947660">
    <w:abstractNumId w:val="20"/>
  </w:num>
  <w:num w:numId="2" w16cid:durableId="737820812">
    <w:abstractNumId w:val="18"/>
  </w:num>
  <w:num w:numId="3" w16cid:durableId="1690058555">
    <w:abstractNumId w:val="8"/>
  </w:num>
  <w:num w:numId="4" w16cid:durableId="265163818">
    <w:abstractNumId w:val="15"/>
  </w:num>
  <w:num w:numId="5" w16cid:durableId="998537771">
    <w:abstractNumId w:val="10"/>
  </w:num>
  <w:num w:numId="6" w16cid:durableId="1952348976">
    <w:abstractNumId w:val="14"/>
  </w:num>
  <w:num w:numId="7" w16cid:durableId="825974019">
    <w:abstractNumId w:val="4"/>
  </w:num>
  <w:num w:numId="8" w16cid:durableId="347223269">
    <w:abstractNumId w:val="17"/>
  </w:num>
  <w:num w:numId="9" w16cid:durableId="1444304460">
    <w:abstractNumId w:val="9"/>
  </w:num>
  <w:num w:numId="10" w16cid:durableId="942299404">
    <w:abstractNumId w:val="5"/>
  </w:num>
  <w:num w:numId="11" w16cid:durableId="803354615">
    <w:abstractNumId w:val="11"/>
  </w:num>
  <w:num w:numId="12" w16cid:durableId="702245933">
    <w:abstractNumId w:val="13"/>
  </w:num>
  <w:num w:numId="13" w16cid:durableId="1687441516">
    <w:abstractNumId w:val="3"/>
  </w:num>
  <w:num w:numId="14" w16cid:durableId="2007316066">
    <w:abstractNumId w:val="14"/>
  </w:num>
  <w:num w:numId="15" w16cid:durableId="209191999">
    <w:abstractNumId w:val="19"/>
  </w:num>
  <w:num w:numId="16" w16cid:durableId="191916228">
    <w:abstractNumId w:val="6"/>
  </w:num>
  <w:num w:numId="17" w16cid:durableId="2598019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8539636">
    <w:abstractNumId w:val="0"/>
  </w:num>
  <w:num w:numId="19" w16cid:durableId="226918184">
    <w:abstractNumId w:val="1"/>
  </w:num>
  <w:num w:numId="20" w16cid:durableId="614990834">
    <w:abstractNumId w:val="2"/>
  </w:num>
  <w:num w:numId="21" w16cid:durableId="728111925">
    <w:abstractNumId w:val="16"/>
  </w:num>
  <w:num w:numId="22" w16cid:durableId="713237802">
    <w:abstractNumId w:val="12"/>
  </w:num>
  <w:num w:numId="23" w16cid:durableId="1481923240">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4830"/>
    <w:rsid w:val="00025EB3"/>
    <w:rsid w:val="00027ADC"/>
    <w:rsid w:val="00027EB8"/>
    <w:rsid w:val="00031A47"/>
    <w:rsid w:val="0003247C"/>
    <w:rsid w:val="00035931"/>
    <w:rsid w:val="00036CC6"/>
    <w:rsid w:val="00040E06"/>
    <w:rsid w:val="00043CCC"/>
    <w:rsid w:val="0004664A"/>
    <w:rsid w:val="0004790E"/>
    <w:rsid w:val="000528D7"/>
    <w:rsid w:val="000533D9"/>
    <w:rsid w:val="00054157"/>
    <w:rsid w:val="00054BEF"/>
    <w:rsid w:val="000576EA"/>
    <w:rsid w:val="000602FE"/>
    <w:rsid w:val="000635D7"/>
    <w:rsid w:val="000640BA"/>
    <w:rsid w:val="00065373"/>
    <w:rsid w:val="000755B7"/>
    <w:rsid w:val="000763EA"/>
    <w:rsid w:val="00080353"/>
    <w:rsid w:val="00084A85"/>
    <w:rsid w:val="00090D9B"/>
    <w:rsid w:val="00091734"/>
    <w:rsid w:val="00092A6B"/>
    <w:rsid w:val="00092EAC"/>
    <w:rsid w:val="00097928"/>
    <w:rsid w:val="000A0C9D"/>
    <w:rsid w:val="000A3B3D"/>
    <w:rsid w:val="000B2C89"/>
    <w:rsid w:val="000C731F"/>
    <w:rsid w:val="000D2450"/>
    <w:rsid w:val="000D2823"/>
    <w:rsid w:val="000E0E93"/>
    <w:rsid w:val="000F498E"/>
    <w:rsid w:val="000F5E9A"/>
    <w:rsid w:val="001123EF"/>
    <w:rsid w:val="001131CB"/>
    <w:rsid w:val="001211D6"/>
    <w:rsid w:val="0012204F"/>
    <w:rsid w:val="00123118"/>
    <w:rsid w:val="00127265"/>
    <w:rsid w:val="00142BD3"/>
    <w:rsid w:val="00145306"/>
    <w:rsid w:val="001479CE"/>
    <w:rsid w:val="00150FA4"/>
    <w:rsid w:val="001511CC"/>
    <w:rsid w:val="001533AA"/>
    <w:rsid w:val="00153665"/>
    <w:rsid w:val="00154B20"/>
    <w:rsid w:val="00155729"/>
    <w:rsid w:val="001615B3"/>
    <w:rsid w:val="00172151"/>
    <w:rsid w:val="00172911"/>
    <w:rsid w:val="00183992"/>
    <w:rsid w:val="00183E57"/>
    <w:rsid w:val="00190818"/>
    <w:rsid w:val="001972C7"/>
    <w:rsid w:val="001B5A60"/>
    <w:rsid w:val="001B768F"/>
    <w:rsid w:val="001D2B77"/>
    <w:rsid w:val="001D67CC"/>
    <w:rsid w:val="001F0109"/>
    <w:rsid w:val="001F08DE"/>
    <w:rsid w:val="001F20CE"/>
    <w:rsid w:val="001F55AB"/>
    <w:rsid w:val="001F6263"/>
    <w:rsid w:val="00202110"/>
    <w:rsid w:val="00203DA3"/>
    <w:rsid w:val="0021101B"/>
    <w:rsid w:val="00213FD1"/>
    <w:rsid w:val="00222A63"/>
    <w:rsid w:val="002232C8"/>
    <w:rsid w:val="00224BC5"/>
    <w:rsid w:val="0023653A"/>
    <w:rsid w:val="0024275E"/>
    <w:rsid w:val="00252B10"/>
    <w:rsid w:val="00257E21"/>
    <w:rsid w:val="00262869"/>
    <w:rsid w:val="002637C4"/>
    <w:rsid w:val="00271336"/>
    <w:rsid w:val="0027415B"/>
    <w:rsid w:val="0027631D"/>
    <w:rsid w:val="002779D1"/>
    <w:rsid w:val="00283026"/>
    <w:rsid w:val="00287673"/>
    <w:rsid w:val="002A2D36"/>
    <w:rsid w:val="002A3535"/>
    <w:rsid w:val="002A37F9"/>
    <w:rsid w:val="002B3D9A"/>
    <w:rsid w:val="002C64E2"/>
    <w:rsid w:val="002C69FC"/>
    <w:rsid w:val="002C6CB3"/>
    <w:rsid w:val="002D0086"/>
    <w:rsid w:val="002D519A"/>
    <w:rsid w:val="002E34CF"/>
    <w:rsid w:val="002E4977"/>
    <w:rsid w:val="002F0E46"/>
    <w:rsid w:val="002F170F"/>
    <w:rsid w:val="002F3A37"/>
    <w:rsid w:val="002F45E8"/>
    <w:rsid w:val="00312FD6"/>
    <w:rsid w:val="00334C10"/>
    <w:rsid w:val="00336ABC"/>
    <w:rsid w:val="00336BCD"/>
    <w:rsid w:val="00340B15"/>
    <w:rsid w:val="00341171"/>
    <w:rsid w:val="00343A23"/>
    <w:rsid w:val="003507C5"/>
    <w:rsid w:val="00355B6F"/>
    <w:rsid w:val="00360B02"/>
    <w:rsid w:val="00364A6E"/>
    <w:rsid w:val="00373F5F"/>
    <w:rsid w:val="003753C1"/>
    <w:rsid w:val="00376BEA"/>
    <w:rsid w:val="00385C68"/>
    <w:rsid w:val="00385F68"/>
    <w:rsid w:val="00395B31"/>
    <w:rsid w:val="003A1851"/>
    <w:rsid w:val="003A48C1"/>
    <w:rsid w:val="003A6CE9"/>
    <w:rsid w:val="003C054C"/>
    <w:rsid w:val="003C5CE1"/>
    <w:rsid w:val="003C6A95"/>
    <w:rsid w:val="003D17A3"/>
    <w:rsid w:val="003D28F0"/>
    <w:rsid w:val="003D4E32"/>
    <w:rsid w:val="003D70C6"/>
    <w:rsid w:val="003E543F"/>
    <w:rsid w:val="003E629F"/>
    <w:rsid w:val="003E6BA4"/>
    <w:rsid w:val="003E7E40"/>
    <w:rsid w:val="003F0628"/>
    <w:rsid w:val="003F0F7B"/>
    <w:rsid w:val="003F4EE7"/>
    <w:rsid w:val="00403414"/>
    <w:rsid w:val="0040435C"/>
    <w:rsid w:val="0040717D"/>
    <w:rsid w:val="00424221"/>
    <w:rsid w:val="00433D79"/>
    <w:rsid w:val="00456D91"/>
    <w:rsid w:val="00464706"/>
    <w:rsid w:val="00464F3D"/>
    <w:rsid w:val="00474E4B"/>
    <w:rsid w:val="00480322"/>
    <w:rsid w:val="00481D21"/>
    <w:rsid w:val="004835EF"/>
    <w:rsid w:val="004A5B86"/>
    <w:rsid w:val="004A64B8"/>
    <w:rsid w:val="004B3B9C"/>
    <w:rsid w:val="004B3EEF"/>
    <w:rsid w:val="004D0ECE"/>
    <w:rsid w:val="004D2358"/>
    <w:rsid w:val="004E0054"/>
    <w:rsid w:val="004E180E"/>
    <w:rsid w:val="004E5590"/>
    <w:rsid w:val="004F358C"/>
    <w:rsid w:val="005008BC"/>
    <w:rsid w:val="005026DF"/>
    <w:rsid w:val="00507033"/>
    <w:rsid w:val="00516BFD"/>
    <w:rsid w:val="0052026A"/>
    <w:rsid w:val="00522C07"/>
    <w:rsid w:val="00522EFB"/>
    <w:rsid w:val="0052436A"/>
    <w:rsid w:val="00526031"/>
    <w:rsid w:val="005271A4"/>
    <w:rsid w:val="0053192D"/>
    <w:rsid w:val="005345D3"/>
    <w:rsid w:val="00536522"/>
    <w:rsid w:val="00537868"/>
    <w:rsid w:val="00540673"/>
    <w:rsid w:val="00545D41"/>
    <w:rsid w:val="00546634"/>
    <w:rsid w:val="0054756B"/>
    <w:rsid w:val="005542B9"/>
    <w:rsid w:val="00554D10"/>
    <w:rsid w:val="00567DC3"/>
    <w:rsid w:val="0057048D"/>
    <w:rsid w:val="00576CF1"/>
    <w:rsid w:val="00581B54"/>
    <w:rsid w:val="005A6954"/>
    <w:rsid w:val="005B2F89"/>
    <w:rsid w:val="005B4D5A"/>
    <w:rsid w:val="005C3001"/>
    <w:rsid w:val="005D4FE4"/>
    <w:rsid w:val="005D6611"/>
    <w:rsid w:val="005E4764"/>
    <w:rsid w:val="005E4874"/>
    <w:rsid w:val="005E5578"/>
    <w:rsid w:val="005E5AED"/>
    <w:rsid w:val="005E690A"/>
    <w:rsid w:val="005E76EE"/>
    <w:rsid w:val="005F1122"/>
    <w:rsid w:val="005F2273"/>
    <w:rsid w:val="005F6B37"/>
    <w:rsid w:val="00600295"/>
    <w:rsid w:val="006007ED"/>
    <w:rsid w:val="00614C82"/>
    <w:rsid w:val="00620BEE"/>
    <w:rsid w:val="006257D6"/>
    <w:rsid w:val="0063090A"/>
    <w:rsid w:val="00635195"/>
    <w:rsid w:val="00641499"/>
    <w:rsid w:val="0064298D"/>
    <w:rsid w:val="00647BB6"/>
    <w:rsid w:val="00660BE5"/>
    <w:rsid w:val="00663841"/>
    <w:rsid w:val="00667D62"/>
    <w:rsid w:val="00672D42"/>
    <w:rsid w:val="00681789"/>
    <w:rsid w:val="00682DE8"/>
    <w:rsid w:val="006870EB"/>
    <w:rsid w:val="00692470"/>
    <w:rsid w:val="00694777"/>
    <w:rsid w:val="00694F8B"/>
    <w:rsid w:val="00695BB5"/>
    <w:rsid w:val="006975ED"/>
    <w:rsid w:val="006A1F59"/>
    <w:rsid w:val="006A210E"/>
    <w:rsid w:val="006A3F99"/>
    <w:rsid w:val="006A7ED3"/>
    <w:rsid w:val="006B124F"/>
    <w:rsid w:val="006B1A88"/>
    <w:rsid w:val="006B614D"/>
    <w:rsid w:val="006C2309"/>
    <w:rsid w:val="006C26B4"/>
    <w:rsid w:val="006C4CF3"/>
    <w:rsid w:val="006C65A1"/>
    <w:rsid w:val="006D4E5A"/>
    <w:rsid w:val="006E0EE2"/>
    <w:rsid w:val="006E1370"/>
    <w:rsid w:val="006E255C"/>
    <w:rsid w:val="006E406C"/>
    <w:rsid w:val="006F6BD6"/>
    <w:rsid w:val="006F726F"/>
    <w:rsid w:val="006F75F0"/>
    <w:rsid w:val="00702EFC"/>
    <w:rsid w:val="007050EB"/>
    <w:rsid w:val="00711C48"/>
    <w:rsid w:val="00712DD3"/>
    <w:rsid w:val="007174C7"/>
    <w:rsid w:val="007212C6"/>
    <w:rsid w:val="00721334"/>
    <w:rsid w:val="00724350"/>
    <w:rsid w:val="00724A91"/>
    <w:rsid w:val="00732B36"/>
    <w:rsid w:val="007378DC"/>
    <w:rsid w:val="00742B8D"/>
    <w:rsid w:val="007629B4"/>
    <w:rsid w:val="007730B8"/>
    <w:rsid w:val="00776093"/>
    <w:rsid w:val="007919B0"/>
    <w:rsid w:val="00793635"/>
    <w:rsid w:val="00796089"/>
    <w:rsid w:val="007A1254"/>
    <w:rsid w:val="007A3093"/>
    <w:rsid w:val="007A497E"/>
    <w:rsid w:val="007B64F9"/>
    <w:rsid w:val="007B74F8"/>
    <w:rsid w:val="007C2452"/>
    <w:rsid w:val="007C302A"/>
    <w:rsid w:val="007C357E"/>
    <w:rsid w:val="007C3F3C"/>
    <w:rsid w:val="007C594E"/>
    <w:rsid w:val="007D1CB1"/>
    <w:rsid w:val="007E09D9"/>
    <w:rsid w:val="007E0CF5"/>
    <w:rsid w:val="007E39E4"/>
    <w:rsid w:val="007F1ED1"/>
    <w:rsid w:val="007F3BC6"/>
    <w:rsid w:val="007F5E5B"/>
    <w:rsid w:val="007F7843"/>
    <w:rsid w:val="008005DC"/>
    <w:rsid w:val="008014F0"/>
    <w:rsid w:val="00813D4C"/>
    <w:rsid w:val="00821F20"/>
    <w:rsid w:val="00841E76"/>
    <w:rsid w:val="00842183"/>
    <w:rsid w:val="00844E2B"/>
    <w:rsid w:val="008466E6"/>
    <w:rsid w:val="00846D4F"/>
    <w:rsid w:val="00850908"/>
    <w:rsid w:val="008534CA"/>
    <w:rsid w:val="0085443E"/>
    <w:rsid w:val="00855D94"/>
    <w:rsid w:val="00862138"/>
    <w:rsid w:val="00863272"/>
    <w:rsid w:val="00866415"/>
    <w:rsid w:val="00870E6D"/>
    <w:rsid w:val="008838CA"/>
    <w:rsid w:val="00886CDD"/>
    <w:rsid w:val="00895704"/>
    <w:rsid w:val="00897F4F"/>
    <w:rsid w:val="008A0188"/>
    <w:rsid w:val="008A18A4"/>
    <w:rsid w:val="008A3051"/>
    <w:rsid w:val="008A37A8"/>
    <w:rsid w:val="008A5365"/>
    <w:rsid w:val="008B3C26"/>
    <w:rsid w:val="008B6408"/>
    <w:rsid w:val="008C6D12"/>
    <w:rsid w:val="008D3849"/>
    <w:rsid w:val="008E02F1"/>
    <w:rsid w:val="008E440E"/>
    <w:rsid w:val="008E5017"/>
    <w:rsid w:val="008F4925"/>
    <w:rsid w:val="00905DD9"/>
    <w:rsid w:val="0090610E"/>
    <w:rsid w:val="00907A65"/>
    <w:rsid w:val="00911FDF"/>
    <w:rsid w:val="0091333D"/>
    <w:rsid w:val="00920921"/>
    <w:rsid w:val="00924BB3"/>
    <w:rsid w:val="009378EC"/>
    <w:rsid w:val="00937AF7"/>
    <w:rsid w:val="00940F60"/>
    <w:rsid w:val="00941A1F"/>
    <w:rsid w:val="009506D6"/>
    <w:rsid w:val="00957BDD"/>
    <w:rsid w:val="0096061F"/>
    <w:rsid w:val="00962C31"/>
    <w:rsid w:val="00970A2C"/>
    <w:rsid w:val="0097481E"/>
    <w:rsid w:val="00980E68"/>
    <w:rsid w:val="00981092"/>
    <w:rsid w:val="00982CF4"/>
    <w:rsid w:val="009872EA"/>
    <w:rsid w:val="00991494"/>
    <w:rsid w:val="009A1FB1"/>
    <w:rsid w:val="009A42A9"/>
    <w:rsid w:val="009B6051"/>
    <w:rsid w:val="009B652B"/>
    <w:rsid w:val="009C012B"/>
    <w:rsid w:val="009C0974"/>
    <w:rsid w:val="009C1942"/>
    <w:rsid w:val="009D0AF9"/>
    <w:rsid w:val="009E30C4"/>
    <w:rsid w:val="009F675F"/>
    <w:rsid w:val="00A06968"/>
    <w:rsid w:val="00A10092"/>
    <w:rsid w:val="00A12C4F"/>
    <w:rsid w:val="00A22380"/>
    <w:rsid w:val="00A24F3E"/>
    <w:rsid w:val="00A42F26"/>
    <w:rsid w:val="00A4443C"/>
    <w:rsid w:val="00A522E1"/>
    <w:rsid w:val="00A52751"/>
    <w:rsid w:val="00A650E1"/>
    <w:rsid w:val="00A65B08"/>
    <w:rsid w:val="00A81432"/>
    <w:rsid w:val="00A81534"/>
    <w:rsid w:val="00A9109A"/>
    <w:rsid w:val="00A91ABB"/>
    <w:rsid w:val="00A93E21"/>
    <w:rsid w:val="00A94C2F"/>
    <w:rsid w:val="00A95411"/>
    <w:rsid w:val="00A95C17"/>
    <w:rsid w:val="00AA15BF"/>
    <w:rsid w:val="00AA2B51"/>
    <w:rsid w:val="00AA4E70"/>
    <w:rsid w:val="00AA7A1E"/>
    <w:rsid w:val="00AB4FB1"/>
    <w:rsid w:val="00AB5FCF"/>
    <w:rsid w:val="00AC56D7"/>
    <w:rsid w:val="00AC7093"/>
    <w:rsid w:val="00AD24F5"/>
    <w:rsid w:val="00AD3A1F"/>
    <w:rsid w:val="00AE0D5D"/>
    <w:rsid w:val="00AF122B"/>
    <w:rsid w:val="00AF6493"/>
    <w:rsid w:val="00B00C65"/>
    <w:rsid w:val="00B0162E"/>
    <w:rsid w:val="00B02B94"/>
    <w:rsid w:val="00B04981"/>
    <w:rsid w:val="00B164B2"/>
    <w:rsid w:val="00B17D57"/>
    <w:rsid w:val="00B221EB"/>
    <w:rsid w:val="00B224A4"/>
    <w:rsid w:val="00B26A4F"/>
    <w:rsid w:val="00B30594"/>
    <w:rsid w:val="00B31006"/>
    <w:rsid w:val="00B3323A"/>
    <w:rsid w:val="00B40FEA"/>
    <w:rsid w:val="00B41DBC"/>
    <w:rsid w:val="00B426EC"/>
    <w:rsid w:val="00B45C5B"/>
    <w:rsid w:val="00B462CB"/>
    <w:rsid w:val="00B46581"/>
    <w:rsid w:val="00B47EA0"/>
    <w:rsid w:val="00B51CA8"/>
    <w:rsid w:val="00B54403"/>
    <w:rsid w:val="00B63E02"/>
    <w:rsid w:val="00B644F8"/>
    <w:rsid w:val="00B65EC1"/>
    <w:rsid w:val="00B66718"/>
    <w:rsid w:val="00B82435"/>
    <w:rsid w:val="00B842D9"/>
    <w:rsid w:val="00B86F19"/>
    <w:rsid w:val="00B94054"/>
    <w:rsid w:val="00B95BC1"/>
    <w:rsid w:val="00BA2919"/>
    <w:rsid w:val="00BB2B7D"/>
    <w:rsid w:val="00BB4603"/>
    <w:rsid w:val="00BB53A8"/>
    <w:rsid w:val="00BB79E3"/>
    <w:rsid w:val="00BB7DB0"/>
    <w:rsid w:val="00BC30E8"/>
    <w:rsid w:val="00BD0E0D"/>
    <w:rsid w:val="00BD3969"/>
    <w:rsid w:val="00BD3A85"/>
    <w:rsid w:val="00BD6060"/>
    <w:rsid w:val="00BE158E"/>
    <w:rsid w:val="00BE1DEB"/>
    <w:rsid w:val="00BE7EF8"/>
    <w:rsid w:val="00BF520C"/>
    <w:rsid w:val="00C01400"/>
    <w:rsid w:val="00C01745"/>
    <w:rsid w:val="00C056C9"/>
    <w:rsid w:val="00C101E9"/>
    <w:rsid w:val="00C12DFC"/>
    <w:rsid w:val="00C136FA"/>
    <w:rsid w:val="00C316CE"/>
    <w:rsid w:val="00C372DE"/>
    <w:rsid w:val="00C40414"/>
    <w:rsid w:val="00C40FDA"/>
    <w:rsid w:val="00C45BA2"/>
    <w:rsid w:val="00C53DE4"/>
    <w:rsid w:val="00C554F7"/>
    <w:rsid w:val="00C60772"/>
    <w:rsid w:val="00C61F2B"/>
    <w:rsid w:val="00C6221D"/>
    <w:rsid w:val="00C6547D"/>
    <w:rsid w:val="00C66481"/>
    <w:rsid w:val="00C77B9A"/>
    <w:rsid w:val="00C80FEF"/>
    <w:rsid w:val="00C81A6B"/>
    <w:rsid w:val="00C82C5A"/>
    <w:rsid w:val="00C916EF"/>
    <w:rsid w:val="00C91CF8"/>
    <w:rsid w:val="00C92502"/>
    <w:rsid w:val="00C9425F"/>
    <w:rsid w:val="00C94270"/>
    <w:rsid w:val="00C96014"/>
    <w:rsid w:val="00C97002"/>
    <w:rsid w:val="00C97F35"/>
    <w:rsid w:val="00CB6EE8"/>
    <w:rsid w:val="00CC3233"/>
    <w:rsid w:val="00CC3E51"/>
    <w:rsid w:val="00CC4D5B"/>
    <w:rsid w:val="00CD0F69"/>
    <w:rsid w:val="00D047D5"/>
    <w:rsid w:val="00D10109"/>
    <w:rsid w:val="00D1086C"/>
    <w:rsid w:val="00D209D9"/>
    <w:rsid w:val="00D229B1"/>
    <w:rsid w:val="00D22D9F"/>
    <w:rsid w:val="00D42D9A"/>
    <w:rsid w:val="00D44592"/>
    <w:rsid w:val="00D605AA"/>
    <w:rsid w:val="00D70979"/>
    <w:rsid w:val="00D71682"/>
    <w:rsid w:val="00D7331A"/>
    <w:rsid w:val="00D759AC"/>
    <w:rsid w:val="00D76857"/>
    <w:rsid w:val="00D83A38"/>
    <w:rsid w:val="00D9490F"/>
    <w:rsid w:val="00DA0504"/>
    <w:rsid w:val="00DB57FC"/>
    <w:rsid w:val="00DC3230"/>
    <w:rsid w:val="00DC64E1"/>
    <w:rsid w:val="00DD00BF"/>
    <w:rsid w:val="00DD0696"/>
    <w:rsid w:val="00DD420B"/>
    <w:rsid w:val="00DD6260"/>
    <w:rsid w:val="00DE1535"/>
    <w:rsid w:val="00DE2536"/>
    <w:rsid w:val="00DF22AA"/>
    <w:rsid w:val="00DF4E43"/>
    <w:rsid w:val="00DF78B1"/>
    <w:rsid w:val="00E02384"/>
    <w:rsid w:val="00E03A33"/>
    <w:rsid w:val="00E16E9C"/>
    <w:rsid w:val="00E21664"/>
    <w:rsid w:val="00E347BD"/>
    <w:rsid w:val="00E34F80"/>
    <w:rsid w:val="00E35CEE"/>
    <w:rsid w:val="00E36123"/>
    <w:rsid w:val="00E36C01"/>
    <w:rsid w:val="00E42DC6"/>
    <w:rsid w:val="00E43DA7"/>
    <w:rsid w:val="00E46814"/>
    <w:rsid w:val="00E53716"/>
    <w:rsid w:val="00E60BB7"/>
    <w:rsid w:val="00E65AD3"/>
    <w:rsid w:val="00E6792D"/>
    <w:rsid w:val="00E72BF8"/>
    <w:rsid w:val="00E77A58"/>
    <w:rsid w:val="00E803E4"/>
    <w:rsid w:val="00E81B1C"/>
    <w:rsid w:val="00E82CC3"/>
    <w:rsid w:val="00E856CE"/>
    <w:rsid w:val="00E90572"/>
    <w:rsid w:val="00E91A05"/>
    <w:rsid w:val="00E91B54"/>
    <w:rsid w:val="00E923F7"/>
    <w:rsid w:val="00E97E72"/>
    <w:rsid w:val="00EA164E"/>
    <w:rsid w:val="00EA4043"/>
    <w:rsid w:val="00EA424F"/>
    <w:rsid w:val="00EA48D0"/>
    <w:rsid w:val="00EB3A25"/>
    <w:rsid w:val="00EB4682"/>
    <w:rsid w:val="00EB532D"/>
    <w:rsid w:val="00EB77DF"/>
    <w:rsid w:val="00EC2561"/>
    <w:rsid w:val="00EE0DFF"/>
    <w:rsid w:val="00EE0ECE"/>
    <w:rsid w:val="00EE44F7"/>
    <w:rsid w:val="00EE4BB0"/>
    <w:rsid w:val="00EE5977"/>
    <w:rsid w:val="00EE79E5"/>
    <w:rsid w:val="00EF1F89"/>
    <w:rsid w:val="00EF25C6"/>
    <w:rsid w:val="00F02E48"/>
    <w:rsid w:val="00F02F01"/>
    <w:rsid w:val="00F05E4D"/>
    <w:rsid w:val="00F1051C"/>
    <w:rsid w:val="00F14F81"/>
    <w:rsid w:val="00F22EC5"/>
    <w:rsid w:val="00F24FD7"/>
    <w:rsid w:val="00F334AE"/>
    <w:rsid w:val="00F3585E"/>
    <w:rsid w:val="00F55F95"/>
    <w:rsid w:val="00F645B3"/>
    <w:rsid w:val="00F71E57"/>
    <w:rsid w:val="00F72AD0"/>
    <w:rsid w:val="00F74A2A"/>
    <w:rsid w:val="00F74F3C"/>
    <w:rsid w:val="00F762E9"/>
    <w:rsid w:val="00F76AC4"/>
    <w:rsid w:val="00F83ED3"/>
    <w:rsid w:val="00F901FE"/>
    <w:rsid w:val="00F91379"/>
    <w:rsid w:val="00F97721"/>
    <w:rsid w:val="00FA3F0D"/>
    <w:rsid w:val="00FA70D1"/>
    <w:rsid w:val="00FB4222"/>
    <w:rsid w:val="00FC6183"/>
    <w:rsid w:val="00FC6730"/>
    <w:rsid w:val="00FC7D50"/>
    <w:rsid w:val="00FD0E7A"/>
    <w:rsid w:val="00FD74AE"/>
    <w:rsid w:val="00FE0F1C"/>
    <w:rsid w:val="00FE77F3"/>
    <w:rsid w:val="00FF0D8B"/>
    <w:rsid w:val="00FF39AF"/>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styleId="FollowedHyperlink">
    <w:name w:val="FollowedHyperlink"/>
    <w:basedOn w:val="DefaultParagraphFont"/>
    <w:uiPriority w:val="99"/>
    <w:semiHidden/>
    <w:unhideWhenUsed/>
    <w:rsid w:val="00907A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50828106">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42495005">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47488286">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01259591">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714425871">
      <w:bodyDiv w:val="1"/>
      <w:marLeft w:val="0"/>
      <w:marRight w:val="0"/>
      <w:marTop w:val="0"/>
      <w:marBottom w:val="0"/>
      <w:divBdr>
        <w:top w:val="none" w:sz="0" w:space="0" w:color="auto"/>
        <w:left w:val="none" w:sz="0" w:space="0" w:color="auto"/>
        <w:bottom w:val="none" w:sz="0" w:space="0" w:color="auto"/>
        <w:right w:val="none" w:sz="0" w:space="0" w:color="auto"/>
      </w:divBdr>
    </w:div>
    <w:div w:id="730999363">
      <w:bodyDiv w:val="1"/>
      <w:marLeft w:val="0"/>
      <w:marRight w:val="0"/>
      <w:marTop w:val="0"/>
      <w:marBottom w:val="0"/>
      <w:divBdr>
        <w:top w:val="none" w:sz="0" w:space="0" w:color="auto"/>
        <w:left w:val="none" w:sz="0" w:space="0" w:color="auto"/>
        <w:bottom w:val="none" w:sz="0" w:space="0" w:color="auto"/>
        <w:right w:val="none" w:sz="0" w:space="0" w:color="auto"/>
      </w:divBdr>
    </w:div>
    <w:div w:id="734740254">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887569426">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49233309">
      <w:bodyDiv w:val="1"/>
      <w:marLeft w:val="0"/>
      <w:marRight w:val="0"/>
      <w:marTop w:val="0"/>
      <w:marBottom w:val="0"/>
      <w:divBdr>
        <w:top w:val="none" w:sz="0" w:space="0" w:color="auto"/>
        <w:left w:val="none" w:sz="0" w:space="0" w:color="auto"/>
        <w:bottom w:val="none" w:sz="0" w:space="0" w:color="auto"/>
        <w:right w:val="none" w:sz="0" w:space="0" w:color="auto"/>
      </w:divBdr>
    </w:div>
    <w:div w:id="1065955944">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10706294">
      <w:bodyDiv w:val="1"/>
      <w:marLeft w:val="0"/>
      <w:marRight w:val="0"/>
      <w:marTop w:val="0"/>
      <w:marBottom w:val="0"/>
      <w:divBdr>
        <w:top w:val="none" w:sz="0" w:space="0" w:color="auto"/>
        <w:left w:val="none" w:sz="0" w:space="0" w:color="auto"/>
        <w:bottom w:val="none" w:sz="0" w:space="0" w:color="auto"/>
        <w:right w:val="none" w:sz="0" w:space="0" w:color="auto"/>
      </w:divBdr>
    </w:div>
    <w:div w:id="1126505865">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217204858">
      <w:bodyDiv w:val="1"/>
      <w:marLeft w:val="0"/>
      <w:marRight w:val="0"/>
      <w:marTop w:val="0"/>
      <w:marBottom w:val="0"/>
      <w:divBdr>
        <w:top w:val="none" w:sz="0" w:space="0" w:color="auto"/>
        <w:left w:val="none" w:sz="0" w:space="0" w:color="auto"/>
        <w:bottom w:val="none" w:sz="0" w:space="0" w:color="auto"/>
        <w:right w:val="none" w:sz="0" w:space="0" w:color="auto"/>
      </w:divBdr>
    </w:div>
    <w:div w:id="1265185074">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478258316">
      <w:bodyDiv w:val="1"/>
      <w:marLeft w:val="0"/>
      <w:marRight w:val="0"/>
      <w:marTop w:val="0"/>
      <w:marBottom w:val="0"/>
      <w:divBdr>
        <w:top w:val="none" w:sz="0" w:space="0" w:color="auto"/>
        <w:left w:val="none" w:sz="0" w:space="0" w:color="auto"/>
        <w:bottom w:val="none" w:sz="0" w:space="0" w:color="auto"/>
        <w:right w:val="none" w:sz="0" w:space="0" w:color="auto"/>
      </w:divBdr>
    </w:div>
    <w:div w:id="1516725215">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69634767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52390725">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08956005">
      <w:bodyDiv w:val="1"/>
      <w:marLeft w:val="0"/>
      <w:marRight w:val="0"/>
      <w:marTop w:val="0"/>
      <w:marBottom w:val="0"/>
      <w:divBdr>
        <w:top w:val="none" w:sz="0" w:space="0" w:color="auto"/>
        <w:left w:val="none" w:sz="0" w:space="0" w:color="auto"/>
        <w:bottom w:val="none" w:sz="0" w:space="0" w:color="auto"/>
        <w:right w:val="none" w:sz="0" w:space="0" w:color="auto"/>
      </w:divBdr>
    </w:div>
    <w:div w:id="1921057603">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ewald@blackhound.co.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2storage.blob.core.windows.net/public-docmanager/00162060.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aniel@hinterveld.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1142</Words>
  <Characters>6510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6</cp:revision>
  <cp:lastPrinted>2025-03-03T13:36:00Z</cp:lastPrinted>
  <dcterms:created xsi:type="dcterms:W3CDTF">2025-02-11T07:09:00Z</dcterms:created>
  <dcterms:modified xsi:type="dcterms:W3CDTF">2025-03-03T13:43:00Z</dcterms:modified>
</cp:coreProperties>
</file>